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sz w:val="28"/>
        </w:rPr>
      </w:pPr>
      <w:r>
        <w:rPr>
          <w:rFonts w:hint="eastAsia" w:eastAsia="仿宋_GB2312"/>
          <w:sz w:val="28"/>
        </w:rPr>
        <w:t xml:space="preserve">  </w:t>
      </w:r>
      <w:r>
        <w:rPr>
          <w:rFonts w:eastAsia="仿宋_GB2312"/>
          <w:sz w:val="28"/>
        </w:rPr>
        <w:tab/>
      </w:r>
    </w:p>
    <w:p>
      <w:pPr>
        <w:jc w:val="center"/>
        <w:rPr>
          <w:rFonts w:ascii="宋体" w:hAnsi="宋体"/>
          <w:sz w:val="32"/>
          <w:szCs w:val="32"/>
        </w:rPr>
      </w:pPr>
      <w:r>
        <w:rPr>
          <w:rFonts w:hint="eastAsia" w:ascii="宋体" w:hAnsi="宋体"/>
          <w:sz w:val="32"/>
          <w:szCs w:val="32"/>
        </w:rPr>
        <w:t>中建路桥集团第六工程有限公司</w:t>
      </w:r>
    </w:p>
    <w:p>
      <w:pPr>
        <w:jc w:val="center"/>
        <w:rPr>
          <w:rFonts w:ascii="宋体" w:hAnsi="宋体"/>
          <w:sz w:val="32"/>
          <w:szCs w:val="32"/>
        </w:rPr>
      </w:pPr>
      <w:r>
        <w:rPr>
          <w:rFonts w:hint="eastAsia" w:ascii="宋体" w:hAnsi="宋体"/>
          <w:sz w:val="32"/>
          <w:szCs w:val="32"/>
        </w:rPr>
        <w:t>昌都市农村公路整体总承包项目施工第十三标段</w:t>
      </w:r>
    </w:p>
    <w:p>
      <w:pPr>
        <w:jc w:val="center"/>
        <w:rPr>
          <w:rFonts w:ascii="宋体" w:hAnsi="宋体"/>
          <w:sz w:val="32"/>
          <w:szCs w:val="32"/>
        </w:rPr>
      </w:pPr>
      <w:r>
        <w:rPr>
          <w:rFonts w:hint="eastAsia" w:ascii="宋体" w:hAnsi="宋体"/>
          <w:sz w:val="32"/>
          <w:szCs w:val="32"/>
        </w:rPr>
        <w:t>项目货车运输、机械租赁</w:t>
      </w:r>
    </w:p>
    <w:p>
      <w:pPr>
        <w:jc w:val="center"/>
        <w:rPr>
          <w:rFonts w:ascii="宋体" w:hAnsi="宋体"/>
          <w:sz w:val="32"/>
          <w:szCs w:val="32"/>
        </w:rPr>
      </w:pPr>
    </w:p>
    <w:p>
      <w:pPr>
        <w:jc w:val="center"/>
        <w:rPr>
          <w:rFonts w:eastAsia="仿宋_GB2312"/>
          <w:sz w:val="32"/>
          <w:szCs w:val="32"/>
        </w:rPr>
      </w:pPr>
    </w:p>
    <w:p>
      <w:pPr>
        <w:jc w:val="center"/>
        <w:rPr>
          <w:rFonts w:eastAsia="仿宋_GB2312"/>
          <w:sz w:val="32"/>
          <w:szCs w:val="32"/>
        </w:rPr>
      </w:pPr>
    </w:p>
    <w:p>
      <w:pPr>
        <w:jc w:val="center"/>
        <w:rPr>
          <w:rFonts w:ascii="宋体" w:hAnsi="宋体"/>
          <w:b/>
          <w:bCs/>
          <w:sz w:val="96"/>
          <w:szCs w:val="96"/>
        </w:rPr>
      </w:pPr>
      <w:r>
        <w:rPr>
          <w:rFonts w:hint="eastAsia" w:ascii="宋体" w:hAnsi="宋体"/>
          <w:b/>
          <w:bCs/>
          <w:sz w:val="96"/>
          <w:szCs w:val="96"/>
        </w:rPr>
        <w:t>招标文件</w:t>
      </w:r>
    </w:p>
    <w:p>
      <w:pPr>
        <w:jc w:val="center"/>
        <w:rPr>
          <w:rFonts w:ascii="宋体" w:hAnsi="宋体"/>
          <w:b/>
          <w:sz w:val="28"/>
        </w:rPr>
      </w:pPr>
      <w:r>
        <w:rPr>
          <w:rFonts w:hint="eastAsia" w:ascii="宋体" w:hAnsi="宋体"/>
          <w:b/>
          <w:sz w:val="28"/>
        </w:rPr>
        <w:t>（</w:t>
      </w:r>
      <w:r>
        <w:rPr>
          <w:rFonts w:ascii="宋体" w:hAnsi="宋体"/>
          <w:b/>
          <w:sz w:val="28"/>
        </w:rPr>
        <w:t>ZJLQ6-FGSB-</w:t>
      </w:r>
      <w:r>
        <w:rPr>
          <w:rFonts w:hint="eastAsia" w:ascii="宋体" w:hAnsi="宋体"/>
          <w:b/>
          <w:sz w:val="28"/>
        </w:rPr>
        <w:t>2019007号）</w:t>
      </w:r>
    </w:p>
    <w:p>
      <w:pPr>
        <w:jc w:val="center"/>
        <w:rPr>
          <w:rFonts w:ascii="仿宋_GB2312" w:eastAsia="仿宋_GB2312"/>
          <w:sz w:val="28"/>
        </w:rPr>
      </w:pPr>
    </w:p>
    <w:p>
      <w:pPr>
        <w:jc w:val="center"/>
        <w:rPr>
          <w:rFonts w:ascii="仿宋_GB2312" w:eastAsia="仿宋_GB2312"/>
          <w:sz w:val="28"/>
        </w:rPr>
      </w:pPr>
    </w:p>
    <w:p>
      <w:pPr>
        <w:jc w:val="center"/>
        <w:rPr>
          <w:rFonts w:ascii="仿宋_GB2312" w:eastAsia="仿宋_GB2312"/>
          <w:sz w:val="28"/>
        </w:rPr>
      </w:pPr>
    </w:p>
    <w:p>
      <w:pPr>
        <w:jc w:val="center"/>
        <w:rPr>
          <w:rFonts w:ascii="仿宋_GB2312" w:eastAsia="仿宋_GB2312"/>
          <w:sz w:val="28"/>
        </w:rPr>
      </w:pPr>
    </w:p>
    <w:p>
      <w:pPr>
        <w:jc w:val="center"/>
        <w:rPr>
          <w:rFonts w:ascii="仿宋_GB2312" w:eastAsia="仿宋_GB2312"/>
          <w:sz w:val="28"/>
        </w:rPr>
      </w:pPr>
    </w:p>
    <w:p>
      <w:pPr>
        <w:jc w:val="center"/>
        <w:rPr>
          <w:rFonts w:ascii="仿宋_GB2312" w:eastAsia="仿宋_GB2312"/>
          <w:sz w:val="28"/>
        </w:rPr>
      </w:pPr>
    </w:p>
    <w:p>
      <w:pPr>
        <w:jc w:val="center"/>
        <w:rPr>
          <w:rFonts w:ascii="仿宋_GB2312" w:eastAsia="仿宋_GB2312"/>
          <w:sz w:val="28"/>
        </w:rPr>
      </w:pPr>
    </w:p>
    <w:p>
      <w:pPr>
        <w:jc w:val="center"/>
        <w:rPr>
          <w:rFonts w:ascii="仿宋_GB2312" w:eastAsia="仿宋_GB2312"/>
          <w:sz w:val="28"/>
        </w:rPr>
      </w:pPr>
    </w:p>
    <w:p>
      <w:pPr>
        <w:jc w:val="center"/>
        <w:rPr>
          <w:rFonts w:ascii="宋体" w:hAnsi="宋体" w:cs="宋体"/>
          <w:kern w:val="0"/>
          <w:sz w:val="36"/>
          <w:szCs w:val="36"/>
        </w:rPr>
      </w:pPr>
      <w:r>
        <w:rPr>
          <w:rFonts w:hint="eastAsia" w:ascii="宋体" w:hAnsi="宋体" w:cs="宋体"/>
          <w:kern w:val="0"/>
          <w:sz w:val="36"/>
          <w:szCs w:val="36"/>
        </w:rPr>
        <w:t>中建路桥集团第六工程有限公司</w:t>
      </w:r>
    </w:p>
    <w:p>
      <w:pPr>
        <w:jc w:val="center"/>
        <w:rPr>
          <w:rFonts w:ascii="宋体" w:hAnsi="宋体"/>
          <w:sz w:val="32"/>
          <w:szCs w:val="32"/>
        </w:rPr>
      </w:pPr>
      <w:r>
        <w:rPr>
          <w:rFonts w:hint="eastAsia" w:ascii="宋体" w:hAnsi="宋体"/>
          <w:sz w:val="32"/>
          <w:szCs w:val="32"/>
        </w:rPr>
        <w:t>201</w:t>
      </w:r>
      <w:r>
        <w:rPr>
          <w:rFonts w:ascii="宋体" w:hAnsi="宋体"/>
          <w:sz w:val="32"/>
          <w:szCs w:val="32"/>
        </w:rPr>
        <w:t>9</w:t>
      </w:r>
      <w:r>
        <w:rPr>
          <w:rFonts w:hint="eastAsia" w:ascii="宋体" w:hAnsi="宋体"/>
          <w:sz w:val="32"/>
          <w:szCs w:val="32"/>
        </w:rPr>
        <w:t>年 08月28日</w:t>
      </w:r>
    </w:p>
    <w:p>
      <w:pPr>
        <w:jc w:val="center"/>
        <w:rPr>
          <w:rFonts w:ascii="宋体" w:hAnsi="宋体" w:cs="宋体"/>
          <w:b/>
          <w:bCs/>
          <w:kern w:val="0"/>
          <w:sz w:val="36"/>
          <w:szCs w:val="36"/>
        </w:rPr>
      </w:pPr>
    </w:p>
    <w:p>
      <w:pPr>
        <w:jc w:val="center"/>
        <w:rPr>
          <w:rFonts w:ascii="宋体" w:hAnsi="宋体"/>
          <w:b/>
          <w:bCs/>
          <w:sz w:val="36"/>
          <w:szCs w:val="36"/>
        </w:rPr>
      </w:pPr>
    </w:p>
    <w:p>
      <w:pPr>
        <w:widowControl/>
        <w:shd w:val="clear" w:color="auto" w:fill="FFFFFF"/>
        <w:spacing w:line="600" w:lineRule="exact"/>
        <w:ind w:firstLine="601"/>
        <w:jc w:val="right"/>
        <w:rPr>
          <w:rFonts w:ascii="宋体" w:hAnsi="宋体" w:cs="宋体"/>
          <w:kern w:val="0"/>
          <w:sz w:val="13"/>
          <w:szCs w:val="14"/>
        </w:rPr>
      </w:pPr>
      <w:bookmarkStart w:id="1" w:name="_GoBack"/>
      <w:bookmarkEnd w:id="1"/>
    </w:p>
    <w:p>
      <w:pPr>
        <w:widowControl/>
        <w:shd w:val="clear" w:color="auto" w:fill="FFFFFF"/>
        <w:spacing w:line="600" w:lineRule="exact"/>
        <w:ind w:firstLine="601"/>
        <w:jc w:val="right"/>
        <w:rPr>
          <w:rFonts w:ascii="宋体" w:hAnsi="宋体" w:cs="宋体"/>
          <w:kern w:val="0"/>
          <w:sz w:val="13"/>
          <w:szCs w:val="14"/>
        </w:rPr>
      </w:pPr>
      <w:r>
        <w:rPr>
          <w:rFonts w:hint="eastAsia" w:ascii="宋体" w:hAnsi="宋体" w:cs="宋体"/>
          <w:kern w:val="0"/>
          <w:sz w:val="13"/>
          <w:szCs w:val="14"/>
        </w:rPr>
        <w:t> </w:t>
      </w:r>
    </w:p>
    <w:p>
      <w:pPr>
        <w:widowControl/>
        <w:shd w:val="clear" w:color="auto" w:fill="FFFFFF"/>
        <w:spacing w:line="210" w:lineRule="atLeast"/>
        <w:jc w:val="center"/>
        <w:rPr>
          <w:rFonts w:ascii="宋体" w:hAnsi="宋体" w:cs="宋体"/>
          <w:kern w:val="0"/>
          <w:sz w:val="14"/>
          <w:szCs w:val="14"/>
        </w:rPr>
      </w:pPr>
      <w:r>
        <w:rPr>
          <w:rFonts w:hint="eastAsia" w:ascii="宋体" w:hAnsi="宋体" w:cs="宋体"/>
          <w:b/>
          <w:bCs/>
          <w:kern w:val="0"/>
          <w:sz w:val="36"/>
          <w:szCs w:val="36"/>
        </w:rPr>
        <w:t>中建路桥集团第六工程有限公司</w:t>
      </w:r>
    </w:p>
    <w:p>
      <w:pPr>
        <w:widowControl/>
        <w:shd w:val="clear" w:color="auto" w:fill="FFFFFF"/>
        <w:spacing w:line="210" w:lineRule="atLeast"/>
        <w:jc w:val="center"/>
        <w:rPr>
          <w:rFonts w:ascii="宋体" w:hAnsi="宋体" w:cs="宋体"/>
          <w:b/>
          <w:bCs/>
          <w:kern w:val="0"/>
          <w:sz w:val="36"/>
          <w:szCs w:val="36"/>
        </w:rPr>
      </w:pPr>
      <w:r>
        <w:rPr>
          <w:rFonts w:hint="eastAsia" w:ascii="宋体" w:hAnsi="宋体" w:cs="宋体"/>
          <w:b/>
          <w:bCs/>
          <w:kern w:val="0"/>
          <w:sz w:val="36"/>
          <w:szCs w:val="36"/>
        </w:rPr>
        <w:t>昌都市农村公路整体总承包项目施工第十三标段</w:t>
      </w:r>
    </w:p>
    <w:p>
      <w:pPr>
        <w:widowControl/>
        <w:shd w:val="clear" w:color="auto" w:fill="FFFFFF"/>
        <w:spacing w:line="210" w:lineRule="atLeast"/>
        <w:jc w:val="center"/>
        <w:rPr>
          <w:rFonts w:ascii="宋体" w:hAnsi="宋体" w:cs="宋体"/>
          <w:kern w:val="0"/>
          <w:sz w:val="14"/>
          <w:szCs w:val="14"/>
        </w:rPr>
      </w:pPr>
      <w:r>
        <w:rPr>
          <w:rFonts w:hint="eastAsia" w:ascii="宋体" w:hAnsi="宋体" w:cs="宋体"/>
          <w:b/>
          <w:bCs/>
          <w:kern w:val="0"/>
          <w:sz w:val="36"/>
          <w:szCs w:val="36"/>
        </w:rPr>
        <w:t>项目货车运输、机械租赁租赁招标文件</w:t>
      </w:r>
    </w:p>
    <w:p>
      <w:pPr>
        <w:widowControl/>
        <w:shd w:val="clear" w:color="auto" w:fill="FFFFFF"/>
        <w:spacing w:line="210" w:lineRule="atLeast"/>
        <w:jc w:val="center"/>
        <w:rPr>
          <w:rFonts w:ascii="宋体" w:hAnsi="宋体" w:cs="宋体"/>
          <w:kern w:val="0"/>
          <w:sz w:val="14"/>
          <w:szCs w:val="14"/>
        </w:rPr>
      </w:pPr>
      <w:r>
        <w:rPr>
          <w:rFonts w:hint="eastAsia" w:ascii="宋体" w:hAnsi="宋体" w:cs="宋体"/>
          <w:b/>
          <w:bCs/>
          <w:kern w:val="0"/>
          <w:sz w:val="36"/>
          <w:szCs w:val="36"/>
        </w:rPr>
        <w:t>（</w:t>
      </w:r>
      <w:bookmarkStart w:id="0" w:name="_Hlk8051669"/>
      <w:r>
        <w:rPr>
          <w:rFonts w:ascii="宋体" w:hAnsi="宋体" w:cs="宋体"/>
          <w:b/>
          <w:bCs/>
          <w:kern w:val="0"/>
          <w:sz w:val="36"/>
          <w:szCs w:val="36"/>
        </w:rPr>
        <w:t>ZJLQ6-FGSB-</w:t>
      </w:r>
      <w:r>
        <w:rPr>
          <w:rFonts w:hint="eastAsia" w:ascii="宋体" w:hAnsi="宋体" w:cs="宋体"/>
          <w:b/>
          <w:bCs/>
          <w:kern w:val="0"/>
          <w:sz w:val="36"/>
          <w:szCs w:val="36"/>
        </w:rPr>
        <w:t>2019007号</w:t>
      </w:r>
      <w:bookmarkEnd w:id="0"/>
      <w:r>
        <w:rPr>
          <w:rFonts w:hint="eastAsia" w:ascii="宋体" w:hAnsi="宋体" w:cs="宋体"/>
          <w:b/>
          <w:bCs/>
          <w:kern w:val="0"/>
          <w:sz w:val="36"/>
          <w:szCs w:val="36"/>
        </w:rPr>
        <w:t>）</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一、基本情况</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（一）招标项目名称：货车运输、机械租赁招标。</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招标编号：</w:t>
      </w:r>
      <w:r>
        <w:rPr>
          <w:rFonts w:ascii="仿宋_GB2312" w:hAnsi="宋体" w:eastAsia="仿宋_GB2312" w:cs="宋体"/>
          <w:kern w:val="0"/>
          <w:sz w:val="30"/>
          <w:szCs w:val="30"/>
        </w:rPr>
        <w:t>ZJLQ6-FGSB-</w:t>
      </w:r>
      <w:r>
        <w:rPr>
          <w:rFonts w:hint="eastAsia" w:ascii="仿宋_GB2312" w:hAnsi="宋体" w:eastAsia="仿宋_GB2312" w:cs="宋体"/>
          <w:kern w:val="0"/>
          <w:sz w:val="30"/>
          <w:szCs w:val="30"/>
        </w:rPr>
        <w:t>2019007号。</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（二）设备交付地点：</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昌都市农村公路整体总承包项目施工第十三标段项目经理部。</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（三）本次招标概况如下，数量为暂估数量，以实际运输为准：</w:t>
      </w:r>
    </w:p>
    <w:p>
      <w:pPr>
        <w:widowControl/>
        <w:shd w:val="clear" w:color="auto" w:fill="FFFFFF"/>
        <w:spacing w:line="210" w:lineRule="atLeast"/>
        <w:ind w:firstLine="600"/>
        <w:jc w:val="left"/>
        <w:rPr>
          <w:rFonts w:ascii="仿宋_GB2312" w:hAnsi="宋体" w:eastAsia="仿宋_GB2312" w:cs="宋体"/>
          <w:kern w:val="0"/>
          <w:sz w:val="30"/>
          <w:szCs w:val="30"/>
        </w:rPr>
      </w:pPr>
    </w:p>
    <w:tbl>
      <w:tblPr>
        <w:tblStyle w:val="6"/>
        <w:tblW w:w="88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592"/>
        <w:gridCol w:w="914"/>
        <w:gridCol w:w="1128"/>
        <w:gridCol w:w="1253"/>
        <w:gridCol w:w="877"/>
        <w:gridCol w:w="13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49"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序号</w:t>
            </w:r>
          </w:p>
        </w:tc>
        <w:tc>
          <w:tcPr>
            <w:tcW w:w="1592"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名称</w:t>
            </w:r>
          </w:p>
        </w:tc>
        <w:tc>
          <w:tcPr>
            <w:tcW w:w="914"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单位</w:t>
            </w:r>
          </w:p>
        </w:tc>
        <w:tc>
          <w:tcPr>
            <w:tcW w:w="1128"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数量</w:t>
            </w:r>
          </w:p>
        </w:tc>
        <w:tc>
          <w:tcPr>
            <w:tcW w:w="1253"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预计进场 时  间</w:t>
            </w:r>
          </w:p>
        </w:tc>
        <w:tc>
          <w:tcPr>
            <w:tcW w:w="877" w:type="dxa"/>
            <w:vAlign w:val="center"/>
          </w:tcPr>
          <w:p>
            <w:pPr>
              <w:spacing w:line="220" w:lineRule="atLeast"/>
              <w:jc w:val="center"/>
              <w:rPr>
                <w:rFonts w:ascii="仿宋_GB2312" w:hAnsi="宋体" w:eastAsia="仿宋_GB2312" w:cs="宋体"/>
                <w:kern w:val="0"/>
                <w:sz w:val="24"/>
                <w:szCs w:val="30"/>
              </w:rPr>
            </w:pPr>
            <w:r>
              <w:rPr>
                <w:rFonts w:hint="eastAsia"/>
              </w:rPr>
              <w:t>工期（月）</w:t>
            </w:r>
          </w:p>
        </w:tc>
        <w:tc>
          <w:tcPr>
            <w:tcW w:w="1320"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使用地点</w:t>
            </w:r>
          </w:p>
        </w:tc>
        <w:tc>
          <w:tcPr>
            <w:tcW w:w="1320" w:type="dxa"/>
            <w:vAlign w:val="center"/>
          </w:tcPr>
          <w:p>
            <w:pPr>
              <w:spacing w:line="320" w:lineRule="exact"/>
              <w:jc w:val="center"/>
              <w:rPr>
                <w:rFonts w:ascii="仿宋_GB2312" w:hAnsi="宋体" w:eastAsia="仿宋_GB2312" w:cs="宋体"/>
                <w:kern w:val="0"/>
                <w:sz w:val="24"/>
                <w:szCs w:val="30"/>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449" w:type="dxa"/>
            <w:vAlign w:val="center"/>
          </w:tcPr>
          <w:p>
            <w:pPr>
              <w:spacing w:line="320" w:lineRule="exact"/>
              <w:jc w:val="center"/>
              <w:rPr>
                <w:rFonts w:ascii="仿宋_GB2312" w:eastAsia="仿宋_GB2312"/>
                <w:sz w:val="24"/>
              </w:rPr>
            </w:pPr>
            <w:r>
              <w:rPr>
                <w:rFonts w:hint="eastAsia" w:ascii="仿宋_GB2312" w:eastAsia="仿宋_GB2312"/>
                <w:sz w:val="24"/>
              </w:rPr>
              <w:t>1</w:t>
            </w:r>
          </w:p>
        </w:tc>
        <w:tc>
          <w:tcPr>
            <w:tcW w:w="1592" w:type="dxa"/>
            <w:vAlign w:val="center"/>
          </w:tcPr>
          <w:p>
            <w:pPr>
              <w:widowControl/>
              <w:jc w:val="center"/>
              <w:rPr>
                <w:kern w:val="0"/>
                <w:sz w:val="24"/>
              </w:rPr>
            </w:pPr>
            <w:r>
              <w:rPr>
                <w:rFonts w:hint="eastAsia"/>
              </w:rPr>
              <w:t>货车（钢材、钢管）</w:t>
            </w:r>
          </w:p>
        </w:tc>
        <w:tc>
          <w:tcPr>
            <w:tcW w:w="914" w:type="dxa"/>
            <w:vAlign w:val="center"/>
          </w:tcPr>
          <w:p>
            <w:pPr>
              <w:jc w:val="center"/>
            </w:pPr>
            <w:r>
              <w:rPr>
                <w:rFonts w:hint="eastAsia"/>
              </w:rPr>
              <w:t>吨</w:t>
            </w:r>
          </w:p>
        </w:tc>
        <w:tc>
          <w:tcPr>
            <w:tcW w:w="1128" w:type="dxa"/>
            <w:vAlign w:val="center"/>
          </w:tcPr>
          <w:p>
            <w:pPr>
              <w:widowControl/>
              <w:jc w:val="center"/>
              <w:rPr>
                <w:kern w:val="0"/>
                <w:sz w:val="24"/>
              </w:rPr>
            </w:pPr>
            <w:r>
              <w:rPr>
                <w:rFonts w:hint="eastAsia"/>
              </w:rPr>
              <w:t>250</w:t>
            </w:r>
          </w:p>
        </w:tc>
        <w:tc>
          <w:tcPr>
            <w:tcW w:w="1253" w:type="dxa"/>
            <w:vAlign w:val="center"/>
          </w:tcPr>
          <w:p>
            <w:pPr>
              <w:spacing w:line="220" w:lineRule="atLeast"/>
              <w:jc w:val="center"/>
              <w:rPr>
                <w:rFonts w:ascii="仿宋_GB2312" w:hAnsi="宋体" w:eastAsia="仿宋_GB2312" w:cs="宋体"/>
                <w:kern w:val="0"/>
                <w:sz w:val="24"/>
                <w:szCs w:val="30"/>
              </w:rPr>
            </w:pPr>
            <w:r>
              <w:rPr>
                <w:rFonts w:ascii="仿宋_GB2312" w:hAnsi="宋体" w:eastAsia="仿宋_GB2312" w:cs="宋体"/>
                <w:kern w:val="0"/>
                <w:sz w:val="24"/>
                <w:szCs w:val="30"/>
              </w:rPr>
              <w:t>2019/</w:t>
            </w:r>
            <w:r>
              <w:rPr>
                <w:rFonts w:hint="eastAsia" w:ascii="仿宋_GB2312" w:hAnsi="宋体" w:eastAsia="仿宋_GB2312" w:cs="宋体"/>
                <w:kern w:val="0"/>
                <w:sz w:val="24"/>
                <w:szCs w:val="30"/>
              </w:rPr>
              <w:t>9</w:t>
            </w:r>
            <w:r>
              <w:rPr>
                <w:rFonts w:ascii="仿宋_GB2312" w:hAnsi="宋体" w:eastAsia="仿宋_GB2312" w:cs="宋体"/>
                <w:kern w:val="0"/>
                <w:sz w:val="24"/>
                <w:szCs w:val="30"/>
              </w:rPr>
              <w:t>/</w:t>
            </w:r>
            <w:r>
              <w:rPr>
                <w:rFonts w:hint="eastAsia" w:ascii="仿宋_GB2312" w:hAnsi="宋体" w:eastAsia="仿宋_GB2312" w:cs="宋体"/>
                <w:kern w:val="0"/>
                <w:sz w:val="24"/>
                <w:szCs w:val="30"/>
              </w:rPr>
              <w:t>5</w:t>
            </w:r>
          </w:p>
        </w:tc>
        <w:tc>
          <w:tcPr>
            <w:tcW w:w="877"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4</w:t>
            </w:r>
          </w:p>
        </w:tc>
        <w:tc>
          <w:tcPr>
            <w:tcW w:w="1320" w:type="dxa"/>
            <w:vMerge w:val="restart"/>
            <w:vAlign w:val="center"/>
          </w:tcPr>
          <w:p>
            <w:pPr>
              <w:widowControl/>
              <w:jc w:val="center"/>
            </w:pPr>
            <w:r>
              <w:rPr>
                <w:rFonts w:hint="eastAsia"/>
              </w:rPr>
              <w:t>芒康县县城</w:t>
            </w:r>
          </w:p>
        </w:tc>
        <w:tc>
          <w:tcPr>
            <w:tcW w:w="1320" w:type="dxa"/>
            <w:vMerge w:val="restart"/>
            <w:vAlign w:val="center"/>
          </w:tcPr>
          <w:p>
            <w:pPr>
              <w:widowControl/>
              <w:jc w:val="center"/>
            </w:pPr>
            <w:r>
              <w:rPr>
                <w:rFonts w:hint="eastAsia"/>
              </w:rPr>
              <w:t>个人运输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449" w:type="dxa"/>
            <w:vAlign w:val="center"/>
          </w:tcPr>
          <w:p>
            <w:pPr>
              <w:spacing w:line="320" w:lineRule="exact"/>
              <w:jc w:val="center"/>
              <w:rPr>
                <w:rFonts w:ascii="仿宋_GB2312" w:eastAsia="仿宋_GB2312"/>
                <w:sz w:val="24"/>
              </w:rPr>
            </w:pPr>
            <w:r>
              <w:rPr>
                <w:rFonts w:hint="eastAsia" w:ascii="仿宋_GB2312" w:eastAsia="仿宋_GB2312"/>
                <w:sz w:val="24"/>
              </w:rPr>
              <w:t>2</w:t>
            </w:r>
          </w:p>
        </w:tc>
        <w:tc>
          <w:tcPr>
            <w:tcW w:w="1592" w:type="dxa"/>
            <w:vAlign w:val="center"/>
          </w:tcPr>
          <w:p>
            <w:pPr>
              <w:jc w:val="center"/>
            </w:pPr>
            <w:r>
              <w:rPr>
                <w:rFonts w:hint="eastAsia"/>
              </w:rPr>
              <w:t>货车（方木、板材）</w:t>
            </w:r>
          </w:p>
        </w:tc>
        <w:tc>
          <w:tcPr>
            <w:tcW w:w="914" w:type="dxa"/>
            <w:vAlign w:val="center"/>
          </w:tcPr>
          <w:p>
            <w:pPr>
              <w:jc w:val="center"/>
            </w:pPr>
            <w:r>
              <w:rPr>
                <w:rFonts w:hint="eastAsia"/>
              </w:rPr>
              <w:t>台</w:t>
            </w:r>
          </w:p>
        </w:tc>
        <w:tc>
          <w:tcPr>
            <w:tcW w:w="1128" w:type="dxa"/>
            <w:vAlign w:val="center"/>
          </w:tcPr>
          <w:p>
            <w:pPr>
              <w:jc w:val="center"/>
            </w:pPr>
            <w:r>
              <w:rPr>
                <w:rFonts w:hint="eastAsia"/>
              </w:rPr>
              <w:t>2</w:t>
            </w:r>
          </w:p>
        </w:tc>
        <w:tc>
          <w:tcPr>
            <w:tcW w:w="1253" w:type="dxa"/>
            <w:vAlign w:val="center"/>
          </w:tcPr>
          <w:p>
            <w:pPr>
              <w:jc w:val="center"/>
            </w:pPr>
            <w:r>
              <w:rPr>
                <w:rFonts w:ascii="仿宋_GB2312" w:hAnsi="宋体" w:eastAsia="仿宋_GB2312" w:cs="宋体"/>
                <w:kern w:val="0"/>
                <w:sz w:val="24"/>
                <w:szCs w:val="30"/>
              </w:rPr>
              <w:t>2019/</w:t>
            </w:r>
            <w:r>
              <w:rPr>
                <w:rFonts w:hint="eastAsia" w:ascii="仿宋_GB2312" w:hAnsi="宋体" w:eastAsia="仿宋_GB2312" w:cs="宋体"/>
                <w:kern w:val="0"/>
                <w:sz w:val="24"/>
                <w:szCs w:val="30"/>
              </w:rPr>
              <w:t>9</w:t>
            </w:r>
            <w:r>
              <w:rPr>
                <w:rFonts w:ascii="仿宋_GB2312" w:hAnsi="宋体" w:eastAsia="仿宋_GB2312" w:cs="宋体"/>
                <w:kern w:val="0"/>
                <w:sz w:val="24"/>
                <w:szCs w:val="30"/>
              </w:rPr>
              <w:t>/</w:t>
            </w:r>
            <w:r>
              <w:rPr>
                <w:rFonts w:hint="eastAsia" w:ascii="仿宋_GB2312" w:hAnsi="宋体" w:eastAsia="仿宋_GB2312" w:cs="宋体"/>
                <w:kern w:val="0"/>
                <w:sz w:val="24"/>
                <w:szCs w:val="30"/>
              </w:rPr>
              <w:t>5</w:t>
            </w:r>
          </w:p>
        </w:tc>
        <w:tc>
          <w:tcPr>
            <w:tcW w:w="877"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4</w:t>
            </w:r>
          </w:p>
        </w:tc>
        <w:tc>
          <w:tcPr>
            <w:tcW w:w="1320" w:type="dxa"/>
            <w:vMerge w:val="continue"/>
            <w:vAlign w:val="center"/>
          </w:tcPr>
          <w:p>
            <w:pPr>
              <w:spacing w:line="220" w:lineRule="atLeast"/>
              <w:jc w:val="center"/>
              <w:rPr>
                <w:rFonts w:ascii="仿宋_GB2312" w:hAnsi="宋体" w:eastAsia="仿宋_GB2312" w:cs="宋体"/>
                <w:kern w:val="0"/>
                <w:sz w:val="24"/>
                <w:szCs w:val="30"/>
              </w:rPr>
            </w:pPr>
          </w:p>
        </w:tc>
        <w:tc>
          <w:tcPr>
            <w:tcW w:w="1320" w:type="dxa"/>
            <w:vMerge w:val="continue"/>
            <w:vAlign w:val="center"/>
          </w:tcPr>
          <w:p>
            <w:pPr>
              <w:spacing w:line="320" w:lineRule="exact"/>
              <w:jc w:val="center"/>
              <w:rPr>
                <w:rFonts w:ascii="仿宋_GB2312" w:hAnsi="宋体" w:eastAsia="仿宋_GB2312" w:cs="宋体"/>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449" w:type="dxa"/>
            <w:vAlign w:val="center"/>
          </w:tcPr>
          <w:p>
            <w:pPr>
              <w:spacing w:line="320" w:lineRule="exact"/>
              <w:jc w:val="center"/>
              <w:rPr>
                <w:rFonts w:ascii="仿宋_GB2312" w:eastAsia="仿宋_GB2312"/>
                <w:sz w:val="24"/>
              </w:rPr>
            </w:pPr>
            <w:r>
              <w:rPr>
                <w:rFonts w:hint="eastAsia" w:ascii="仿宋_GB2312" w:eastAsia="仿宋_GB2312"/>
                <w:sz w:val="24"/>
              </w:rPr>
              <w:t>3</w:t>
            </w:r>
          </w:p>
        </w:tc>
        <w:tc>
          <w:tcPr>
            <w:tcW w:w="1592" w:type="dxa"/>
            <w:vAlign w:val="center"/>
          </w:tcPr>
          <w:p>
            <w:pPr>
              <w:jc w:val="center"/>
            </w:pPr>
            <w:r>
              <w:rPr>
                <w:rFonts w:hint="eastAsia"/>
              </w:rPr>
              <w:t>货车（方木、板材）</w:t>
            </w:r>
          </w:p>
        </w:tc>
        <w:tc>
          <w:tcPr>
            <w:tcW w:w="914" w:type="dxa"/>
            <w:vAlign w:val="center"/>
          </w:tcPr>
          <w:p>
            <w:pPr>
              <w:jc w:val="center"/>
            </w:pPr>
            <w:r>
              <w:rPr>
                <w:rFonts w:hint="eastAsia"/>
              </w:rPr>
              <w:t>台</w:t>
            </w:r>
          </w:p>
        </w:tc>
        <w:tc>
          <w:tcPr>
            <w:tcW w:w="1128" w:type="dxa"/>
            <w:vAlign w:val="center"/>
          </w:tcPr>
          <w:p>
            <w:pPr>
              <w:jc w:val="center"/>
            </w:pPr>
            <w:r>
              <w:rPr>
                <w:rFonts w:hint="eastAsia"/>
              </w:rPr>
              <w:t>4</w:t>
            </w:r>
          </w:p>
        </w:tc>
        <w:tc>
          <w:tcPr>
            <w:tcW w:w="1253" w:type="dxa"/>
            <w:vAlign w:val="center"/>
          </w:tcPr>
          <w:p>
            <w:pPr>
              <w:jc w:val="center"/>
            </w:pPr>
            <w:r>
              <w:rPr>
                <w:rFonts w:ascii="仿宋_GB2312" w:hAnsi="宋体" w:eastAsia="仿宋_GB2312" w:cs="宋体"/>
                <w:kern w:val="0"/>
                <w:sz w:val="24"/>
                <w:szCs w:val="30"/>
              </w:rPr>
              <w:t>2019/</w:t>
            </w:r>
            <w:r>
              <w:rPr>
                <w:rFonts w:hint="eastAsia" w:ascii="仿宋_GB2312" w:hAnsi="宋体" w:eastAsia="仿宋_GB2312" w:cs="宋体"/>
                <w:kern w:val="0"/>
                <w:sz w:val="24"/>
                <w:szCs w:val="30"/>
              </w:rPr>
              <w:t>9</w:t>
            </w:r>
            <w:r>
              <w:rPr>
                <w:rFonts w:ascii="仿宋_GB2312" w:hAnsi="宋体" w:eastAsia="仿宋_GB2312" w:cs="宋体"/>
                <w:kern w:val="0"/>
                <w:sz w:val="24"/>
                <w:szCs w:val="30"/>
              </w:rPr>
              <w:t>/</w:t>
            </w:r>
            <w:r>
              <w:rPr>
                <w:rFonts w:hint="eastAsia" w:ascii="仿宋_GB2312" w:hAnsi="宋体" w:eastAsia="仿宋_GB2312" w:cs="宋体"/>
                <w:kern w:val="0"/>
                <w:sz w:val="24"/>
                <w:szCs w:val="30"/>
              </w:rPr>
              <w:t>5</w:t>
            </w:r>
          </w:p>
        </w:tc>
        <w:tc>
          <w:tcPr>
            <w:tcW w:w="877" w:type="dxa"/>
            <w:vAlign w:val="center"/>
          </w:tcPr>
          <w:p>
            <w:pPr>
              <w:jc w:val="center"/>
            </w:pPr>
            <w:r>
              <w:rPr>
                <w:rFonts w:hint="eastAsia" w:ascii="仿宋_GB2312" w:hAnsi="宋体" w:eastAsia="仿宋_GB2312" w:cs="宋体"/>
                <w:kern w:val="0"/>
                <w:sz w:val="24"/>
                <w:szCs w:val="30"/>
              </w:rPr>
              <w:t>4</w:t>
            </w:r>
          </w:p>
        </w:tc>
        <w:tc>
          <w:tcPr>
            <w:tcW w:w="1320" w:type="dxa"/>
            <w:vMerge w:val="continue"/>
            <w:vAlign w:val="center"/>
          </w:tcPr>
          <w:p>
            <w:pPr>
              <w:spacing w:line="220" w:lineRule="atLeast"/>
              <w:jc w:val="center"/>
              <w:rPr>
                <w:rFonts w:ascii="仿宋_GB2312" w:hAnsi="宋体" w:eastAsia="仿宋_GB2312" w:cs="宋体"/>
                <w:kern w:val="0"/>
                <w:sz w:val="24"/>
                <w:szCs w:val="30"/>
              </w:rPr>
            </w:pPr>
          </w:p>
        </w:tc>
        <w:tc>
          <w:tcPr>
            <w:tcW w:w="1320" w:type="dxa"/>
            <w:vMerge w:val="continue"/>
            <w:vAlign w:val="center"/>
          </w:tcPr>
          <w:p>
            <w:pPr>
              <w:spacing w:line="320" w:lineRule="exact"/>
              <w:jc w:val="center"/>
              <w:rPr>
                <w:rFonts w:ascii="仿宋_GB2312" w:hAnsi="宋体" w:eastAsia="仿宋_GB2312" w:cs="宋体"/>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449" w:type="dxa"/>
            <w:vAlign w:val="center"/>
          </w:tcPr>
          <w:p>
            <w:pPr>
              <w:spacing w:line="320" w:lineRule="exact"/>
              <w:jc w:val="center"/>
              <w:rPr>
                <w:rFonts w:ascii="仿宋_GB2312" w:eastAsia="仿宋_GB2312"/>
                <w:sz w:val="24"/>
              </w:rPr>
            </w:pPr>
            <w:r>
              <w:rPr>
                <w:rFonts w:hint="eastAsia" w:ascii="仿宋_GB2312" w:eastAsia="仿宋_GB2312"/>
                <w:sz w:val="24"/>
              </w:rPr>
              <w:t>4</w:t>
            </w:r>
          </w:p>
        </w:tc>
        <w:tc>
          <w:tcPr>
            <w:tcW w:w="1592" w:type="dxa"/>
            <w:vAlign w:val="center"/>
          </w:tcPr>
          <w:p>
            <w:pPr>
              <w:jc w:val="center"/>
            </w:pPr>
            <w:r>
              <w:rPr>
                <w:rFonts w:hint="eastAsia"/>
              </w:rPr>
              <w:t>货车</w:t>
            </w:r>
          </w:p>
        </w:tc>
        <w:tc>
          <w:tcPr>
            <w:tcW w:w="914" w:type="dxa"/>
            <w:vAlign w:val="center"/>
          </w:tcPr>
          <w:p>
            <w:pPr>
              <w:jc w:val="center"/>
            </w:pPr>
            <w:r>
              <w:rPr>
                <w:rFonts w:hint="eastAsia"/>
              </w:rPr>
              <w:t>台</w:t>
            </w:r>
          </w:p>
        </w:tc>
        <w:tc>
          <w:tcPr>
            <w:tcW w:w="1128" w:type="dxa"/>
            <w:vAlign w:val="center"/>
          </w:tcPr>
          <w:p>
            <w:pPr>
              <w:jc w:val="center"/>
            </w:pPr>
            <w:r>
              <w:rPr>
                <w:rFonts w:hint="eastAsia"/>
              </w:rPr>
              <w:t>10</w:t>
            </w:r>
          </w:p>
        </w:tc>
        <w:tc>
          <w:tcPr>
            <w:tcW w:w="1253" w:type="dxa"/>
            <w:vAlign w:val="center"/>
          </w:tcPr>
          <w:p>
            <w:pPr>
              <w:jc w:val="center"/>
            </w:pPr>
            <w:r>
              <w:rPr>
                <w:rFonts w:ascii="仿宋_GB2312" w:hAnsi="宋体" w:eastAsia="仿宋_GB2312" w:cs="宋体"/>
                <w:kern w:val="0"/>
                <w:sz w:val="24"/>
                <w:szCs w:val="30"/>
              </w:rPr>
              <w:t>2019/</w:t>
            </w:r>
            <w:r>
              <w:rPr>
                <w:rFonts w:hint="eastAsia" w:ascii="仿宋_GB2312" w:hAnsi="宋体" w:eastAsia="仿宋_GB2312" w:cs="宋体"/>
                <w:kern w:val="0"/>
                <w:sz w:val="24"/>
                <w:szCs w:val="30"/>
              </w:rPr>
              <w:t>9</w:t>
            </w:r>
            <w:r>
              <w:rPr>
                <w:rFonts w:ascii="仿宋_GB2312" w:hAnsi="宋体" w:eastAsia="仿宋_GB2312" w:cs="宋体"/>
                <w:kern w:val="0"/>
                <w:sz w:val="24"/>
                <w:szCs w:val="30"/>
              </w:rPr>
              <w:t>/</w:t>
            </w:r>
            <w:r>
              <w:rPr>
                <w:rFonts w:hint="eastAsia" w:ascii="仿宋_GB2312" w:hAnsi="宋体" w:eastAsia="仿宋_GB2312" w:cs="宋体"/>
                <w:kern w:val="0"/>
                <w:sz w:val="24"/>
                <w:szCs w:val="30"/>
              </w:rPr>
              <w:t>5</w:t>
            </w:r>
          </w:p>
        </w:tc>
        <w:tc>
          <w:tcPr>
            <w:tcW w:w="877" w:type="dxa"/>
            <w:vAlign w:val="center"/>
          </w:tcPr>
          <w:p>
            <w:pPr>
              <w:jc w:val="center"/>
            </w:pPr>
            <w:r>
              <w:rPr>
                <w:rFonts w:hint="eastAsia" w:ascii="仿宋_GB2312" w:hAnsi="宋体" w:eastAsia="仿宋_GB2312" w:cs="宋体"/>
                <w:kern w:val="0"/>
                <w:sz w:val="24"/>
                <w:szCs w:val="30"/>
              </w:rPr>
              <w:t>4</w:t>
            </w:r>
          </w:p>
        </w:tc>
        <w:tc>
          <w:tcPr>
            <w:tcW w:w="1320" w:type="dxa"/>
            <w:vMerge w:val="restart"/>
            <w:vAlign w:val="center"/>
          </w:tcPr>
          <w:p>
            <w:pPr>
              <w:spacing w:line="320" w:lineRule="exact"/>
            </w:pPr>
          </w:p>
          <w:p>
            <w:pPr>
              <w:spacing w:line="320" w:lineRule="exact"/>
              <w:jc w:val="center"/>
            </w:pPr>
            <w:r>
              <w:rPr>
                <w:rFonts w:hint="eastAsia"/>
              </w:rPr>
              <w:t>芒康县索多西乡格良西村</w:t>
            </w:r>
          </w:p>
        </w:tc>
        <w:tc>
          <w:tcPr>
            <w:tcW w:w="1320" w:type="dxa"/>
            <w:vMerge w:val="restart"/>
            <w:vAlign w:val="center"/>
          </w:tcPr>
          <w:p>
            <w:pPr>
              <w:spacing w:line="320" w:lineRule="exact"/>
              <w:jc w:val="center"/>
              <w:rPr>
                <w:rFonts w:ascii="仿宋_GB2312" w:hAnsi="宋体" w:eastAsia="仿宋_GB2312" w:cs="宋体"/>
                <w:kern w:val="0"/>
                <w:sz w:val="24"/>
                <w:szCs w:val="30"/>
              </w:rPr>
            </w:pPr>
            <w:r>
              <w:rPr>
                <w:rFonts w:hint="eastAsia"/>
              </w:rPr>
              <w:t>小规模纳税人或一般纳税人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449" w:type="dxa"/>
            <w:vAlign w:val="center"/>
          </w:tcPr>
          <w:p>
            <w:pPr>
              <w:spacing w:line="320" w:lineRule="exact"/>
              <w:jc w:val="center"/>
              <w:rPr>
                <w:rFonts w:ascii="仿宋_GB2312" w:eastAsia="仿宋_GB2312"/>
                <w:sz w:val="24"/>
              </w:rPr>
            </w:pPr>
            <w:r>
              <w:rPr>
                <w:rFonts w:hint="eastAsia" w:ascii="仿宋_GB2312" w:eastAsia="仿宋_GB2312"/>
                <w:sz w:val="24"/>
              </w:rPr>
              <w:t>5</w:t>
            </w:r>
          </w:p>
        </w:tc>
        <w:tc>
          <w:tcPr>
            <w:tcW w:w="1592" w:type="dxa"/>
            <w:vAlign w:val="center"/>
          </w:tcPr>
          <w:p>
            <w:pPr>
              <w:jc w:val="center"/>
            </w:pPr>
            <w:r>
              <w:rPr>
                <w:rFonts w:hint="eastAsia"/>
              </w:rPr>
              <w:t>起重机</w:t>
            </w:r>
          </w:p>
        </w:tc>
        <w:tc>
          <w:tcPr>
            <w:tcW w:w="914" w:type="dxa"/>
            <w:vAlign w:val="center"/>
          </w:tcPr>
          <w:p>
            <w:pPr>
              <w:jc w:val="center"/>
            </w:pPr>
            <w:r>
              <w:rPr>
                <w:rFonts w:hint="eastAsia"/>
              </w:rPr>
              <w:t>台</w:t>
            </w:r>
          </w:p>
        </w:tc>
        <w:tc>
          <w:tcPr>
            <w:tcW w:w="1128" w:type="dxa"/>
            <w:vAlign w:val="center"/>
          </w:tcPr>
          <w:p>
            <w:pPr>
              <w:jc w:val="center"/>
            </w:pPr>
            <w:r>
              <w:rPr>
                <w:rFonts w:hint="eastAsia"/>
              </w:rPr>
              <w:t>2</w:t>
            </w:r>
          </w:p>
        </w:tc>
        <w:tc>
          <w:tcPr>
            <w:tcW w:w="1253" w:type="dxa"/>
            <w:vAlign w:val="center"/>
          </w:tcPr>
          <w:p>
            <w:pPr>
              <w:jc w:val="center"/>
            </w:pPr>
            <w:r>
              <w:rPr>
                <w:rFonts w:ascii="仿宋_GB2312" w:hAnsi="宋体" w:eastAsia="仿宋_GB2312" w:cs="宋体"/>
                <w:kern w:val="0"/>
                <w:sz w:val="24"/>
                <w:szCs w:val="30"/>
              </w:rPr>
              <w:t>2019/</w:t>
            </w:r>
            <w:r>
              <w:rPr>
                <w:rFonts w:hint="eastAsia" w:ascii="仿宋_GB2312" w:hAnsi="宋体" w:eastAsia="仿宋_GB2312" w:cs="宋体"/>
                <w:kern w:val="0"/>
                <w:sz w:val="24"/>
                <w:szCs w:val="30"/>
              </w:rPr>
              <w:t>9</w:t>
            </w:r>
            <w:r>
              <w:rPr>
                <w:rFonts w:ascii="仿宋_GB2312" w:hAnsi="宋体" w:eastAsia="仿宋_GB2312" w:cs="宋体"/>
                <w:kern w:val="0"/>
                <w:sz w:val="24"/>
                <w:szCs w:val="30"/>
              </w:rPr>
              <w:t>/</w:t>
            </w:r>
            <w:r>
              <w:rPr>
                <w:rFonts w:hint="eastAsia" w:ascii="仿宋_GB2312" w:hAnsi="宋体" w:eastAsia="仿宋_GB2312" w:cs="宋体"/>
                <w:kern w:val="0"/>
                <w:sz w:val="24"/>
                <w:szCs w:val="30"/>
              </w:rPr>
              <w:t>5</w:t>
            </w:r>
          </w:p>
        </w:tc>
        <w:tc>
          <w:tcPr>
            <w:tcW w:w="877" w:type="dxa"/>
            <w:vAlign w:val="center"/>
          </w:tcPr>
          <w:p>
            <w:pPr>
              <w:jc w:val="center"/>
            </w:pPr>
            <w:r>
              <w:rPr>
                <w:rFonts w:hint="eastAsia" w:ascii="仿宋_GB2312" w:hAnsi="宋体" w:eastAsia="仿宋_GB2312" w:cs="宋体"/>
                <w:kern w:val="0"/>
                <w:sz w:val="24"/>
                <w:szCs w:val="30"/>
              </w:rPr>
              <w:t>4</w:t>
            </w:r>
          </w:p>
        </w:tc>
        <w:tc>
          <w:tcPr>
            <w:tcW w:w="1320" w:type="dxa"/>
            <w:vMerge w:val="continue"/>
            <w:vAlign w:val="center"/>
          </w:tcPr>
          <w:p>
            <w:pPr>
              <w:spacing w:line="220" w:lineRule="atLeast"/>
              <w:jc w:val="center"/>
              <w:rPr>
                <w:rFonts w:ascii="仿宋_GB2312" w:hAnsi="宋体" w:eastAsia="仿宋_GB2312" w:cs="宋体"/>
                <w:kern w:val="0"/>
                <w:sz w:val="24"/>
                <w:szCs w:val="30"/>
              </w:rPr>
            </w:pPr>
          </w:p>
        </w:tc>
        <w:tc>
          <w:tcPr>
            <w:tcW w:w="1320" w:type="dxa"/>
            <w:vMerge w:val="continue"/>
            <w:vAlign w:val="center"/>
          </w:tcPr>
          <w:p>
            <w:pPr>
              <w:spacing w:line="320" w:lineRule="exact"/>
              <w:jc w:val="center"/>
              <w:rPr>
                <w:rFonts w:ascii="仿宋_GB2312" w:hAnsi="宋体" w:eastAsia="仿宋_GB2312" w:cs="宋体"/>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449" w:type="dxa"/>
            <w:vAlign w:val="center"/>
          </w:tcPr>
          <w:p>
            <w:pPr>
              <w:spacing w:line="320" w:lineRule="exact"/>
              <w:jc w:val="center"/>
              <w:rPr>
                <w:rFonts w:ascii="仿宋_GB2312" w:eastAsia="仿宋_GB2312"/>
                <w:sz w:val="24"/>
              </w:rPr>
            </w:pPr>
            <w:r>
              <w:rPr>
                <w:rFonts w:hint="eastAsia" w:ascii="仿宋_GB2312" w:eastAsia="仿宋_GB2312"/>
                <w:sz w:val="24"/>
              </w:rPr>
              <w:t>6</w:t>
            </w:r>
          </w:p>
        </w:tc>
        <w:tc>
          <w:tcPr>
            <w:tcW w:w="1592" w:type="dxa"/>
            <w:vAlign w:val="center"/>
          </w:tcPr>
          <w:p>
            <w:pPr>
              <w:jc w:val="center"/>
            </w:pPr>
            <w:r>
              <w:rPr>
                <w:rFonts w:hint="eastAsia"/>
              </w:rPr>
              <w:t>水泥罐车</w:t>
            </w:r>
          </w:p>
        </w:tc>
        <w:tc>
          <w:tcPr>
            <w:tcW w:w="914" w:type="dxa"/>
            <w:vAlign w:val="center"/>
          </w:tcPr>
          <w:p>
            <w:pPr>
              <w:jc w:val="center"/>
            </w:pPr>
            <w:r>
              <w:rPr>
                <w:rFonts w:hint="eastAsia"/>
              </w:rPr>
              <w:t>台</w:t>
            </w:r>
          </w:p>
        </w:tc>
        <w:tc>
          <w:tcPr>
            <w:tcW w:w="1128" w:type="dxa"/>
            <w:vAlign w:val="center"/>
          </w:tcPr>
          <w:p>
            <w:pPr>
              <w:jc w:val="center"/>
            </w:pPr>
            <w:r>
              <w:rPr>
                <w:rFonts w:hint="eastAsia"/>
              </w:rPr>
              <w:t>12</w:t>
            </w:r>
          </w:p>
        </w:tc>
        <w:tc>
          <w:tcPr>
            <w:tcW w:w="1253" w:type="dxa"/>
            <w:vAlign w:val="center"/>
          </w:tcPr>
          <w:p>
            <w:pPr>
              <w:jc w:val="center"/>
            </w:pPr>
            <w:r>
              <w:rPr>
                <w:rFonts w:ascii="仿宋_GB2312" w:hAnsi="宋体" w:eastAsia="仿宋_GB2312" w:cs="宋体"/>
                <w:kern w:val="0"/>
                <w:sz w:val="24"/>
                <w:szCs w:val="30"/>
              </w:rPr>
              <w:t>2019/</w:t>
            </w:r>
            <w:r>
              <w:rPr>
                <w:rFonts w:hint="eastAsia" w:ascii="仿宋_GB2312" w:hAnsi="宋体" w:eastAsia="仿宋_GB2312" w:cs="宋体"/>
                <w:kern w:val="0"/>
                <w:sz w:val="24"/>
                <w:szCs w:val="30"/>
              </w:rPr>
              <w:t>9</w:t>
            </w:r>
            <w:r>
              <w:rPr>
                <w:rFonts w:ascii="仿宋_GB2312" w:hAnsi="宋体" w:eastAsia="仿宋_GB2312" w:cs="宋体"/>
                <w:kern w:val="0"/>
                <w:sz w:val="24"/>
                <w:szCs w:val="30"/>
              </w:rPr>
              <w:t>/</w:t>
            </w:r>
            <w:r>
              <w:rPr>
                <w:rFonts w:hint="eastAsia" w:ascii="仿宋_GB2312" w:hAnsi="宋体" w:eastAsia="仿宋_GB2312" w:cs="宋体"/>
                <w:kern w:val="0"/>
                <w:sz w:val="24"/>
                <w:szCs w:val="30"/>
              </w:rPr>
              <w:t>5</w:t>
            </w:r>
          </w:p>
        </w:tc>
        <w:tc>
          <w:tcPr>
            <w:tcW w:w="877" w:type="dxa"/>
            <w:vAlign w:val="center"/>
          </w:tcPr>
          <w:p>
            <w:pPr>
              <w:jc w:val="center"/>
            </w:pPr>
            <w:r>
              <w:rPr>
                <w:rFonts w:hint="eastAsia" w:ascii="仿宋_GB2312" w:hAnsi="宋体" w:eastAsia="仿宋_GB2312" w:cs="宋体"/>
                <w:kern w:val="0"/>
                <w:sz w:val="24"/>
                <w:szCs w:val="30"/>
              </w:rPr>
              <w:t>4</w:t>
            </w:r>
          </w:p>
        </w:tc>
        <w:tc>
          <w:tcPr>
            <w:tcW w:w="1320" w:type="dxa"/>
            <w:vMerge w:val="continue"/>
            <w:vAlign w:val="center"/>
          </w:tcPr>
          <w:p>
            <w:pPr>
              <w:spacing w:line="220" w:lineRule="atLeast"/>
              <w:jc w:val="center"/>
              <w:rPr>
                <w:rFonts w:ascii="仿宋_GB2312" w:hAnsi="宋体" w:eastAsia="仿宋_GB2312" w:cs="宋体"/>
                <w:kern w:val="0"/>
                <w:sz w:val="24"/>
                <w:szCs w:val="30"/>
              </w:rPr>
            </w:pPr>
          </w:p>
        </w:tc>
        <w:tc>
          <w:tcPr>
            <w:tcW w:w="1320" w:type="dxa"/>
            <w:vMerge w:val="continue"/>
            <w:vAlign w:val="center"/>
          </w:tcPr>
          <w:p>
            <w:pPr>
              <w:spacing w:line="320" w:lineRule="exact"/>
              <w:jc w:val="center"/>
              <w:rPr>
                <w:rFonts w:ascii="仿宋_GB2312" w:hAnsi="宋体" w:eastAsia="仿宋_GB2312" w:cs="宋体"/>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449" w:type="dxa"/>
            <w:vAlign w:val="center"/>
          </w:tcPr>
          <w:p>
            <w:pPr>
              <w:spacing w:line="320" w:lineRule="exact"/>
              <w:jc w:val="center"/>
              <w:rPr>
                <w:rFonts w:ascii="仿宋_GB2312" w:eastAsia="仿宋_GB2312"/>
                <w:sz w:val="24"/>
              </w:rPr>
            </w:pPr>
            <w:r>
              <w:rPr>
                <w:rFonts w:hint="eastAsia" w:ascii="仿宋_GB2312" w:eastAsia="仿宋_GB2312"/>
                <w:sz w:val="24"/>
              </w:rPr>
              <w:t>7</w:t>
            </w:r>
          </w:p>
        </w:tc>
        <w:tc>
          <w:tcPr>
            <w:tcW w:w="1592" w:type="dxa"/>
            <w:vAlign w:val="center"/>
          </w:tcPr>
          <w:p>
            <w:pPr>
              <w:jc w:val="center"/>
            </w:pPr>
            <w:r>
              <w:rPr>
                <w:rFonts w:hint="eastAsia"/>
              </w:rPr>
              <w:t>装载机</w:t>
            </w:r>
          </w:p>
        </w:tc>
        <w:tc>
          <w:tcPr>
            <w:tcW w:w="914" w:type="dxa"/>
            <w:vAlign w:val="center"/>
          </w:tcPr>
          <w:p>
            <w:pPr>
              <w:jc w:val="center"/>
            </w:pPr>
            <w:r>
              <w:rPr>
                <w:rFonts w:hint="eastAsia"/>
              </w:rPr>
              <w:t>台</w:t>
            </w:r>
          </w:p>
        </w:tc>
        <w:tc>
          <w:tcPr>
            <w:tcW w:w="1128" w:type="dxa"/>
            <w:vAlign w:val="center"/>
          </w:tcPr>
          <w:p>
            <w:pPr>
              <w:jc w:val="center"/>
            </w:pPr>
            <w:r>
              <w:rPr>
                <w:rFonts w:hint="eastAsia"/>
              </w:rPr>
              <w:t>4</w:t>
            </w:r>
          </w:p>
        </w:tc>
        <w:tc>
          <w:tcPr>
            <w:tcW w:w="1253" w:type="dxa"/>
            <w:vAlign w:val="center"/>
          </w:tcPr>
          <w:p>
            <w:pPr>
              <w:jc w:val="center"/>
            </w:pPr>
            <w:r>
              <w:rPr>
                <w:rFonts w:ascii="仿宋_GB2312" w:hAnsi="宋体" w:eastAsia="仿宋_GB2312" w:cs="宋体"/>
                <w:kern w:val="0"/>
                <w:sz w:val="24"/>
                <w:szCs w:val="30"/>
              </w:rPr>
              <w:t>2019/</w:t>
            </w:r>
            <w:r>
              <w:rPr>
                <w:rFonts w:hint="eastAsia" w:ascii="仿宋_GB2312" w:hAnsi="宋体" w:eastAsia="仿宋_GB2312" w:cs="宋体"/>
                <w:kern w:val="0"/>
                <w:sz w:val="24"/>
                <w:szCs w:val="30"/>
              </w:rPr>
              <w:t>9</w:t>
            </w:r>
            <w:r>
              <w:rPr>
                <w:rFonts w:ascii="仿宋_GB2312" w:hAnsi="宋体" w:eastAsia="仿宋_GB2312" w:cs="宋体"/>
                <w:kern w:val="0"/>
                <w:sz w:val="24"/>
                <w:szCs w:val="30"/>
              </w:rPr>
              <w:t>/</w:t>
            </w:r>
            <w:r>
              <w:rPr>
                <w:rFonts w:hint="eastAsia" w:ascii="仿宋_GB2312" w:hAnsi="宋体" w:eastAsia="仿宋_GB2312" w:cs="宋体"/>
                <w:kern w:val="0"/>
                <w:sz w:val="24"/>
                <w:szCs w:val="30"/>
              </w:rPr>
              <w:t>5</w:t>
            </w:r>
          </w:p>
        </w:tc>
        <w:tc>
          <w:tcPr>
            <w:tcW w:w="877" w:type="dxa"/>
            <w:vAlign w:val="center"/>
          </w:tcPr>
          <w:p>
            <w:pPr>
              <w:jc w:val="center"/>
            </w:pPr>
            <w:r>
              <w:rPr>
                <w:rFonts w:hint="eastAsia" w:ascii="仿宋_GB2312" w:hAnsi="宋体" w:eastAsia="仿宋_GB2312" w:cs="宋体"/>
                <w:kern w:val="0"/>
                <w:sz w:val="24"/>
                <w:szCs w:val="30"/>
              </w:rPr>
              <w:t>4</w:t>
            </w:r>
          </w:p>
        </w:tc>
        <w:tc>
          <w:tcPr>
            <w:tcW w:w="1320" w:type="dxa"/>
            <w:vMerge w:val="continue"/>
            <w:vAlign w:val="center"/>
          </w:tcPr>
          <w:p>
            <w:pPr>
              <w:spacing w:line="220" w:lineRule="atLeast"/>
              <w:jc w:val="center"/>
              <w:rPr>
                <w:rFonts w:ascii="仿宋_GB2312" w:hAnsi="宋体" w:eastAsia="仿宋_GB2312" w:cs="宋体"/>
                <w:kern w:val="0"/>
                <w:sz w:val="24"/>
                <w:szCs w:val="30"/>
              </w:rPr>
            </w:pPr>
          </w:p>
        </w:tc>
        <w:tc>
          <w:tcPr>
            <w:tcW w:w="1320" w:type="dxa"/>
            <w:vMerge w:val="continue"/>
            <w:vAlign w:val="center"/>
          </w:tcPr>
          <w:p>
            <w:pPr>
              <w:widowControl/>
              <w:jc w:val="center"/>
              <w:rPr>
                <w:rFonts w:ascii="仿宋_GB2312" w:hAnsi="宋体" w:eastAsia="仿宋_GB2312" w:cs="宋体"/>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449" w:type="dxa"/>
            <w:vAlign w:val="center"/>
          </w:tcPr>
          <w:p>
            <w:pPr>
              <w:spacing w:line="320" w:lineRule="exact"/>
              <w:jc w:val="center"/>
              <w:rPr>
                <w:rFonts w:ascii="仿宋_GB2312" w:eastAsia="仿宋_GB2312"/>
                <w:sz w:val="24"/>
              </w:rPr>
            </w:pPr>
            <w:r>
              <w:rPr>
                <w:rFonts w:hint="eastAsia" w:ascii="仿宋_GB2312" w:eastAsia="仿宋_GB2312"/>
                <w:sz w:val="24"/>
              </w:rPr>
              <w:t>8</w:t>
            </w:r>
          </w:p>
        </w:tc>
        <w:tc>
          <w:tcPr>
            <w:tcW w:w="1592" w:type="dxa"/>
            <w:vAlign w:val="center"/>
          </w:tcPr>
          <w:p>
            <w:pPr>
              <w:jc w:val="center"/>
            </w:pPr>
            <w:r>
              <w:rPr>
                <w:rFonts w:hint="eastAsia"/>
              </w:rPr>
              <w:t>水泥搅拌站</w:t>
            </w:r>
          </w:p>
        </w:tc>
        <w:tc>
          <w:tcPr>
            <w:tcW w:w="914" w:type="dxa"/>
            <w:vAlign w:val="center"/>
          </w:tcPr>
          <w:p>
            <w:pPr>
              <w:jc w:val="center"/>
            </w:pPr>
            <w:r>
              <w:rPr>
                <w:rFonts w:hint="eastAsia"/>
              </w:rPr>
              <w:t>台</w:t>
            </w:r>
          </w:p>
        </w:tc>
        <w:tc>
          <w:tcPr>
            <w:tcW w:w="1128" w:type="dxa"/>
            <w:vAlign w:val="center"/>
          </w:tcPr>
          <w:p>
            <w:pPr>
              <w:jc w:val="center"/>
            </w:pPr>
            <w:r>
              <w:rPr>
                <w:rFonts w:hint="eastAsia"/>
              </w:rPr>
              <w:t>2</w:t>
            </w:r>
          </w:p>
        </w:tc>
        <w:tc>
          <w:tcPr>
            <w:tcW w:w="1253" w:type="dxa"/>
            <w:vAlign w:val="center"/>
          </w:tcPr>
          <w:p>
            <w:pPr>
              <w:jc w:val="center"/>
            </w:pPr>
            <w:r>
              <w:rPr>
                <w:rFonts w:ascii="仿宋_GB2312" w:hAnsi="宋体" w:eastAsia="仿宋_GB2312" w:cs="宋体"/>
                <w:kern w:val="0"/>
                <w:sz w:val="24"/>
                <w:szCs w:val="30"/>
              </w:rPr>
              <w:t>2019/</w:t>
            </w:r>
            <w:r>
              <w:rPr>
                <w:rFonts w:hint="eastAsia" w:ascii="仿宋_GB2312" w:hAnsi="宋体" w:eastAsia="仿宋_GB2312" w:cs="宋体"/>
                <w:kern w:val="0"/>
                <w:sz w:val="24"/>
                <w:szCs w:val="30"/>
              </w:rPr>
              <w:t>9</w:t>
            </w:r>
            <w:r>
              <w:rPr>
                <w:rFonts w:ascii="仿宋_GB2312" w:hAnsi="宋体" w:eastAsia="仿宋_GB2312" w:cs="宋体"/>
                <w:kern w:val="0"/>
                <w:sz w:val="24"/>
                <w:szCs w:val="30"/>
              </w:rPr>
              <w:t>/</w:t>
            </w:r>
            <w:r>
              <w:rPr>
                <w:rFonts w:hint="eastAsia" w:ascii="仿宋_GB2312" w:hAnsi="宋体" w:eastAsia="仿宋_GB2312" w:cs="宋体"/>
                <w:kern w:val="0"/>
                <w:sz w:val="24"/>
                <w:szCs w:val="30"/>
              </w:rPr>
              <w:t>5</w:t>
            </w:r>
          </w:p>
        </w:tc>
        <w:tc>
          <w:tcPr>
            <w:tcW w:w="877" w:type="dxa"/>
            <w:vAlign w:val="center"/>
          </w:tcPr>
          <w:p>
            <w:pPr>
              <w:jc w:val="center"/>
            </w:pPr>
            <w:r>
              <w:rPr>
                <w:rFonts w:hint="eastAsia" w:ascii="仿宋_GB2312" w:hAnsi="宋体" w:eastAsia="仿宋_GB2312" w:cs="宋体"/>
                <w:kern w:val="0"/>
                <w:sz w:val="24"/>
                <w:szCs w:val="30"/>
              </w:rPr>
              <w:t>4</w:t>
            </w:r>
          </w:p>
        </w:tc>
        <w:tc>
          <w:tcPr>
            <w:tcW w:w="1320" w:type="dxa"/>
            <w:vMerge w:val="continue"/>
            <w:vAlign w:val="center"/>
          </w:tcPr>
          <w:p>
            <w:pPr>
              <w:spacing w:line="220" w:lineRule="atLeast"/>
              <w:jc w:val="center"/>
              <w:rPr>
                <w:rFonts w:ascii="仿宋_GB2312" w:hAnsi="宋体" w:eastAsia="仿宋_GB2312" w:cs="宋体"/>
                <w:kern w:val="0"/>
                <w:sz w:val="24"/>
                <w:szCs w:val="30"/>
              </w:rPr>
            </w:pPr>
          </w:p>
        </w:tc>
        <w:tc>
          <w:tcPr>
            <w:tcW w:w="1320" w:type="dxa"/>
            <w:vMerge w:val="continue"/>
            <w:vAlign w:val="center"/>
          </w:tcPr>
          <w:p>
            <w:pPr>
              <w:spacing w:line="320" w:lineRule="exact"/>
              <w:jc w:val="center"/>
              <w:rPr>
                <w:rFonts w:ascii="仿宋_GB2312" w:hAnsi="宋体" w:eastAsia="仿宋_GB2312" w:cs="宋体"/>
                <w:kern w:val="0"/>
                <w:sz w:val="24"/>
                <w:szCs w:val="30"/>
              </w:rPr>
            </w:pPr>
          </w:p>
        </w:tc>
      </w:tr>
    </w:tbl>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注：设备是否进场以项目实际需要为准。</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四）单价为综合单价（包含增值税），固定单价承包。单价包括：前期准备费、设备进退场费、设备的安装拆卸费用、技术标定费、设备保养及维修费、燃油费、人员工资、水电费、投标人利润、各项税费、人员社保及保险费、设备保险费、交通费、通信费等一切车辆消耗、损耗及配备操作人员费用，以及安全事故责任及费用。投标方不得以任何借口向招标方索取其他费用。</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伙食费投标人自行负担，住宿可由项目部统一安排，费用投标方负担。</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（五）结算及付款方式：</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1、招标方在收到中标方发票且业主（建设单位）相应款项到账后，招标方及时办理完签字审批手续并交与财务，财务按照规定向集团公司报送资金计划，集团审批资金计划后，按照批复结果办理付款手续，并向中标方支付相应款项。</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2、每月15日进行一次计量结算，结算后，招标方项目合约部将已由项目有关人员及项目经理签字确认的机械结算单转交项目财务部。中标方并于每月25日前向招标方提交等额的符合国家税法、招标方项目部财务认可的正规有效增值税专用发票（税率3%）。中标方未提供发票或提供“问题发票”，招标方有权拒绝付款而无需承担任何责任。中标方向招标方申请本合同下的结算款项并提供相关发票过程中，与之相关的各种税费由中标方承担。</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3、支付方式及支付比例：本次招标不提供预付款，暂定月支付比例不超过累计应付租赁费的70%,施工完成双方办理结算手续后支付比例不超过90%，余下10%作为保证金，招标方在收到业主（建设单位）相应款项后，30个工作日内付清费用。</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二、投标须知</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（一）定义</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1.“招标方”系指组织本次招标的招标机构，即中建路桥集团第六工程有限公司。</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2.“投标方”系指向招标方提交投标文件的机械出租单位。</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（二）投标费用：无论投标过程及结果如何，投标方均需自行承担所有参与本次招标所发生的费用。</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（三）投标方应仔细阅读招标文件的所有内容，按招标文件的要求提供投标文件，并保证所提供的全部资料的真实性，以使其投标对招标文件作出实质性响应，否则，其投标将被拒绝并承担所造成的后果。</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（四）投标文件的组成</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1.授权书；</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2.投标报价清单，按照规定格式填写；</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3.投标资格证明文件包括营业执照副本、组织机构代码证、税务登记证、法人身份证、代理人身份证、委托书、开户行许可证等材料的复印件，并加盖公章。</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（五）投标文件的装订和标识</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1.投标方应将投标文件装订成册，正本一份，副本一份；</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2.投标文件正本以及副本应共同密封在单个信封内，信封密封处粘贴封皮，封皮按规定格式（见附件）填写，四角加盖公章。</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（六）投标方须认真阅读招标文件，按招标文件中提供的投标文件格式填写投标书、投标报价清单、投标资格证明文件。</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投标文件的签署及规定：</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1.投标文件打印并由投标方法人代表或授权代表人签字；</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2.投标文件的每一页均须由上述代表在右下角签字并加盖公章；</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3.投标文件中不许有涂抹或改写，若有涂抹或改写均需由上述代表在改写处签字确认；</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4.电报、电话形式的投标概不接受。</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（七）投标方须在规定时间内递交投标文件，招标方有权利拒绝迟到的投标文件。</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（八）开标</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本次招标不邀请投标单位参加开标，其授权代表人须随时开通联系电话，方便有关垂询。</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（九）招标方将根据所招标设备的特点组建评标委员会，评标委员会组成人数：5人及以上单数，对所有投标文件进行评审，确定中标人。</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（十）对投标文件的审查和确定</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1.在对投标文件进行详细评估之前，招标方将依据投标方提供的资格证明文件审查投标方的财务、信誉、设备现状、租赁情况。</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2.招标方允许修改投标中不构成重大偏离的微小的、非正规、不一致或不规则的地方。</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（十一）投标文件的澄清</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为了有助于对投标文件进行审查、评估和比较，评标委员会有权向投标方质疑，请投标方澄清其投标内容。投标方有责任按照招标方要求进行答疑和澄清。否则，按照前述条款规定，评标委员会将否决其投标。</w:t>
      </w:r>
    </w:p>
    <w:p>
      <w:pPr>
        <w:widowControl/>
        <w:shd w:val="clear" w:color="auto" w:fill="FFFFFF"/>
        <w:spacing w:line="210" w:lineRule="atLeast"/>
        <w:ind w:firstLine="600"/>
        <w:jc w:val="left"/>
        <w:rPr>
          <w:rFonts w:ascii="宋体" w:hAnsi="宋体" w:cs="宋体"/>
          <w:bCs/>
          <w:kern w:val="0"/>
          <w:sz w:val="14"/>
          <w:szCs w:val="14"/>
        </w:rPr>
      </w:pPr>
      <w:r>
        <w:rPr>
          <w:rFonts w:hint="eastAsia" w:ascii="仿宋_GB2312" w:hAnsi="宋体" w:eastAsia="仿宋_GB2312" w:cs="宋体"/>
          <w:bCs/>
          <w:kern w:val="0"/>
          <w:sz w:val="30"/>
          <w:szCs w:val="30"/>
        </w:rPr>
        <w:t>（十二）其它注意事项</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1.评标工作在评委会内独立进行；</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2.在开标、评标期间，投标人不得向评委询问情况，不得进行旨在影响评标结果的活动；</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3.评委会不向落标方解释落标原因，不退还投标文件和购买招标文件款；</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4.根据投标和评标情况，招标结果可能是一次定标，也不排除再次竞标的可能性。</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5.所招标设备是否进场以项目施工实际需要为准。</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（十三）废标处理</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有下列情况之一者，可以作为废标处理：</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1.迟交的投标文件；</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2.与评标委员会人员暗箱操作行为；</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3.未交纳投标保证金（如果有）；</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4.投标文件未加密封。</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（十四）定标</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1.招标方根据评标结果选择合理低价为中标方；</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2.招标方可自主选择中标方，对未中标的投标方无解释义务；</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3.招标方选择一家或一家以上作为中标方。</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（十五）签订合同：评标结束后，由招标方通知中标方签订合同。</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（十六）开票要求</w:t>
      </w:r>
    </w:p>
    <w:p>
      <w:pPr>
        <w:widowControl/>
        <w:shd w:val="clear" w:color="auto" w:fill="FFFFFF"/>
        <w:spacing w:line="210" w:lineRule="atLeast"/>
        <w:ind w:firstLine="750" w:firstLineChars="250"/>
        <w:jc w:val="left"/>
        <w:rPr>
          <w:rFonts w:ascii="仿宋_GB2312" w:hAnsi="宋体" w:eastAsia="仿宋_GB2312" w:cs="宋体"/>
          <w:kern w:val="0"/>
          <w:sz w:val="30"/>
          <w:szCs w:val="30"/>
        </w:rPr>
      </w:pPr>
      <w:r>
        <w:rPr>
          <w:rFonts w:hint="eastAsia" w:ascii="仿宋_GB2312" w:hAnsi="宋体" w:eastAsia="仿宋_GB2312" w:cs="宋体"/>
          <w:kern w:val="0"/>
          <w:sz w:val="30"/>
          <w:szCs w:val="30"/>
        </w:rPr>
        <w:t>本次招标分供单位向招标方提供招标方财务认可的国家正规、真实、合法有效增值税专用发票（税率</w:t>
      </w:r>
      <w:r>
        <w:rPr>
          <w:rFonts w:ascii="仿宋_GB2312" w:hAnsi="宋体" w:eastAsia="仿宋_GB2312" w:cs="宋体"/>
          <w:kern w:val="0"/>
          <w:sz w:val="30"/>
          <w:szCs w:val="30"/>
        </w:rPr>
        <w:t>9</w:t>
      </w:r>
      <w:r>
        <w:rPr>
          <w:rFonts w:hint="eastAsia" w:ascii="仿宋_GB2312" w:hAnsi="宋体" w:eastAsia="仿宋_GB2312" w:cs="宋体"/>
          <w:kern w:val="0"/>
          <w:sz w:val="30"/>
          <w:szCs w:val="30"/>
        </w:rPr>
        <w:t>%）。</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三、投标人应具备的资格</w:t>
      </w:r>
    </w:p>
    <w:p>
      <w:pPr>
        <w:widowControl/>
        <w:shd w:val="clear" w:color="auto" w:fill="FFFFFF"/>
        <w:spacing w:line="210" w:lineRule="atLeast"/>
        <w:ind w:firstLine="600"/>
        <w:jc w:val="left"/>
        <w:rPr>
          <w:rFonts w:ascii="宋体" w:hAnsi="宋体" w:cs="宋体"/>
          <w:kern w:val="0"/>
          <w:sz w:val="14"/>
          <w:szCs w:val="14"/>
        </w:rPr>
      </w:pPr>
      <w:r>
        <w:rPr>
          <w:rFonts w:hint="eastAsia" w:ascii="仿宋_GB2312" w:hAnsi="宋体" w:eastAsia="仿宋_GB2312" w:cs="宋体"/>
          <w:kern w:val="0"/>
          <w:sz w:val="30"/>
          <w:szCs w:val="30"/>
        </w:rPr>
        <w:t>（一）具有中华人民共和国企业独立法人资格，持有工商行政管理部门核发的法人营业执照，营业执照经营范围必须涵盖招标内容。</w:t>
      </w:r>
    </w:p>
    <w:p>
      <w:pPr>
        <w:widowControl/>
        <w:shd w:val="clear" w:color="auto" w:fill="FFFFFF"/>
        <w:spacing w:line="210" w:lineRule="atLeas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（二）具备</w:t>
      </w:r>
      <w:r>
        <w:rPr>
          <w:rFonts w:hint="eastAsia" w:ascii="仿宋_GB2312" w:hAnsi="仿宋" w:eastAsia="仿宋_GB2312"/>
          <w:sz w:val="30"/>
          <w:szCs w:val="30"/>
        </w:rPr>
        <w:t>小规模纳税人</w:t>
      </w:r>
      <w:r>
        <w:rPr>
          <w:rFonts w:hint="eastAsia" w:ascii="仿宋_GB2312" w:hAnsi="宋体" w:eastAsia="仿宋_GB2312" w:cs="宋体"/>
          <w:kern w:val="0"/>
          <w:sz w:val="30"/>
          <w:szCs w:val="30"/>
        </w:rPr>
        <w:t>资格，并且开具招标方财务认可的国家正规、真实、合法有效的增值税专用发票，提供营业执照、组织机构代码证、税务登记证、开户行许可证，能提供与设备相关的质量证明文件。</w:t>
      </w:r>
    </w:p>
    <w:p>
      <w:pPr>
        <w:ind w:firstLine="600" w:firstLineChars="200"/>
        <w:rPr>
          <w:rFonts w:ascii="仿宋_GB2312" w:eastAsia="仿宋_GB2312"/>
          <w:sz w:val="30"/>
          <w:szCs w:val="30"/>
        </w:rPr>
      </w:pPr>
      <w:r>
        <w:rPr>
          <w:rFonts w:hint="eastAsia" w:ascii="仿宋_GB2312" w:hAnsi="宋体" w:eastAsia="仿宋_GB2312" w:cs="宋体"/>
          <w:kern w:val="0"/>
          <w:sz w:val="30"/>
          <w:szCs w:val="30"/>
        </w:rPr>
        <w:t>（三）具备各种货车运输、机械租赁的租赁及维修能力，有良好的社会和银行信誉、充足的资金保证。</w:t>
      </w:r>
      <w:r>
        <w:rPr>
          <w:rFonts w:hint="eastAsia" w:eastAsia="仿宋_GB2312"/>
          <w:kern w:val="0"/>
          <w:sz w:val="30"/>
          <w:szCs w:val="30"/>
        </w:rPr>
        <w:t> </w:t>
      </w:r>
    </w:p>
    <w:p>
      <w:pPr>
        <w:widowControl/>
        <w:shd w:val="clear" w:color="auto" w:fill="FFFFFF"/>
        <w:spacing w:line="210" w:lineRule="atLeast"/>
        <w:jc w:val="left"/>
        <w:rPr>
          <w:rFonts w:ascii="仿宋_GB2312" w:eastAsia="仿宋_GB2312"/>
          <w:sz w:val="30"/>
          <w:szCs w:val="30"/>
        </w:rPr>
      </w:pPr>
    </w:p>
    <w:p>
      <w:pPr>
        <w:widowControl/>
        <w:shd w:val="clear" w:color="auto" w:fill="FFFFFF"/>
        <w:spacing w:line="210" w:lineRule="atLeast"/>
        <w:ind w:firstLine="600"/>
        <w:jc w:val="left"/>
        <w:rPr>
          <w:rFonts w:ascii="仿宋_GB2312" w:eastAsia="仿宋_GB2312"/>
          <w:sz w:val="30"/>
          <w:szCs w:val="30"/>
        </w:rPr>
      </w:pPr>
    </w:p>
    <w:p>
      <w:pPr>
        <w:widowControl/>
        <w:shd w:val="clear" w:color="auto" w:fill="FFFFFF"/>
        <w:spacing w:line="210" w:lineRule="atLeast"/>
        <w:jc w:val="left"/>
        <w:rPr>
          <w:rFonts w:ascii="仿宋_GB2312" w:eastAsia="仿宋_GB2312"/>
          <w:sz w:val="30"/>
          <w:szCs w:val="30"/>
        </w:rPr>
      </w:pPr>
    </w:p>
    <w:p>
      <w:pPr>
        <w:widowControl/>
        <w:jc w:val="left"/>
        <w:rPr>
          <w:b/>
          <w:bCs/>
          <w:sz w:val="22"/>
          <w:szCs w:val="28"/>
        </w:rPr>
      </w:pPr>
      <w:r>
        <w:rPr>
          <w:rFonts w:hint="eastAsia"/>
          <w:b/>
          <w:bCs/>
          <w:sz w:val="22"/>
          <w:szCs w:val="28"/>
        </w:rPr>
        <w:t>四、投标书格式</w:t>
      </w:r>
    </w:p>
    <w:p>
      <w:pPr>
        <w:spacing w:line="500" w:lineRule="exact"/>
        <w:jc w:val="center"/>
        <w:rPr>
          <w:rFonts w:ascii="宋体" w:hAnsi="宋体" w:cs="宋体"/>
          <w:b/>
          <w:bCs/>
          <w:kern w:val="0"/>
          <w:sz w:val="36"/>
          <w:szCs w:val="36"/>
        </w:rPr>
      </w:pPr>
      <w:r>
        <w:rPr>
          <w:rFonts w:hint="eastAsia" w:ascii="宋体" w:hAnsi="宋体" w:cs="宋体"/>
          <w:b/>
          <w:bCs/>
          <w:kern w:val="0"/>
          <w:sz w:val="36"/>
          <w:szCs w:val="36"/>
        </w:rPr>
        <w:t>投标书</w:t>
      </w:r>
    </w:p>
    <w:p>
      <w:pPr>
        <w:spacing w:line="500" w:lineRule="exact"/>
        <w:rPr>
          <w:rFonts w:ascii="仿宋_GB2312" w:hAnsi="宋体" w:eastAsia="仿宋_GB2312" w:cs="宋体"/>
          <w:kern w:val="0"/>
          <w:sz w:val="24"/>
          <w:szCs w:val="30"/>
        </w:rPr>
      </w:pPr>
      <w:r>
        <w:rPr>
          <w:rFonts w:hint="eastAsia" w:ascii="仿宋_GB2312" w:hAnsi="宋体" w:eastAsia="仿宋_GB2312" w:cs="宋体"/>
          <w:kern w:val="0"/>
          <w:sz w:val="24"/>
          <w:szCs w:val="30"/>
        </w:rPr>
        <w:t>致：昌都市农村公路整体总承包项目施工第十三标段项目经理部：</w:t>
      </w:r>
    </w:p>
    <w:p>
      <w:pPr>
        <w:spacing w:line="500" w:lineRule="exact"/>
        <w:ind w:firstLine="600" w:firstLineChars="250"/>
        <w:rPr>
          <w:rFonts w:ascii="仿宋_GB2312" w:hAnsi="宋体" w:eastAsia="仿宋_GB2312" w:cs="宋体"/>
          <w:kern w:val="0"/>
          <w:sz w:val="24"/>
          <w:szCs w:val="30"/>
        </w:rPr>
      </w:pPr>
      <w:r>
        <w:rPr>
          <w:rFonts w:hint="eastAsia" w:ascii="仿宋_GB2312" w:hAnsi="宋体" w:eastAsia="仿宋_GB2312" w:cs="宋体"/>
          <w:kern w:val="0"/>
          <w:sz w:val="24"/>
          <w:szCs w:val="30"/>
        </w:rPr>
        <w:t>（一）在研究了贵单位《中建路桥集团第六工程有限公司昌都市农村公路整体总承包项目施工第十三标段项目经理部货车运输、机械租赁招标文件（招标编号：ZJLQ6-FGSB-2019007号）》后，我们愿意遵照招标文件的要求承担本合同的实施以及质保工作。</w:t>
      </w:r>
    </w:p>
    <w:p>
      <w:pPr>
        <w:spacing w:line="500" w:lineRule="exact"/>
        <w:ind w:firstLine="600" w:firstLineChars="250"/>
        <w:rPr>
          <w:rFonts w:ascii="仿宋_GB2312" w:hAnsi="宋体" w:eastAsia="仿宋_GB2312" w:cs="宋体"/>
          <w:kern w:val="0"/>
          <w:sz w:val="24"/>
          <w:szCs w:val="30"/>
        </w:rPr>
      </w:pPr>
      <w:r>
        <w:rPr>
          <w:rFonts w:hint="eastAsia" w:ascii="仿宋_GB2312" w:hAnsi="宋体" w:eastAsia="仿宋_GB2312" w:cs="宋体"/>
          <w:kern w:val="0"/>
          <w:sz w:val="24"/>
          <w:szCs w:val="30"/>
        </w:rPr>
        <w:t>（二）如果贵单位接受我方的投标，我们将保证在接到中标通知书后，按要求准时完成合同内容，达到合同规定的要求，并承担设备不符合使用要求或招标要求给贵方带来的损失。</w:t>
      </w:r>
    </w:p>
    <w:p>
      <w:pPr>
        <w:spacing w:line="500" w:lineRule="exact"/>
        <w:ind w:firstLine="600" w:firstLineChars="250"/>
        <w:rPr>
          <w:rFonts w:ascii="仿宋_GB2312" w:hAnsi="宋体" w:eastAsia="仿宋_GB2312" w:cs="宋体"/>
          <w:kern w:val="0"/>
          <w:sz w:val="24"/>
          <w:szCs w:val="30"/>
        </w:rPr>
      </w:pPr>
      <w:r>
        <w:rPr>
          <w:rFonts w:hint="eastAsia" w:ascii="仿宋_GB2312" w:hAnsi="宋体" w:eastAsia="仿宋_GB2312" w:cs="宋体"/>
          <w:kern w:val="0"/>
          <w:sz w:val="24"/>
          <w:szCs w:val="30"/>
        </w:rPr>
        <w:t>（三）我方同意在从规定的开标之日起，六十天的投标有效期内严格遵守本投标书的各项承诺。在此期限之前，本投标书始终对我方有约束力，并随时接受中标。</w:t>
      </w:r>
    </w:p>
    <w:p>
      <w:pPr>
        <w:spacing w:line="500" w:lineRule="exact"/>
        <w:ind w:firstLine="600" w:firstLineChars="250"/>
        <w:rPr>
          <w:rFonts w:ascii="仿宋_GB2312" w:hAnsi="宋体" w:eastAsia="仿宋_GB2312" w:cs="宋体"/>
          <w:kern w:val="0"/>
          <w:sz w:val="24"/>
          <w:szCs w:val="30"/>
        </w:rPr>
      </w:pPr>
      <w:r>
        <w:rPr>
          <w:rFonts w:hint="eastAsia" w:ascii="仿宋_GB2312" w:hAnsi="宋体" w:eastAsia="仿宋_GB2312" w:cs="宋体"/>
          <w:kern w:val="0"/>
          <w:sz w:val="24"/>
          <w:szCs w:val="30"/>
        </w:rPr>
        <w:t>（四）在合同签定生效前，本投标书连同你单位的中标通知书将构成我们双方之间共同遵守的文件，对双方具有约束力。</w:t>
      </w:r>
    </w:p>
    <w:p>
      <w:pPr>
        <w:spacing w:line="500" w:lineRule="exact"/>
        <w:ind w:firstLine="600" w:firstLineChars="250"/>
        <w:rPr>
          <w:rFonts w:ascii="仿宋_GB2312" w:hAnsi="宋体" w:eastAsia="仿宋_GB2312" w:cs="宋体"/>
          <w:kern w:val="0"/>
          <w:sz w:val="24"/>
          <w:szCs w:val="30"/>
        </w:rPr>
      </w:pPr>
      <w:r>
        <w:rPr>
          <w:rFonts w:hint="eastAsia" w:ascii="仿宋_GB2312" w:hAnsi="宋体" w:eastAsia="仿宋_GB2312" w:cs="宋体"/>
          <w:kern w:val="0"/>
          <w:sz w:val="24"/>
          <w:szCs w:val="30"/>
        </w:rPr>
        <w:t>（五）我们理解，你单位不一定接受最低的投标或你单位接到的其他任何投标。同时也理解，你单位不负担我方的任何投标费用。</w:t>
      </w:r>
    </w:p>
    <w:p>
      <w:pPr>
        <w:spacing w:line="500" w:lineRule="exact"/>
        <w:ind w:firstLine="240" w:firstLineChars="100"/>
        <w:rPr>
          <w:rFonts w:ascii="仿宋_GB2312" w:hAnsi="宋体" w:eastAsia="仿宋_GB2312" w:cs="宋体"/>
          <w:kern w:val="0"/>
          <w:sz w:val="24"/>
          <w:szCs w:val="30"/>
        </w:rPr>
      </w:pPr>
    </w:p>
    <w:p>
      <w:pPr>
        <w:spacing w:line="500" w:lineRule="exact"/>
        <w:ind w:firstLine="240" w:firstLineChars="100"/>
        <w:rPr>
          <w:rFonts w:ascii="仿宋_GB2312" w:hAnsi="宋体" w:eastAsia="仿宋_GB2312" w:cs="宋体"/>
          <w:kern w:val="0"/>
          <w:sz w:val="24"/>
          <w:szCs w:val="30"/>
        </w:rPr>
      </w:pPr>
    </w:p>
    <w:p>
      <w:pPr>
        <w:spacing w:line="500" w:lineRule="exact"/>
        <w:ind w:firstLine="240" w:firstLineChars="100"/>
        <w:rPr>
          <w:rFonts w:ascii="仿宋_GB2312" w:hAnsi="宋体" w:eastAsia="仿宋_GB2312" w:cs="宋体"/>
          <w:kern w:val="0"/>
          <w:sz w:val="24"/>
          <w:szCs w:val="30"/>
        </w:rPr>
      </w:pPr>
    </w:p>
    <w:p>
      <w:pPr>
        <w:spacing w:line="500" w:lineRule="exact"/>
        <w:ind w:firstLine="4680" w:firstLineChars="1950"/>
        <w:rPr>
          <w:rFonts w:ascii="仿宋_GB2312" w:hAnsi="宋体" w:eastAsia="仿宋_GB2312" w:cs="宋体"/>
          <w:kern w:val="0"/>
          <w:sz w:val="24"/>
          <w:szCs w:val="30"/>
        </w:rPr>
      </w:pPr>
      <w:r>
        <w:rPr>
          <w:rFonts w:hint="eastAsia" w:ascii="仿宋_GB2312" w:hAnsi="宋体" w:eastAsia="仿宋_GB2312" w:cs="宋体"/>
          <w:kern w:val="0"/>
          <w:sz w:val="24"/>
          <w:szCs w:val="30"/>
        </w:rPr>
        <w:t>投标单位名称：</w:t>
      </w:r>
      <w:r>
        <w:rPr>
          <w:rFonts w:hint="eastAsia" w:ascii="仿宋_GB2312" w:hAnsi="宋体" w:eastAsia="仿宋_GB2312" w:cs="宋体"/>
          <w:kern w:val="0"/>
          <w:sz w:val="24"/>
          <w:szCs w:val="30"/>
          <w:u w:val="single"/>
        </w:rPr>
        <w:t xml:space="preserve">         （公章）     </w:t>
      </w:r>
    </w:p>
    <w:p>
      <w:pPr>
        <w:spacing w:line="500" w:lineRule="exact"/>
        <w:ind w:firstLine="240" w:firstLineChars="100"/>
        <w:rPr>
          <w:rFonts w:ascii="仿宋_GB2312" w:hAnsi="宋体" w:eastAsia="仿宋_GB2312" w:cs="宋体"/>
          <w:kern w:val="0"/>
          <w:sz w:val="24"/>
          <w:szCs w:val="30"/>
        </w:rPr>
      </w:pPr>
      <w:r>
        <w:rPr>
          <w:rFonts w:hint="eastAsia" w:ascii="仿宋_GB2312" w:hAnsi="宋体" w:eastAsia="仿宋_GB2312" w:cs="宋体"/>
          <w:kern w:val="0"/>
          <w:sz w:val="24"/>
          <w:szCs w:val="30"/>
        </w:rPr>
        <w:t xml:space="preserve">                                       投标人地址：</w:t>
      </w:r>
      <w:r>
        <w:rPr>
          <w:rFonts w:hint="eastAsia" w:ascii="仿宋_GB2312" w:hAnsi="宋体" w:eastAsia="仿宋_GB2312" w:cs="宋体"/>
          <w:kern w:val="0"/>
          <w:sz w:val="24"/>
          <w:szCs w:val="30"/>
          <w:u w:val="single"/>
        </w:rPr>
        <w:t xml:space="preserve">                      </w:t>
      </w:r>
    </w:p>
    <w:p>
      <w:pPr>
        <w:spacing w:line="500" w:lineRule="exact"/>
        <w:ind w:firstLine="4920" w:firstLineChars="2050"/>
        <w:rPr>
          <w:rFonts w:ascii="仿宋_GB2312" w:hAnsi="宋体" w:eastAsia="仿宋_GB2312" w:cs="宋体"/>
          <w:kern w:val="0"/>
          <w:sz w:val="24"/>
          <w:szCs w:val="30"/>
        </w:rPr>
      </w:pPr>
      <w:r>
        <w:rPr>
          <w:rFonts w:hint="eastAsia" w:ascii="仿宋_GB2312" w:hAnsi="宋体" w:eastAsia="仿宋_GB2312" w:cs="宋体"/>
          <w:kern w:val="0"/>
          <w:sz w:val="24"/>
          <w:szCs w:val="30"/>
        </w:rPr>
        <w:t>法定代表人</w:t>
      </w:r>
    </w:p>
    <w:p>
      <w:pPr>
        <w:spacing w:line="500" w:lineRule="exact"/>
        <w:ind w:firstLine="4440" w:firstLineChars="1850"/>
        <w:rPr>
          <w:rFonts w:ascii="仿宋_GB2312" w:hAnsi="宋体" w:eastAsia="仿宋_GB2312" w:cs="宋体"/>
          <w:kern w:val="0"/>
          <w:sz w:val="24"/>
          <w:szCs w:val="30"/>
        </w:rPr>
      </w:pPr>
      <w:r>
        <w:rPr>
          <w:rFonts w:hint="eastAsia" w:ascii="仿宋_GB2312" w:hAnsi="宋体" w:eastAsia="仿宋_GB2312" w:cs="宋体"/>
          <w:kern w:val="0"/>
          <w:sz w:val="24"/>
          <w:szCs w:val="30"/>
        </w:rPr>
        <w:t>或其委托代理人：</w:t>
      </w:r>
      <w:r>
        <w:rPr>
          <w:rFonts w:hint="eastAsia" w:ascii="仿宋_GB2312" w:hAnsi="宋体" w:eastAsia="仿宋_GB2312" w:cs="宋体"/>
          <w:kern w:val="0"/>
          <w:sz w:val="24"/>
          <w:szCs w:val="30"/>
          <w:u w:val="single"/>
        </w:rPr>
        <w:t xml:space="preserve">          （签字）  </w:t>
      </w:r>
      <w:r>
        <w:rPr>
          <w:rFonts w:hint="eastAsia" w:ascii="仿宋_GB2312" w:hAnsi="宋体" w:eastAsia="仿宋_GB2312" w:cs="宋体"/>
          <w:kern w:val="0"/>
          <w:sz w:val="24"/>
          <w:szCs w:val="30"/>
        </w:rPr>
        <w:t xml:space="preserve">   </w:t>
      </w:r>
    </w:p>
    <w:p>
      <w:pPr>
        <w:spacing w:line="500" w:lineRule="exact"/>
        <w:ind w:firstLine="4440" w:firstLineChars="1850"/>
        <w:rPr>
          <w:rFonts w:ascii="仿宋_GB2312" w:hAnsi="宋体" w:eastAsia="仿宋_GB2312" w:cs="宋体"/>
          <w:kern w:val="0"/>
          <w:sz w:val="24"/>
          <w:szCs w:val="30"/>
        </w:rPr>
      </w:pPr>
      <w:r>
        <w:rPr>
          <w:rFonts w:hint="eastAsia" w:ascii="仿宋_GB2312" w:hAnsi="宋体" w:eastAsia="仿宋_GB2312" w:cs="宋体"/>
          <w:kern w:val="0"/>
          <w:sz w:val="24"/>
          <w:szCs w:val="30"/>
        </w:rPr>
        <w:t xml:space="preserve">          邮箱：</w:t>
      </w:r>
      <w:r>
        <w:rPr>
          <w:rFonts w:hint="eastAsia" w:ascii="仿宋_GB2312" w:hAnsi="宋体" w:eastAsia="仿宋_GB2312" w:cs="宋体"/>
          <w:kern w:val="0"/>
          <w:sz w:val="24"/>
          <w:szCs w:val="30"/>
          <w:u w:val="single"/>
        </w:rPr>
        <w:t xml:space="preserve">                    </w:t>
      </w:r>
      <w:r>
        <w:rPr>
          <w:rFonts w:hint="eastAsia" w:ascii="仿宋_GB2312" w:hAnsi="宋体" w:eastAsia="仿宋_GB2312" w:cs="宋体"/>
          <w:kern w:val="0"/>
          <w:sz w:val="24"/>
          <w:szCs w:val="30"/>
        </w:rPr>
        <w:t xml:space="preserve">   </w:t>
      </w:r>
    </w:p>
    <w:p>
      <w:pPr>
        <w:spacing w:line="500" w:lineRule="exact"/>
        <w:ind w:firstLine="240" w:firstLineChars="100"/>
        <w:rPr>
          <w:rFonts w:ascii="仿宋_GB2312" w:hAnsi="宋体" w:eastAsia="仿宋_GB2312" w:cs="宋体"/>
          <w:kern w:val="0"/>
          <w:sz w:val="24"/>
          <w:szCs w:val="30"/>
        </w:rPr>
      </w:pPr>
      <w:r>
        <w:rPr>
          <w:rFonts w:hint="eastAsia" w:ascii="仿宋_GB2312" w:hAnsi="宋体" w:eastAsia="仿宋_GB2312" w:cs="宋体"/>
          <w:kern w:val="0"/>
          <w:sz w:val="24"/>
          <w:szCs w:val="30"/>
        </w:rPr>
        <w:t xml:space="preserve">                                             电话：</w:t>
      </w:r>
      <w:r>
        <w:rPr>
          <w:rFonts w:hint="eastAsia" w:ascii="仿宋_GB2312" w:hAnsi="宋体" w:eastAsia="仿宋_GB2312" w:cs="宋体"/>
          <w:kern w:val="0"/>
          <w:sz w:val="24"/>
          <w:szCs w:val="30"/>
          <w:u w:val="single"/>
        </w:rPr>
        <w:t xml:space="preserve">                    </w:t>
      </w:r>
      <w:r>
        <w:rPr>
          <w:rFonts w:hint="eastAsia" w:ascii="仿宋_GB2312" w:hAnsi="宋体" w:eastAsia="仿宋_GB2312" w:cs="宋体"/>
          <w:kern w:val="0"/>
          <w:sz w:val="24"/>
          <w:szCs w:val="30"/>
        </w:rPr>
        <w:t xml:space="preserve">   </w:t>
      </w:r>
    </w:p>
    <w:p>
      <w:pPr>
        <w:spacing w:line="500" w:lineRule="exact"/>
        <w:ind w:firstLine="240" w:firstLineChars="100"/>
        <w:rPr>
          <w:rFonts w:ascii="仿宋_GB2312" w:hAnsi="宋体" w:eastAsia="仿宋_GB2312" w:cs="宋体"/>
          <w:kern w:val="0"/>
          <w:sz w:val="24"/>
          <w:szCs w:val="30"/>
        </w:rPr>
      </w:pPr>
      <w:r>
        <w:rPr>
          <w:rFonts w:hint="eastAsia" w:ascii="仿宋_GB2312" w:hAnsi="宋体" w:eastAsia="仿宋_GB2312" w:cs="宋体"/>
          <w:kern w:val="0"/>
          <w:sz w:val="24"/>
          <w:szCs w:val="30"/>
        </w:rPr>
        <w:t xml:space="preserve">                                             日期：  </w:t>
      </w:r>
      <w:r>
        <w:rPr>
          <w:rFonts w:ascii="仿宋_GB2312" w:hAnsi="宋体" w:eastAsia="仿宋_GB2312" w:cs="宋体"/>
          <w:kern w:val="0"/>
          <w:sz w:val="24"/>
          <w:szCs w:val="30"/>
        </w:rPr>
        <w:t xml:space="preserve">  </w:t>
      </w:r>
      <w:r>
        <w:rPr>
          <w:rFonts w:hint="eastAsia" w:ascii="仿宋_GB2312" w:hAnsi="宋体" w:eastAsia="仿宋_GB2312" w:cs="宋体"/>
          <w:kern w:val="0"/>
          <w:sz w:val="24"/>
          <w:szCs w:val="30"/>
        </w:rPr>
        <w:t>年</w:t>
      </w:r>
      <w:r>
        <w:rPr>
          <w:rFonts w:ascii="仿宋_GB2312" w:hAnsi="宋体" w:eastAsia="仿宋_GB2312" w:cs="宋体"/>
          <w:kern w:val="0"/>
          <w:sz w:val="24"/>
          <w:szCs w:val="30"/>
        </w:rPr>
        <w:t xml:space="preserve">  </w:t>
      </w:r>
      <w:r>
        <w:rPr>
          <w:rFonts w:hint="eastAsia" w:ascii="仿宋_GB2312" w:hAnsi="宋体" w:eastAsia="仿宋_GB2312" w:cs="宋体"/>
          <w:kern w:val="0"/>
          <w:sz w:val="24"/>
          <w:szCs w:val="30"/>
        </w:rPr>
        <w:t xml:space="preserve"> 月</w:t>
      </w:r>
      <w:r>
        <w:rPr>
          <w:rFonts w:ascii="仿宋_GB2312" w:hAnsi="宋体" w:eastAsia="仿宋_GB2312" w:cs="宋体"/>
          <w:kern w:val="0"/>
          <w:sz w:val="24"/>
          <w:szCs w:val="30"/>
        </w:rPr>
        <w:t xml:space="preserve">   </w:t>
      </w:r>
      <w:r>
        <w:rPr>
          <w:rFonts w:hint="eastAsia" w:ascii="仿宋_GB2312" w:hAnsi="宋体" w:eastAsia="仿宋_GB2312" w:cs="宋体"/>
          <w:kern w:val="0"/>
          <w:sz w:val="24"/>
          <w:szCs w:val="30"/>
        </w:rPr>
        <w:t>日</w:t>
      </w:r>
    </w:p>
    <w:p>
      <w:pPr>
        <w:spacing w:line="500" w:lineRule="exact"/>
        <w:rPr>
          <w:rFonts w:ascii="仿宋_GB2312" w:eastAsia="仿宋_GB2312"/>
          <w:sz w:val="30"/>
          <w:szCs w:val="30"/>
        </w:rPr>
      </w:pPr>
    </w:p>
    <w:p>
      <w:pPr>
        <w:spacing w:line="500" w:lineRule="exact"/>
        <w:rPr>
          <w:rFonts w:ascii="仿宋_GB2312" w:eastAsia="仿宋_GB2312"/>
          <w:sz w:val="30"/>
          <w:szCs w:val="30"/>
        </w:rPr>
      </w:pPr>
    </w:p>
    <w:p>
      <w:pPr>
        <w:spacing w:line="500" w:lineRule="exact"/>
        <w:rPr>
          <w:b/>
          <w:bCs/>
          <w:sz w:val="22"/>
          <w:szCs w:val="28"/>
        </w:rPr>
      </w:pPr>
      <w:r>
        <w:rPr>
          <w:rFonts w:hint="eastAsia"/>
          <w:b/>
          <w:bCs/>
          <w:sz w:val="22"/>
          <w:szCs w:val="28"/>
        </w:rPr>
        <w:t>五、授权书格式</w:t>
      </w:r>
    </w:p>
    <w:p>
      <w:pPr>
        <w:spacing w:line="500" w:lineRule="exact"/>
        <w:jc w:val="center"/>
        <w:rPr>
          <w:rFonts w:ascii="宋体" w:hAnsi="宋体" w:cs="宋体"/>
          <w:b/>
          <w:bCs/>
          <w:kern w:val="0"/>
          <w:sz w:val="36"/>
          <w:szCs w:val="36"/>
        </w:rPr>
      </w:pPr>
      <w:r>
        <w:rPr>
          <w:rFonts w:hint="eastAsia" w:ascii="宋体" w:hAnsi="宋体" w:cs="宋体"/>
          <w:b/>
          <w:bCs/>
          <w:kern w:val="0"/>
          <w:sz w:val="36"/>
          <w:szCs w:val="36"/>
        </w:rPr>
        <w:t>授权书</w:t>
      </w:r>
    </w:p>
    <w:p>
      <w:pPr>
        <w:widowControl/>
        <w:shd w:val="clear" w:color="auto" w:fill="FFFFFF"/>
        <w:spacing w:line="250" w:lineRule="atLeast"/>
        <w:jc w:val="left"/>
        <w:rPr>
          <w:rFonts w:ascii="宋体" w:hAnsi="宋体" w:cs="宋体"/>
          <w:color w:val="0000FF"/>
          <w:kern w:val="0"/>
          <w:sz w:val="14"/>
          <w:szCs w:val="14"/>
        </w:rPr>
      </w:pPr>
      <w:r>
        <w:rPr>
          <w:rFonts w:hint="eastAsia" w:ascii="仿宋_GB2312" w:hAnsi="宋体" w:eastAsia="仿宋_GB2312" w:cs="宋体"/>
          <w:kern w:val="0"/>
          <w:sz w:val="28"/>
          <w:szCs w:val="28"/>
        </w:rPr>
        <w:t>致：</w:t>
      </w:r>
      <w:r>
        <w:rPr>
          <w:rFonts w:hint="eastAsia" w:ascii="仿宋_GB2312" w:hAnsi="宋体" w:eastAsia="仿宋_GB2312" w:cs="宋体"/>
          <w:kern w:val="0"/>
          <w:sz w:val="28"/>
          <w:szCs w:val="28"/>
          <w:u w:val="single"/>
        </w:rPr>
        <w:t>中建路桥集团第六工程有限公司</w:t>
      </w:r>
    </w:p>
    <w:p>
      <w:pPr>
        <w:widowControl/>
        <w:shd w:val="clear" w:color="auto" w:fill="FFFFFF"/>
        <w:spacing w:line="250" w:lineRule="atLeast"/>
        <w:ind w:firstLine="561"/>
        <w:jc w:val="left"/>
        <w:rPr>
          <w:rFonts w:ascii="宋体" w:hAnsi="宋体" w:cs="宋体"/>
          <w:kern w:val="0"/>
          <w:sz w:val="14"/>
          <w:szCs w:val="14"/>
        </w:rPr>
      </w:pPr>
      <w:r>
        <w:rPr>
          <w:rFonts w:hint="eastAsia" w:ascii="仿宋_GB2312" w:hAnsi="宋体" w:eastAsia="仿宋_GB2312" w:cs="宋体"/>
          <w:kern w:val="0"/>
          <w:sz w:val="28"/>
          <w:szCs w:val="28"/>
        </w:rPr>
        <w:t>本授权书宣告：</w:t>
      </w:r>
      <w:r>
        <w:rPr>
          <w:rFonts w:hint="eastAsia" w:ascii="仿宋_GB2312" w:hAnsi="宋体" w:eastAsia="仿宋_GB2312" w:cs="宋体"/>
          <w:kern w:val="0"/>
          <w:sz w:val="28"/>
          <w:szCs w:val="28"/>
          <w:u w:val="single"/>
        </w:rPr>
        <w:t>（投标人全称）</w:t>
      </w:r>
      <w:r>
        <w:rPr>
          <w:rFonts w:hint="eastAsia" w:ascii="仿宋_GB2312" w:hAnsi="宋体" w:eastAsia="仿宋_GB2312" w:cs="宋体"/>
          <w:kern w:val="0"/>
          <w:sz w:val="28"/>
          <w:szCs w:val="28"/>
        </w:rPr>
        <w:t>法定代表人</w:t>
      </w:r>
      <w:r>
        <w:rPr>
          <w:rFonts w:hint="eastAsia" w:ascii="仿宋_GB2312" w:hAnsi="宋体" w:eastAsia="仿宋_GB2312" w:cs="宋体"/>
          <w:kern w:val="0"/>
          <w:sz w:val="28"/>
          <w:szCs w:val="28"/>
          <w:u w:val="single"/>
        </w:rPr>
        <w:t>（姓名）</w:t>
      </w:r>
      <w:r>
        <w:rPr>
          <w:rFonts w:hint="eastAsia" w:ascii="仿宋_GB2312" w:hAnsi="宋体" w:eastAsia="仿宋_GB2312" w:cs="宋体"/>
          <w:kern w:val="0"/>
          <w:sz w:val="28"/>
          <w:szCs w:val="28"/>
        </w:rPr>
        <w:t>合法的代表我单位，授权</w:t>
      </w:r>
      <w:r>
        <w:rPr>
          <w:rFonts w:hint="eastAsia" w:ascii="宋体" w:hAnsi="宋体" w:cs="宋体"/>
          <w:kern w:val="0"/>
          <w:sz w:val="28"/>
          <w:szCs w:val="28"/>
        </w:rPr>
        <w:t> </w:t>
      </w:r>
      <w:r>
        <w:rPr>
          <w:rFonts w:hint="eastAsia" w:ascii="仿宋_GB2312" w:hAnsi="宋体" w:eastAsia="仿宋_GB2312" w:cs="宋体"/>
          <w:kern w:val="0"/>
          <w:sz w:val="28"/>
          <w:szCs w:val="28"/>
          <w:u w:val="single"/>
        </w:rPr>
        <w:t>（投标人或其下属单位全称）</w:t>
      </w:r>
      <w:r>
        <w:rPr>
          <w:rFonts w:hint="eastAsia" w:ascii="仿宋_GB2312" w:hAnsi="宋体" w:eastAsia="仿宋_GB2312" w:cs="宋体"/>
          <w:kern w:val="0"/>
          <w:sz w:val="28"/>
          <w:szCs w:val="28"/>
        </w:rPr>
        <w:t>的</w:t>
      </w:r>
      <w:r>
        <w:rPr>
          <w:rFonts w:hint="eastAsia" w:ascii="仿宋_GB2312" w:hAnsi="宋体" w:eastAsia="仿宋_GB2312" w:cs="宋体"/>
          <w:kern w:val="0"/>
          <w:sz w:val="28"/>
          <w:szCs w:val="28"/>
          <w:u w:val="single"/>
        </w:rPr>
        <w:t>（职务）</w:t>
      </w:r>
      <w:r>
        <w:rPr>
          <w:rFonts w:hint="eastAsia" w:ascii="宋体" w:hAnsi="宋体" w:cs="宋体"/>
          <w:kern w:val="0"/>
          <w:sz w:val="28"/>
          <w:szCs w:val="28"/>
        </w:rPr>
        <w:t> </w:t>
      </w:r>
      <w:r>
        <w:rPr>
          <w:rFonts w:hint="eastAsia" w:ascii="仿宋_GB2312" w:hAnsi="宋体" w:eastAsia="仿宋_GB2312" w:cs="宋体"/>
          <w:kern w:val="0"/>
          <w:sz w:val="28"/>
          <w:szCs w:val="28"/>
          <w:u w:val="single"/>
        </w:rPr>
        <w:t>（姓名）</w:t>
      </w:r>
      <w:r>
        <w:rPr>
          <w:rFonts w:hint="eastAsia" w:ascii="宋体" w:hAnsi="宋体" w:cs="宋体"/>
          <w:kern w:val="0"/>
          <w:sz w:val="28"/>
          <w:szCs w:val="28"/>
          <w:u w:val="single"/>
        </w:rPr>
        <w:t> </w:t>
      </w:r>
      <w:r>
        <w:rPr>
          <w:rFonts w:hint="eastAsia" w:ascii="仿宋_GB2312" w:hAnsi="宋体" w:eastAsia="仿宋_GB2312" w:cs="宋体"/>
          <w:kern w:val="0"/>
          <w:sz w:val="28"/>
          <w:szCs w:val="28"/>
        </w:rPr>
        <w:t>为我单位代理人，该代理人有权在贵单位</w:t>
      </w:r>
      <w:r>
        <w:rPr>
          <w:rFonts w:hint="eastAsia" w:ascii="仿宋_GB2312" w:hAnsi="宋体" w:eastAsia="仿宋_GB2312" w:cs="宋体"/>
          <w:kern w:val="0"/>
          <w:sz w:val="28"/>
          <w:szCs w:val="28"/>
          <w:u w:val="single"/>
        </w:rPr>
        <w:t>货车运输、机械租赁招标［招标编号：ZJLQ6-FGSB-2019007号］</w:t>
      </w:r>
      <w:r>
        <w:rPr>
          <w:rFonts w:hint="eastAsia" w:ascii="仿宋_GB2312" w:hAnsi="宋体" w:eastAsia="仿宋_GB2312" w:cs="宋体"/>
          <w:kern w:val="0"/>
          <w:sz w:val="28"/>
          <w:szCs w:val="28"/>
        </w:rPr>
        <w:t>活动中，以我单位的名义签署投标书和投标文件、与招标人协商、签订合同以及执行一切与此有关的事项。</w:t>
      </w:r>
    </w:p>
    <w:p>
      <w:pPr>
        <w:widowControl/>
        <w:shd w:val="clear" w:color="auto" w:fill="FFFFFF"/>
        <w:spacing w:line="210" w:lineRule="atLeast"/>
        <w:jc w:val="right"/>
        <w:rPr>
          <w:rFonts w:ascii="宋体" w:hAnsi="宋体" w:cs="宋体"/>
          <w:kern w:val="0"/>
          <w:sz w:val="14"/>
          <w:szCs w:val="14"/>
        </w:rPr>
      </w:pPr>
      <w:r>
        <w:rPr>
          <w:rFonts w:hint="eastAsia" w:ascii="仿宋_GB2312" w:hAnsi="宋体" w:eastAsia="仿宋_GB2312" w:cs="宋体"/>
          <w:kern w:val="0"/>
          <w:sz w:val="28"/>
          <w:szCs w:val="28"/>
        </w:rPr>
        <w:t> </w:t>
      </w:r>
    </w:p>
    <w:p>
      <w:pPr>
        <w:widowControl/>
        <w:shd w:val="clear" w:color="auto" w:fill="FFFFFF"/>
        <w:spacing w:line="210" w:lineRule="atLeast"/>
        <w:ind w:right="56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p>
      <w:pPr>
        <w:widowControl/>
        <w:shd w:val="clear" w:color="auto" w:fill="FFFFFF"/>
        <w:spacing w:line="210" w:lineRule="atLeast"/>
        <w:ind w:right="560"/>
        <w:jc w:val="left"/>
        <w:rPr>
          <w:rFonts w:ascii="仿宋_GB2312" w:hAnsi="宋体" w:eastAsia="仿宋_GB2312" w:cs="宋体"/>
          <w:kern w:val="0"/>
          <w:sz w:val="28"/>
          <w:szCs w:val="28"/>
        </w:rPr>
      </w:pPr>
    </w:p>
    <w:p>
      <w:pPr>
        <w:widowControl/>
        <w:shd w:val="clear" w:color="auto" w:fill="FFFFFF"/>
        <w:spacing w:line="210" w:lineRule="atLeast"/>
        <w:ind w:right="560"/>
        <w:jc w:val="left"/>
        <w:rPr>
          <w:rFonts w:ascii="仿宋_GB2312" w:hAnsi="宋体" w:eastAsia="仿宋_GB2312" w:cs="宋体"/>
          <w:kern w:val="0"/>
          <w:sz w:val="28"/>
          <w:szCs w:val="28"/>
        </w:rPr>
      </w:pPr>
    </w:p>
    <w:p>
      <w:pPr>
        <w:widowControl/>
        <w:shd w:val="clear" w:color="auto" w:fill="FFFFFF"/>
        <w:spacing w:line="210" w:lineRule="atLeast"/>
        <w:ind w:right="560"/>
        <w:jc w:val="left"/>
        <w:rPr>
          <w:rFonts w:ascii="仿宋_GB2312" w:hAnsi="宋体" w:eastAsia="仿宋_GB2312" w:cs="宋体"/>
          <w:kern w:val="0"/>
          <w:sz w:val="28"/>
          <w:szCs w:val="28"/>
        </w:rPr>
      </w:pPr>
    </w:p>
    <w:p>
      <w:pPr>
        <w:widowControl/>
        <w:shd w:val="clear" w:color="auto" w:fill="FFFFFF"/>
        <w:spacing w:line="210" w:lineRule="atLeast"/>
        <w:ind w:right="560"/>
        <w:jc w:val="left"/>
        <w:rPr>
          <w:rFonts w:ascii="宋体" w:hAnsi="宋体" w:cs="宋体"/>
          <w:kern w:val="0"/>
          <w:sz w:val="14"/>
          <w:szCs w:val="14"/>
        </w:rPr>
      </w:pPr>
    </w:p>
    <w:p>
      <w:pPr>
        <w:widowControl/>
        <w:shd w:val="clear" w:color="auto" w:fill="FFFFFF"/>
        <w:spacing w:line="210" w:lineRule="atLeast"/>
        <w:jc w:val="right"/>
        <w:rPr>
          <w:rFonts w:ascii="宋体" w:hAnsi="宋体" w:cs="宋体"/>
          <w:kern w:val="0"/>
          <w:sz w:val="14"/>
          <w:szCs w:val="14"/>
        </w:rPr>
      </w:pPr>
      <w:r>
        <w:rPr>
          <w:rFonts w:hint="eastAsia" w:ascii="仿宋_GB2312" w:hAnsi="宋体" w:eastAsia="仿宋_GB2312" w:cs="宋体"/>
          <w:kern w:val="0"/>
          <w:sz w:val="28"/>
          <w:szCs w:val="28"/>
        </w:rPr>
        <w:t> </w:t>
      </w:r>
    </w:p>
    <w:p>
      <w:pPr>
        <w:widowControl/>
        <w:shd w:val="clear" w:color="auto" w:fill="FFFFFF"/>
        <w:spacing w:line="210" w:lineRule="atLeast"/>
        <w:jc w:val="right"/>
        <w:rPr>
          <w:rFonts w:ascii="宋体" w:hAnsi="宋体" w:cs="宋体"/>
          <w:kern w:val="0"/>
          <w:sz w:val="14"/>
          <w:szCs w:val="14"/>
        </w:rPr>
      </w:pPr>
      <w:r>
        <w:rPr>
          <w:rFonts w:hint="eastAsia" w:ascii="仿宋_GB2312" w:hAnsi="宋体" w:eastAsia="仿宋_GB2312" w:cs="宋体"/>
          <w:kern w:val="0"/>
          <w:sz w:val="28"/>
          <w:szCs w:val="28"/>
        </w:rPr>
        <w:t> </w:t>
      </w:r>
    </w:p>
    <w:p>
      <w:pPr>
        <w:widowControl/>
        <w:shd w:val="clear" w:color="auto" w:fill="FFFFFF"/>
        <w:spacing w:line="210" w:lineRule="atLeast"/>
        <w:jc w:val="right"/>
        <w:rPr>
          <w:rFonts w:ascii="宋体" w:hAnsi="宋体" w:cs="宋体"/>
          <w:kern w:val="0"/>
          <w:sz w:val="14"/>
          <w:szCs w:val="14"/>
        </w:rPr>
      </w:pPr>
      <w:r>
        <w:rPr>
          <w:rFonts w:hint="eastAsia" w:ascii="仿宋_GB2312" w:hAnsi="宋体" w:eastAsia="仿宋_GB2312" w:cs="宋体"/>
          <w:kern w:val="0"/>
          <w:sz w:val="28"/>
          <w:szCs w:val="28"/>
        </w:rPr>
        <w:t>投标人：</w:t>
      </w:r>
      <w:r>
        <w:rPr>
          <w:rFonts w:hint="eastAsia" w:ascii="宋体" w:hAnsi="宋体" w:cs="宋体"/>
          <w:kern w:val="0"/>
          <w:sz w:val="28"/>
          <w:szCs w:val="28"/>
          <w:u w:val="single"/>
        </w:rPr>
        <w:t>        </w:t>
      </w:r>
      <w:r>
        <w:rPr>
          <w:rFonts w:hint="eastAsia" w:ascii="宋体" w:hAnsi="宋体" w:cs="宋体"/>
          <w:kern w:val="0"/>
          <w:sz w:val="28"/>
          <w:u w:val="single"/>
        </w:rPr>
        <w:t> </w:t>
      </w:r>
      <w:r>
        <w:rPr>
          <w:rFonts w:hint="eastAsia" w:ascii="仿宋_GB2312" w:hAnsi="宋体" w:eastAsia="仿宋_GB2312" w:cs="宋体"/>
          <w:kern w:val="0"/>
          <w:sz w:val="28"/>
          <w:szCs w:val="28"/>
          <w:u w:val="single"/>
        </w:rPr>
        <w:t>（盖章）</w:t>
      </w:r>
    </w:p>
    <w:p>
      <w:pPr>
        <w:widowControl/>
        <w:shd w:val="clear" w:color="auto" w:fill="FFFFFF"/>
        <w:spacing w:line="210" w:lineRule="atLeast"/>
        <w:jc w:val="right"/>
        <w:rPr>
          <w:rFonts w:ascii="宋体" w:hAnsi="宋体" w:cs="宋体"/>
          <w:kern w:val="0"/>
          <w:sz w:val="14"/>
          <w:szCs w:val="14"/>
        </w:rPr>
      </w:pPr>
      <w:r>
        <w:rPr>
          <w:rFonts w:hint="eastAsia" w:ascii="仿宋_GB2312" w:hAnsi="宋体" w:eastAsia="仿宋_GB2312" w:cs="宋体"/>
          <w:kern w:val="0"/>
          <w:sz w:val="28"/>
          <w:szCs w:val="28"/>
        </w:rPr>
        <w:t>授权人：</w:t>
      </w:r>
      <w:r>
        <w:rPr>
          <w:rFonts w:hint="eastAsia" w:ascii="宋体" w:hAnsi="宋体" w:cs="宋体"/>
          <w:kern w:val="0"/>
          <w:sz w:val="28"/>
          <w:szCs w:val="28"/>
          <w:u w:val="single"/>
        </w:rPr>
        <w:t>        </w:t>
      </w:r>
      <w:r>
        <w:rPr>
          <w:rFonts w:hint="eastAsia" w:ascii="宋体" w:hAnsi="宋体" w:cs="宋体"/>
          <w:kern w:val="0"/>
          <w:sz w:val="28"/>
          <w:u w:val="single"/>
        </w:rPr>
        <w:t> </w:t>
      </w:r>
      <w:r>
        <w:rPr>
          <w:rFonts w:hint="eastAsia" w:ascii="仿宋_GB2312" w:hAnsi="宋体" w:eastAsia="仿宋_GB2312" w:cs="宋体"/>
          <w:kern w:val="0"/>
          <w:sz w:val="28"/>
          <w:szCs w:val="28"/>
          <w:u w:val="single"/>
        </w:rPr>
        <w:t>（签字）</w:t>
      </w:r>
    </w:p>
    <w:p>
      <w:pPr>
        <w:widowControl/>
        <w:shd w:val="clear" w:color="auto" w:fill="FFFFFF"/>
        <w:spacing w:line="210" w:lineRule="atLeast"/>
        <w:jc w:val="right"/>
        <w:rPr>
          <w:rFonts w:ascii="宋体" w:hAnsi="宋体" w:cs="宋体"/>
          <w:kern w:val="0"/>
          <w:sz w:val="14"/>
          <w:szCs w:val="14"/>
        </w:rPr>
      </w:pPr>
      <w:r>
        <w:rPr>
          <w:rFonts w:hint="eastAsia" w:ascii="仿宋_GB2312" w:hAnsi="宋体" w:eastAsia="仿宋_GB2312" w:cs="宋体"/>
          <w:kern w:val="0"/>
          <w:sz w:val="28"/>
          <w:szCs w:val="28"/>
        </w:rPr>
        <w:t>被授权的代理人：</w:t>
      </w:r>
      <w:r>
        <w:rPr>
          <w:rFonts w:hint="eastAsia" w:ascii="宋体" w:hAnsi="宋体" w:cs="宋体"/>
          <w:kern w:val="0"/>
          <w:sz w:val="28"/>
          <w:u w:val="single"/>
        </w:rPr>
        <w:t> </w:t>
      </w:r>
      <w:r>
        <w:rPr>
          <w:rFonts w:hint="eastAsia" w:ascii="仿宋_GB2312" w:hAnsi="宋体" w:eastAsia="仿宋_GB2312" w:cs="宋体"/>
          <w:kern w:val="0"/>
          <w:sz w:val="28"/>
          <w:szCs w:val="28"/>
          <w:u w:val="single"/>
        </w:rPr>
        <w:t>（签字）</w:t>
      </w:r>
    </w:p>
    <w:p>
      <w:pPr>
        <w:widowControl/>
        <w:shd w:val="clear" w:color="auto" w:fill="FFFFFF"/>
        <w:spacing w:line="210" w:lineRule="atLeast"/>
        <w:jc w:val="right"/>
        <w:rPr>
          <w:rFonts w:ascii="宋体" w:hAnsi="宋体" w:cs="宋体"/>
          <w:kern w:val="0"/>
          <w:sz w:val="14"/>
          <w:szCs w:val="14"/>
        </w:rPr>
      </w:pPr>
      <w:r>
        <w:rPr>
          <w:rFonts w:hint="eastAsia" w:ascii="仿宋_GB2312" w:hAnsi="宋体" w:eastAsia="仿宋_GB2312" w:cs="宋体"/>
          <w:kern w:val="0"/>
          <w:sz w:val="28"/>
          <w:szCs w:val="28"/>
        </w:rPr>
        <w:t>日期：</w:t>
      </w:r>
      <w:r>
        <w:rPr>
          <w:rFonts w:hint="eastAsia" w:ascii="宋体" w:hAnsi="宋体" w:cs="宋体"/>
          <w:kern w:val="0"/>
          <w:sz w:val="28"/>
          <w:szCs w:val="28"/>
          <w:u w:val="single"/>
        </w:rPr>
        <w:t> </w:t>
      </w:r>
      <w:r>
        <w:rPr>
          <w:rFonts w:ascii="宋体" w:hAnsi="宋体" w:cs="宋体"/>
          <w:kern w:val="0"/>
          <w:sz w:val="28"/>
          <w:szCs w:val="28"/>
          <w:u w:val="single"/>
        </w:rPr>
        <w:t xml:space="preserve">  </w:t>
      </w:r>
      <w:r>
        <w:rPr>
          <w:rFonts w:hint="eastAsia" w:ascii="宋体" w:hAnsi="宋体" w:cs="宋体"/>
          <w:kern w:val="0"/>
          <w:sz w:val="28"/>
          <w:u w:val="single"/>
        </w:rPr>
        <w:t> </w:t>
      </w:r>
      <w:r>
        <w:rPr>
          <w:rFonts w:hint="eastAsia" w:ascii="仿宋_GB2312" w:hAnsi="宋体" w:eastAsia="仿宋_GB2312" w:cs="宋体"/>
          <w:kern w:val="0"/>
          <w:sz w:val="28"/>
          <w:szCs w:val="28"/>
        </w:rPr>
        <w:t>年</w:t>
      </w:r>
      <w:r>
        <w:rPr>
          <w:rFonts w:hint="eastAsia" w:ascii="宋体" w:hAnsi="宋体" w:cs="宋体"/>
          <w:kern w:val="0"/>
          <w:sz w:val="28"/>
          <w:szCs w:val="28"/>
        </w:rPr>
        <w:t> </w:t>
      </w:r>
      <w:r>
        <w:rPr>
          <w:rFonts w:hint="eastAsia" w:ascii="宋体" w:hAnsi="宋体" w:cs="宋体"/>
          <w:kern w:val="0"/>
          <w:sz w:val="28"/>
          <w:szCs w:val="28"/>
          <w:u w:val="single"/>
        </w:rPr>
        <w:t> </w:t>
      </w:r>
      <w:r>
        <w:rPr>
          <w:rFonts w:ascii="宋体" w:hAnsi="宋体" w:cs="宋体"/>
          <w:kern w:val="0"/>
          <w:sz w:val="28"/>
          <w:szCs w:val="28"/>
          <w:u w:val="single"/>
        </w:rPr>
        <w:t xml:space="preserve"> </w:t>
      </w:r>
      <w:r>
        <w:rPr>
          <w:rFonts w:hint="eastAsia" w:ascii="宋体" w:hAnsi="宋体" w:cs="宋体"/>
          <w:kern w:val="0"/>
          <w:sz w:val="28"/>
          <w:u w:val="single"/>
        </w:rPr>
        <w:t> </w:t>
      </w:r>
      <w:r>
        <w:rPr>
          <w:rFonts w:hint="eastAsia" w:ascii="仿宋_GB2312" w:hAnsi="宋体" w:eastAsia="仿宋_GB2312" w:cs="宋体"/>
          <w:kern w:val="0"/>
          <w:sz w:val="28"/>
          <w:szCs w:val="28"/>
        </w:rPr>
        <w:t>月</w:t>
      </w:r>
      <w:r>
        <w:rPr>
          <w:rFonts w:hint="eastAsia" w:ascii="宋体" w:hAnsi="宋体" w:cs="宋体"/>
          <w:kern w:val="0"/>
          <w:sz w:val="28"/>
          <w:szCs w:val="28"/>
        </w:rPr>
        <w:t> </w:t>
      </w:r>
      <w:r>
        <w:rPr>
          <w:rFonts w:hint="eastAsia" w:ascii="宋体" w:hAnsi="宋体" w:cs="宋体"/>
          <w:kern w:val="0"/>
          <w:sz w:val="28"/>
          <w:szCs w:val="28"/>
          <w:u w:val="single"/>
        </w:rPr>
        <w:t> </w:t>
      </w:r>
      <w:r>
        <w:rPr>
          <w:rFonts w:ascii="宋体" w:hAnsi="宋体" w:cs="宋体"/>
          <w:kern w:val="0"/>
          <w:sz w:val="28"/>
          <w:szCs w:val="28"/>
          <w:u w:val="single"/>
        </w:rPr>
        <w:t xml:space="preserve"> </w:t>
      </w:r>
      <w:r>
        <w:rPr>
          <w:rFonts w:hint="eastAsia" w:ascii="宋体" w:hAnsi="宋体" w:cs="宋体"/>
          <w:kern w:val="0"/>
          <w:sz w:val="28"/>
          <w:u w:val="single"/>
        </w:rPr>
        <w:t> </w:t>
      </w:r>
      <w:r>
        <w:rPr>
          <w:rFonts w:hint="eastAsia" w:ascii="仿宋_GB2312" w:hAnsi="宋体" w:eastAsia="仿宋_GB2312" w:cs="宋体"/>
          <w:kern w:val="0"/>
          <w:sz w:val="28"/>
          <w:szCs w:val="28"/>
        </w:rPr>
        <w:t>日</w:t>
      </w:r>
    </w:p>
    <w:p>
      <w:pPr>
        <w:widowControl/>
        <w:shd w:val="clear" w:color="auto" w:fill="FFFFFF"/>
        <w:spacing w:line="210" w:lineRule="atLeast"/>
        <w:jc w:val="left"/>
        <w:rPr>
          <w:rFonts w:ascii="仿宋_GB2312" w:hAnsi="宋体" w:eastAsia="仿宋_GB2312" w:cs="宋体"/>
          <w:b/>
          <w:bCs/>
          <w:kern w:val="0"/>
          <w:sz w:val="30"/>
          <w:szCs w:val="30"/>
        </w:rPr>
      </w:pPr>
      <w:r>
        <w:rPr>
          <w:rFonts w:hint="eastAsia" w:ascii="仿宋_GB2312" w:hAnsi="宋体" w:eastAsia="仿宋_GB2312" w:cs="宋体"/>
          <w:b/>
          <w:bCs/>
          <w:kern w:val="0"/>
          <w:sz w:val="30"/>
          <w:szCs w:val="30"/>
        </w:rPr>
        <w:t>  </w:t>
      </w:r>
    </w:p>
    <w:p>
      <w:pPr>
        <w:widowControl/>
        <w:shd w:val="clear" w:color="auto" w:fill="FFFFFF"/>
        <w:spacing w:line="210" w:lineRule="atLeast"/>
        <w:jc w:val="left"/>
        <w:rPr>
          <w:rFonts w:ascii="仿宋_GB2312" w:hAnsi="宋体" w:eastAsia="仿宋_GB2312" w:cs="宋体"/>
          <w:b/>
          <w:bCs/>
          <w:kern w:val="0"/>
          <w:sz w:val="30"/>
          <w:szCs w:val="30"/>
        </w:rPr>
      </w:pPr>
    </w:p>
    <w:p>
      <w:pPr>
        <w:widowControl/>
        <w:shd w:val="clear" w:color="auto" w:fill="FFFFFF"/>
        <w:spacing w:line="210" w:lineRule="atLeast"/>
        <w:jc w:val="left"/>
        <w:rPr>
          <w:rFonts w:ascii="仿宋_GB2312" w:hAnsi="宋体" w:eastAsia="仿宋_GB2312" w:cs="宋体"/>
          <w:b/>
          <w:bCs/>
          <w:kern w:val="0"/>
          <w:sz w:val="30"/>
          <w:szCs w:val="30"/>
        </w:rPr>
      </w:pPr>
    </w:p>
    <w:p>
      <w:pPr>
        <w:spacing w:line="500" w:lineRule="exact"/>
        <w:rPr>
          <w:b/>
          <w:bCs/>
          <w:sz w:val="24"/>
          <w:szCs w:val="28"/>
        </w:rPr>
      </w:pPr>
      <w:r>
        <w:rPr>
          <w:rFonts w:hint="eastAsia"/>
          <w:b/>
          <w:bCs/>
          <w:sz w:val="24"/>
          <w:szCs w:val="28"/>
        </w:rPr>
        <w:t>六、报价单格式（一）</w:t>
      </w:r>
    </w:p>
    <w:p>
      <w:pPr>
        <w:spacing w:line="500" w:lineRule="exact"/>
        <w:jc w:val="center"/>
        <w:rPr>
          <w:rFonts w:ascii="宋体" w:hAnsi="宋体" w:cs="宋体"/>
          <w:b/>
          <w:bCs/>
          <w:kern w:val="0"/>
          <w:sz w:val="40"/>
          <w:szCs w:val="36"/>
        </w:rPr>
      </w:pPr>
    </w:p>
    <w:p>
      <w:pPr>
        <w:spacing w:line="500" w:lineRule="exact"/>
        <w:jc w:val="center"/>
        <w:rPr>
          <w:rFonts w:ascii="宋体" w:hAnsi="宋体" w:cs="宋体"/>
          <w:b/>
          <w:bCs/>
          <w:kern w:val="0"/>
          <w:sz w:val="40"/>
          <w:szCs w:val="36"/>
        </w:rPr>
      </w:pPr>
      <w:r>
        <w:rPr>
          <w:rFonts w:hint="eastAsia" w:ascii="宋体" w:hAnsi="宋体" w:cs="宋体"/>
          <w:b/>
          <w:bCs/>
          <w:kern w:val="0"/>
          <w:sz w:val="40"/>
          <w:szCs w:val="36"/>
        </w:rPr>
        <w:t>报价单</w:t>
      </w:r>
    </w:p>
    <w:p>
      <w:pPr>
        <w:spacing w:line="360" w:lineRule="auto"/>
        <w:rPr>
          <w:rFonts w:ascii="仿宋_GB2312" w:hAnsi="宋体" w:eastAsia="仿宋_GB2312" w:cs="宋体"/>
          <w:kern w:val="0"/>
          <w:sz w:val="28"/>
          <w:szCs w:val="28"/>
          <w:u w:val="single"/>
        </w:rPr>
      </w:pPr>
      <w:r>
        <w:rPr>
          <w:rFonts w:hint="eastAsia" w:ascii="仿宋_GB2312" w:hAnsi="宋体" w:eastAsia="仿宋_GB2312" w:cs="宋体"/>
          <w:kern w:val="0"/>
          <w:sz w:val="28"/>
          <w:szCs w:val="28"/>
        </w:rPr>
        <w:t>致：</w:t>
      </w:r>
      <w:r>
        <w:rPr>
          <w:rFonts w:hint="eastAsia" w:ascii="仿宋_GB2312" w:hAnsi="宋体" w:eastAsia="仿宋_GB2312" w:cs="宋体"/>
          <w:kern w:val="0"/>
          <w:sz w:val="28"/>
          <w:szCs w:val="28"/>
          <w:u w:val="single"/>
        </w:rPr>
        <w:t>中建路桥集团第六工程有限公司</w:t>
      </w:r>
    </w:p>
    <w:p>
      <w:pPr>
        <w:spacing w:line="360" w:lineRule="auto"/>
        <w:rPr>
          <w:rFonts w:ascii="仿宋_GB2312" w:hAnsi="宋体" w:eastAsia="仿宋_GB2312" w:cs="宋体"/>
          <w:kern w:val="0"/>
          <w:sz w:val="28"/>
          <w:szCs w:val="28"/>
        </w:rPr>
      </w:pPr>
      <w:r>
        <w:rPr>
          <w:rFonts w:hint="eastAsia" w:ascii="仿宋_GB2312" w:hAnsi="宋体" w:eastAsia="仿宋_GB2312" w:cs="宋体"/>
          <w:kern w:val="0"/>
          <w:sz w:val="28"/>
          <w:szCs w:val="28"/>
        </w:rPr>
        <w:t>我方已充分理解贵方招标文件内容，现按下表内容进行报价，以下报价为固定报价，若我公司中标，在合同期内不做任何调整：</w:t>
      </w:r>
    </w:p>
    <w:tbl>
      <w:tblPr>
        <w:tblStyle w:val="6"/>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569"/>
        <w:gridCol w:w="570"/>
        <w:gridCol w:w="1063"/>
        <w:gridCol w:w="734"/>
        <w:gridCol w:w="603"/>
        <w:gridCol w:w="671"/>
        <w:gridCol w:w="725"/>
        <w:gridCol w:w="718"/>
        <w:gridCol w:w="104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33" w:type="dxa"/>
            <w:vMerge w:val="restart"/>
            <w:vAlign w:val="center"/>
          </w:tcPr>
          <w:p>
            <w:pPr>
              <w:jc w:val="center"/>
              <w:rPr>
                <w:rFonts w:ascii="仿宋_GB2312" w:hAnsi="宋体" w:eastAsia="仿宋_GB2312" w:cs="宋体"/>
                <w:kern w:val="0"/>
                <w:sz w:val="24"/>
                <w:szCs w:val="28"/>
              </w:rPr>
            </w:pPr>
            <w:r>
              <w:rPr>
                <w:rFonts w:hint="eastAsia" w:ascii="仿宋_GB2312" w:hAnsi="宋体" w:eastAsia="仿宋_GB2312" w:cs="宋体"/>
                <w:kern w:val="0"/>
                <w:sz w:val="24"/>
                <w:szCs w:val="28"/>
              </w:rPr>
              <w:t>名称</w:t>
            </w:r>
          </w:p>
        </w:tc>
        <w:tc>
          <w:tcPr>
            <w:tcW w:w="569" w:type="dxa"/>
            <w:vMerge w:val="restart"/>
            <w:vAlign w:val="center"/>
          </w:tcPr>
          <w:p>
            <w:pPr>
              <w:jc w:val="center"/>
              <w:rPr>
                <w:rFonts w:ascii="仿宋_GB2312" w:hAnsi="宋体" w:eastAsia="仿宋_GB2312" w:cs="宋体"/>
                <w:kern w:val="0"/>
                <w:sz w:val="24"/>
                <w:szCs w:val="28"/>
              </w:rPr>
            </w:pPr>
            <w:r>
              <w:rPr>
                <w:rFonts w:hint="eastAsia" w:ascii="仿宋_GB2312" w:hAnsi="宋体" w:eastAsia="仿宋_GB2312" w:cs="宋体"/>
                <w:kern w:val="0"/>
                <w:sz w:val="24"/>
                <w:szCs w:val="28"/>
              </w:rPr>
              <w:t>规格</w:t>
            </w:r>
          </w:p>
        </w:tc>
        <w:tc>
          <w:tcPr>
            <w:tcW w:w="570" w:type="dxa"/>
            <w:vMerge w:val="restart"/>
            <w:vAlign w:val="center"/>
          </w:tcPr>
          <w:p>
            <w:pPr>
              <w:jc w:val="center"/>
              <w:rPr>
                <w:rFonts w:ascii="仿宋_GB2312" w:hAnsi="宋体" w:eastAsia="仿宋_GB2312" w:cs="宋体"/>
                <w:kern w:val="0"/>
                <w:sz w:val="24"/>
                <w:szCs w:val="28"/>
              </w:rPr>
            </w:pPr>
            <w:r>
              <w:rPr>
                <w:rFonts w:hint="eastAsia" w:ascii="仿宋_GB2312" w:hAnsi="宋体" w:eastAsia="仿宋_GB2312" w:cs="宋体"/>
                <w:kern w:val="0"/>
                <w:sz w:val="24"/>
                <w:szCs w:val="28"/>
              </w:rPr>
              <w:t>单位</w:t>
            </w:r>
          </w:p>
        </w:tc>
        <w:tc>
          <w:tcPr>
            <w:tcW w:w="1063" w:type="dxa"/>
            <w:vMerge w:val="restart"/>
            <w:vAlign w:val="center"/>
          </w:tcPr>
          <w:p>
            <w:pPr>
              <w:jc w:val="center"/>
              <w:rPr>
                <w:rFonts w:ascii="仿宋_GB2312" w:hAnsi="宋体" w:eastAsia="仿宋_GB2312" w:cs="宋体"/>
                <w:kern w:val="0"/>
                <w:sz w:val="24"/>
                <w:szCs w:val="28"/>
              </w:rPr>
            </w:pPr>
            <w:r>
              <w:rPr>
                <w:rFonts w:hint="eastAsia" w:ascii="仿宋_GB2312" w:hAnsi="宋体" w:eastAsia="仿宋_GB2312" w:cs="宋体"/>
                <w:kern w:val="0"/>
                <w:sz w:val="24"/>
                <w:szCs w:val="28"/>
              </w:rPr>
              <w:t>拟租期（月）</w:t>
            </w:r>
          </w:p>
        </w:tc>
        <w:tc>
          <w:tcPr>
            <w:tcW w:w="734" w:type="dxa"/>
            <w:vMerge w:val="restart"/>
            <w:vAlign w:val="center"/>
          </w:tcPr>
          <w:p>
            <w:pPr>
              <w:jc w:val="center"/>
              <w:rPr>
                <w:rFonts w:ascii="Arial" w:hAnsi="Arial"/>
                <w:szCs w:val="21"/>
              </w:rPr>
            </w:pPr>
            <w:r>
              <w:rPr>
                <w:rFonts w:hint="eastAsia" w:ascii="Arial" w:hAnsi="Arial"/>
                <w:szCs w:val="21"/>
              </w:rPr>
              <w:t>票面税率</w:t>
            </w:r>
          </w:p>
        </w:tc>
        <w:tc>
          <w:tcPr>
            <w:tcW w:w="1999" w:type="dxa"/>
            <w:gridSpan w:val="3"/>
            <w:vAlign w:val="center"/>
          </w:tcPr>
          <w:p>
            <w:pPr>
              <w:jc w:val="center"/>
              <w:rPr>
                <w:rFonts w:ascii="Arial" w:hAnsi="Arial"/>
                <w:szCs w:val="21"/>
              </w:rPr>
            </w:pPr>
            <w:r>
              <w:rPr>
                <w:rFonts w:hint="eastAsia" w:ascii="Arial" w:hAnsi="Arial" w:cs="宋体"/>
                <w:szCs w:val="21"/>
              </w:rPr>
              <w:t>综合</w:t>
            </w:r>
            <w:r>
              <w:rPr>
                <w:rFonts w:hint="eastAsia" w:ascii="Arial" w:hAnsi="Arial"/>
                <w:szCs w:val="21"/>
              </w:rPr>
              <w:t>单价</w:t>
            </w:r>
          </w:p>
        </w:tc>
        <w:tc>
          <w:tcPr>
            <w:tcW w:w="718" w:type="dxa"/>
            <w:vMerge w:val="restart"/>
            <w:vAlign w:val="center"/>
          </w:tcPr>
          <w:p>
            <w:pPr>
              <w:pStyle w:val="16"/>
              <w:shd w:val="clear" w:color="auto" w:fill="auto"/>
              <w:spacing w:line="240" w:lineRule="auto"/>
              <w:ind w:firstLine="0"/>
              <w:jc w:val="center"/>
              <w:rPr>
                <w:rFonts w:ascii="Arial" w:hAnsi="Arial" w:eastAsia="宋体" w:cs="宋体"/>
                <w:szCs w:val="21"/>
              </w:rPr>
            </w:pPr>
            <w:r>
              <w:rPr>
                <w:rFonts w:hint="eastAsia" w:ascii="Arial" w:hAnsi="Arial" w:eastAsia="宋体" w:cs="宋体"/>
                <w:szCs w:val="21"/>
              </w:rPr>
              <w:t>暂定</w:t>
            </w:r>
          </w:p>
          <w:p>
            <w:pPr>
              <w:pStyle w:val="16"/>
              <w:shd w:val="clear" w:color="auto" w:fill="auto"/>
              <w:spacing w:line="240" w:lineRule="auto"/>
              <w:ind w:firstLine="0"/>
              <w:jc w:val="center"/>
              <w:rPr>
                <w:rFonts w:ascii="Arial" w:hAnsi="Arial" w:eastAsia="宋体" w:cs="宋体"/>
                <w:szCs w:val="21"/>
              </w:rPr>
            </w:pPr>
            <w:r>
              <w:rPr>
                <w:rFonts w:hint="eastAsia" w:ascii="Arial" w:hAnsi="Arial" w:eastAsia="宋体" w:cs="宋体"/>
                <w:szCs w:val="21"/>
              </w:rPr>
              <w:t>数量</w:t>
            </w:r>
          </w:p>
        </w:tc>
        <w:tc>
          <w:tcPr>
            <w:tcW w:w="1045" w:type="dxa"/>
            <w:vMerge w:val="restart"/>
            <w:vAlign w:val="center"/>
          </w:tcPr>
          <w:p>
            <w:pPr>
              <w:pStyle w:val="16"/>
              <w:shd w:val="clear" w:color="auto" w:fill="auto"/>
              <w:spacing w:line="240" w:lineRule="auto"/>
              <w:ind w:firstLine="0"/>
              <w:jc w:val="center"/>
              <w:rPr>
                <w:rFonts w:ascii="Arial" w:hAnsi="Arial" w:eastAsia="宋体" w:cs="宋体"/>
                <w:szCs w:val="21"/>
              </w:rPr>
            </w:pPr>
            <w:r>
              <w:rPr>
                <w:rFonts w:hint="eastAsia" w:ascii="Arial" w:hAnsi="Arial" w:eastAsia="宋体" w:cs="宋体"/>
                <w:szCs w:val="21"/>
              </w:rPr>
              <w:t>金额（元）</w:t>
            </w:r>
          </w:p>
        </w:tc>
        <w:tc>
          <w:tcPr>
            <w:tcW w:w="825" w:type="dxa"/>
            <w:vMerge w:val="restart"/>
            <w:vAlign w:val="center"/>
          </w:tcPr>
          <w:p>
            <w:pPr>
              <w:pStyle w:val="16"/>
              <w:shd w:val="clear" w:color="auto" w:fill="auto"/>
              <w:spacing w:line="240" w:lineRule="auto"/>
              <w:ind w:firstLine="0"/>
              <w:jc w:val="center"/>
              <w:rPr>
                <w:rFonts w:ascii="Arial" w:hAnsi="Arial" w:eastAsia="宋体" w:cs="宋体"/>
                <w:szCs w:val="21"/>
              </w:rPr>
            </w:pPr>
            <w:r>
              <w:rPr>
                <w:rFonts w:hint="eastAsia" w:ascii="Arial" w:hAnsi="Arial"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33" w:type="dxa"/>
            <w:vMerge w:val="continue"/>
            <w:vAlign w:val="center"/>
          </w:tcPr>
          <w:p>
            <w:pPr>
              <w:jc w:val="center"/>
              <w:rPr>
                <w:rFonts w:ascii="仿宋_GB2312" w:hAnsi="宋体" w:eastAsia="仿宋_GB2312" w:cs="宋体"/>
                <w:kern w:val="0"/>
                <w:sz w:val="24"/>
                <w:szCs w:val="28"/>
              </w:rPr>
            </w:pPr>
          </w:p>
        </w:tc>
        <w:tc>
          <w:tcPr>
            <w:tcW w:w="569" w:type="dxa"/>
            <w:vMerge w:val="continue"/>
            <w:vAlign w:val="center"/>
          </w:tcPr>
          <w:p>
            <w:pPr>
              <w:jc w:val="center"/>
              <w:rPr>
                <w:rFonts w:ascii="仿宋_GB2312" w:hAnsi="宋体" w:eastAsia="仿宋_GB2312" w:cs="宋体"/>
                <w:kern w:val="0"/>
                <w:sz w:val="24"/>
                <w:szCs w:val="28"/>
              </w:rPr>
            </w:pPr>
          </w:p>
        </w:tc>
        <w:tc>
          <w:tcPr>
            <w:tcW w:w="570" w:type="dxa"/>
            <w:vMerge w:val="continue"/>
            <w:vAlign w:val="center"/>
          </w:tcPr>
          <w:p>
            <w:pPr>
              <w:jc w:val="center"/>
              <w:rPr>
                <w:rFonts w:ascii="仿宋_GB2312" w:hAnsi="宋体" w:eastAsia="仿宋_GB2312" w:cs="宋体"/>
                <w:kern w:val="0"/>
                <w:sz w:val="24"/>
                <w:szCs w:val="28"/>
              </w:rPr>
            </w:pPr>
          </w:p>
        </w:tc>
        <w:tc>
          <w:tcPr>
            <w:tcW w:w="1063" w:type="dxa"/>
            <w:vMerge w:val="continue"/>
            <w:vAlign w:val="center"/>
          </w:tcPr>
          <w:p>
            <w:pPr>
              <w:jc w:val="center"/>
              <w:rPr>
                <w:rFonts w:ascii="仿宋_GB2312" w:hAnsi="宋体" w:eastAsia="仿宋_GB2312" w:cs="宋体"/>
                <w:kern w:val="0"/>
                <w:sz w:val="24"/>
                <w:szCs w:val="28"/>
              </w:rPr>
            </w:pPr>
          </w:p>
        </w:tc>
        <w:tc>
          <w:tcPr>
            <w:tcW w:w="734" w:type="dxa"/>
            <w:vMerge w:val="continue"/>
            <w:vAlign w:val="center"/>
          </w:tcPr>
          <w:p>
            <w:pPr>
              <w:jc w:val="center"/>
              <w:rPr>
                <w:rFonts w:ascii="Arial" w:hAnsi="Arial"/>
                <w:szCs w:val="21"/>
              </w:rPr>
            </w:pPr>
          </w:p>
        </w:tc>
        <w:tc>
          <w:tcPr>
            <w:tcW w:w="603" w:type="dxa"/>
            <w:vAlign w:val="center"/>
          </w:tcPr>
          <w:p>
            <w:pPr>
              <w:jc w:val="center"/>
              <w:rPr>
                <w:rFonts w:ascii="Arial" w:hAnsi="Arial"/>
                <w:szCs w:val="21"/>
              </w:rPr>
            </w:pPr>
            <w:r>
              <w:rPr>
                <w:rFonts w:hint="eastAsia" w:ascii="Arial" w:hAnsi="Arial"/>
                <w:szCs w:val="21"/>
              </w:rPr>
              <w:t>单价</w:t>
            </w:r>
          </w:p>
        </w:tc>
        <w:tc>
          <w:tcPr>
            <w:tcW w:w="671" w:type="dxa"/>
            <w:vAlign w:val="center"/>
          </w:tcPr>
          <w:p>
            <w:pPr>
              <w:jc w:val="center"/>
              <w:rPr>
                <w:rFonts w:ascii="Arial" w:hAnsi="Arial"/>
                <w:szCs w:val="21"/>
              </w:rPr>
            </w:pPr>
            <w:r>
              <w:rPr>
                <w:rFonts w:hint="eastAsia" w:ascii="Arial" w:hAnsi="Arial"/>
                <w:szCs w:val="21"/>
              </w:rPr>
              <w:t>税额</w:t>
            </w:r>
          </w:p>
        </w:tc>
        <w:tc>
          <w:tcPr>
            <w:tcW w:w="725" w:type="dxa"/>
            <w:vAlign w:val="center"/>
          </w:tcPr>
          <w:p>
            <w:pPr>
              <w:jc w:val="center"/>
              <w:rPr>
                <w:rFonts w:ascii="Arial" w:hAnsi="Arial"/>
                <w:szCs w:val="21"/>
              </w:rPr>
            </w:pPr>
            <w:r>
              <w:rPr>
                <w:rFonts w:hint="eastAsia" w:ascii="Arial" w:hAnsi="Arial"/>
                <w:szCs w:val="21"/>
              </w:rPr>
              <w:t>税价合计</w:t>
            </w:r>
          </w:p>
        </w:tc>
        <w:tc>
          <w:tcPr>
            <w:tcW w:w="718" w:type="dxa"/>
            <w:vMerge w:val="continue"/>
            <w:vAlign w:val="center"/>
          </w:tcPr>
          <w:p>
            <w:pPr>
              <w:jc w:val="center"/>
              <w:rPr>
                <w:rFonts w:ascii="仿宋_GB2312" w:hAnsi="宋体" w:eastAsia="仿宋_GB2312" w:cs="宋体"/>
                <w:kern w:val="0"/>
                <w:sz w:val="24"/>
                <w:szCs w:val="28"/>
              </w:rPr>
            </w:pPr>
          </w:p>
        </w:tc>
        <w:tc>
          <w:tcPr>
            <w:tcW w:w="1045" w:type="dxa"/>
            <w:vMerge w:val="continue"/>
            <w:vAlign w:val="center"/>
          </w:tcPr>
          <w:p>
            <w:pPr>
              <w:jc w:val="center"/>
              <w:rPr>
                <w:rFonts w:ascii="仿宋_GB2312" w:hAnsi="宋体" w:eastAsia="仿宋_GB2312" w:cs="宋体"/>
                <w:kern w:val="0"/>
                <w:sz w:val="24"/>
                <w:szCs w:val="28"/>
              </w:rPr>
            </w:pPr>
          </w:p>
        </w:tc>
        <w:tc>
          <w:tcPr>
            <w:tcW w:w="825" w:type="dxa"/>
            <w:vMerge w:val="continue"/>
          </w:tcPr>
          <w:p>
            <w:pPr>
              <w:jc w:val="center"/>
              <w:rPr>
                <w:rFonts w:ascii="仿宋_GB2312" w:hAnsi="宋体" w:eastAsia="仿宋_GB2312"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33" w:type="dxa"/>
            <w:vAlign w:val="center"/>
          </w:tcPr>
          <w:p>
            <w:pPr>
              <w:widowControl/>
              <w:jc w:val="center"/>
              <w:rPr>
                <w:kern w:val="0"/>
                <w:sz w:val="24"/>
              </w:rPr>
            </w:pPr>
            <w:r>
              <w:rPr>
                <w:rFonts w:hint="eastAsia"/>
              </w:rPr>
              <w:t>货车（钢材、钢管）</w:t>
            </w:r>
          </w:p>
        </w:tc>
        <w:tc>
          <w:tcPr>
            <w:tcW w:w="569" w:type="dxa"/>
            <w:vAlign w:val="center"/>
          </w:tcPr>
          <w:p>
            <w:pPr>
              <w:jc w:val="center"/>
            </w:pPr>
            <w:r>
              <w:rPr>
                <w:rFonts w:hint="eastAsia"/>
              </w:rPr>
              <w:t>30吨</w:t>
            </w:r>
          </w:p>
        </w:tc>
        <w:tc>
          <w:tcPr>
            <w:tcW w:w="570" w:type="dxa"/>
            <w:vAlign w:val="center"/>
          </w:tcPr>
          <w:p>
            <w:pPr>
              <w:jc w:val="center"/>
            </w:pPr>
            <w:r>
              <w:rPr>
                <w:rFonts w:hint="eastAsia"/>
              </w:rPr>
              <w:t>吨</w:t>
            </w:r>
          </w:p>
        </w:tc>
        <w:tc>
          <w:tcPr>
            <w:tcW w:w="1063" w:type="dxa"/>
            <w:vAlign w:val="center"/>
          </w:tcPr>
          <w:p>
            <w:pPr>
              <w:widowControl/>
              <w:jc w:val="center"/>
              <w:rPr>
                <w:rFonts w:ascii="仿宋_GB2312" w:hAnsi="宋体" w:cs="宋体"/>
                <w:kern w:val="0"/>
                <w:sz w:val="24"/>
                <w:szCs w:val="30"/>
              </w:rPr>
            </w:pPr>
            <w:r>
              <w:rPr>
                <w:rFonts w:hint="eastAsia" w:ascii="仿宋_GB2312" w:hAnsi="宋体" w:cs="宋体"/>
                <w:kern w:val="0"/>
                <w:sz w:val="24"/>
                <w:szCs w:val="30"/>
              </w:rPr>
              <w:t>4</w:t>
            </w:r>
          </w:p>
        </w:tc>
        <w:tc>
          <w:tcPr>
            <w:tcW w:w="734" w:type="dxa"/>
            <w:vAlign w:val="center"/>
          </w:tcPr>
          <w:p>
            <w:pPr>
              <w:jc w:val="center"/>
              <w:rPr>
                <w:rFonts w:ascii="宋体" w:hAnsi="宋体" w:cs="宋体"/>
                <w:sz w:val="22"/>
                <w:szCs w:val="22"/>
              </w:rPr>
            </w:pPr>
            <w:r>
              <w:rPr>
                <w:rFonts w:hint="eastAsia" w:ascii="仿宋_GB2312" w:hAnsi="宋体" w:eastAsia="仿宋_GB2312" w:cs="宋体"/>
                <w:kern w:val="0"/>
                <w:sz w:val="24"/>
                <w:szCs w:val="28"/>
              </w:rPr>
              <w:t>3%</w:t>
            </w:r>
          </w:p>
        </w:tc>
        <w:tc>
          <w:tcPr>
            <w:tcW w:w="603" w:type="dxa"/>
            <w:vAlign w:val="center"/>
          </w:tcPr>
          <w:p>
            <w:pPr>
              <w:jc w:val="center"/>
              <w:rPr>
                <w:rFonts w:ascii="仿宋_GB2312" w:hAnsi="宋体" w:eastAsia="仿宋_GB2312" w:cs="宋体"/>
                <w:kern w:val="0"/>
                <w:sz w:val="24"/>
                <w:szCs w:val="28"/>
              </w:rPr>
            </w:pPr>
          </w:p>
        </w:tc>
        <w:tc>
          <w:tcPr>
            <w:tcW w:w="671" w:type="dxa"/>
            <w:vAlign w:val="center"/>
          </w:tcPr>
          <w:p>
            <w:pPr>
              <w:jc w:val="center"/>
              <w:rPr>
                <w:rFonts w:ascii="仿宋_GB2312" w:hAnsi="宋体" w:eastAsia="仿宋_GB2312" w:cs="宋体"/>
                <w:kern w:val="0"/>
                <w:sz w:val="24"/>
                <w:szCs w:val="28"/>
              </w:rPr>
            </w:pPr>
          </w:p>
        </w:tc>
        <w:tc>
          <w:tcPr>
            <w:tcW w:w="725" w:type="dxa"/>
            <w:vAlign w:val="center"/>
          </w:tcPr>
          <w:p>
            <w:pPr>
              <w:jc w:val="center"/>
              <w:rPr>
                <w:rFonts w:ascii="仿宋_GB2312" w:hAnsi="宋体" w:eastAsia="仿宋_GB2312" w:cs="宋体"/>
                <w:kern w:val="0"/>
                <w:sz w:val="24"/>
                <w:szCs w:val="28"/>
              </w:rPr>
            </w:pPr>
          </w:p>
        </w:tc>
        <w:tc>
          <w:tcPr>
            <w:tcW w:w="718" w:type="dxa"/>
            <w:vAlign w:val="center"/>
          </w:tcPr>
          <w:p>
            <w:pPr>
              <w:widowControl/>
              <w:jc w:val="center"/>
              <w:rPr>
                <w:kern w:val="0"/>
                <w:sz w:val="24"/>
              </w:rPr>
            </w:pPr>
            <w:r>
              <w:rPr>
                <w:rFonts w:hint="eastAsia"/>
                <w:kern w:val="0"/>
                <w:sz w:val="24"/>
              </w:rPr>
              <w:t>250吨</w:t>
            </w:r>
          </w:p>
        </w:tc>
        <w:tc>
          <w:tcPr>
            <w:tcW w:w="1045" w:type="dxa"/>
            <w:vAlign w:val="center"/>
          </w:tcPr>
          <w:p>
            <w:pPr>
              <w:jc w:val="center"/>
              <w:rPr>
                <w:rFonts w:ascii="仿宋_GB2312" w:hAnsi="宋体" w:eastAsia="仿宋_GB2312" w:cs="宋体"/>
                <w:kern w:val="0"/>
                <w:sz w:val="24"/>
                <w:szCs w:val="28"/>
              </w:rPr>
            </w:pPr>
          </w:p>
        </w:tc>
        <w:tc>
          <w:tcPr>
            <w:tcW w:w="825" w:type="dxa"/>
            <w:vMerge w:val="restart"/>
            <w:vAlign w:val="center"/>
          </w:tcPr>
          <w:p>
            <w:pPr>
              <w:widowControl/>
              <w:jc w:val="center"/>
            </w:pPr>
            <w:r>
              <w:rPr>
                <w:rFonts w:hint="eastAsia"/>
              </w:rPr>
              <w:t>芒康县县城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333" w:type="dxa"/>
            <w:vAlign w:val="center"/>
          </w:tcPr>
          <w:p>
            <w:pPr>
              <w:jc w:val="center"/>
            </w:pPr>
            <w:r>
              <w:rPr>
                <w:rFonts w:hint="eastAsia"/>
              </w:rPr>
              <w:t>货车（方木、板材）</w:t>
            </w:r>
          </w:p>
        </w:tc>
        <w:tc>
          <w:tcPr>
            <w:tcW w:w="569" w:type="dxa"/>
            <w:vAlign w:val="center"/>
          </w:tcPr>
          <w:p>
            <w:pPr>
              <w:jc w:val="center"/>
            </w:pPr>
            <w:r>
              <w:rPr>
                <w:rFonts w:hint="eastAsia"/>
              </w:rPr>
              <w:t>30吨</w:t>
            </w:r>
          </w:p>
        </w:tc>
        <w:tc>
          <w:tcPr>
            <w:tcW w:w="570" w:type="dxa"/>
            <w:vAlign w:val="center"/>
          </w:tcPr>
          <w:p>
            <w:pPr>
              <w:jc w:val="center"/>
            </w:pPr>
            <w:r>
              <w:rPr>
                <w:rFonts w:hint="eastAsia"/>
              </w:rPr>
              <w:t>台</w:t>
            </w:r>
          </w:p>
        </w:tc>
        <w:tc>
          <w:tcPr>
            <w:tcW w:w="1063" w:type="dxa"/>
            <w:vAlign w:val="center"/>
          </w:tcPr>
          <w:p>
            <w:pPr>
              <w:jc w:val="center"/>
              <w:rPr>
                <w:rFonts w:ascii="仿宋_GB2312" w:hAnsi="宋体" w:eastAsia="仿宋_GB2312" w:cs="宋体"/>
                <w:kern w:val="0"/>
                <w:sz w:val="24"/>
                <w:szCs w:val="30"/>
              </w:rPr>
            </w:pPr>
            <w:r>
              <w:rPr>
                <w:rFonts w:hint="eastAsia" w:eastAsia="仿宋_GB2312"/>
              </w:rPr>
              <w:t>4</w:t>
            </w:r>
          </w:p>
        </w:tc>
        <w:tc>
          <w:tcPr>
            <w:tcW w:w="734" w:type="dxa"/>
            <w:vAlign w:val="center"/>
          </w:tcPr>
          <w:p>
            <w:pPr>
              <w:jc w:val="center"/>
              <w:rPr>
                <w:rFonts w:ascii="宋体" w:hAnsi="宋体" w:cs="宋体"/>
                <w:sz w:val="20"/>
                <w:szCs w:val="20"/>
              </w:rPr>
            </w:pPr>
            <w:r>
              <w:rPr>
                <w:rFonts w:hint="eastAsia" w:ascii="仿宋_GB2312" w:hAnsi="宋体" w:eastAsia="仿宋_GB2312" w:cs="宋体"/>
                <w:kern w:val="0"/>
                <w:sz w:val="24"/>
                <w:szCs w:val="28"/>
              </w:rPr>
              <w:t>3%</w:t>
            </w:r>
          </w:p>
        </w:tc>
        <w:tc>
          <w:tcPr>
            <w:tcW w:w="603" w:type="dxa"/>
            <w:vAlign w:val="center"/>
          </w:tcPr>
          <w:p>
            <w:pPr>
              <w:jc w:val="center"/>
            </w:pPr>
          </w:p>
        </w:tc>
        <w:tc>
          <w:tcPr>
            <w:tcW w:w="671" w:type="dxa"/>
            <w:vAlign w:val="center"/>
          </w:tcPr>
          <w:p>
            <w:pPr>
              <w:jc w:val="center"/>
              <w:rPr>
                <w:rFonts w:ascii="仿宋_GB2312" w:hAnsi="宋体" w:eastAsia="仿宋_GB2312" w:cs="宋体"/>
                <w:kern w:val="0"/>
                <w:sz w:val="24"/>
                <w:szCs w:val="28"/>
              </w:rPr>
            </w:pPr>
          </w:p>
        </w:tc>
        <w:tc>
          <w:tcPr>
            <w:tcW w:w="725" w:type="dxa"/>
            <w:vAlign w:val="center"/>
          </w:tcPr>
          <w:p>
            <w:pPr>
              <w:jc w:val="center"/>
              <w:rPr>
                <w:rFonts w:ascii="仿宋_GB2312" w:hAnsi="宋体" w:eastAsia="仿宋_GB2312" w:cs="宋体"/>
                <w:kern w:val="0"/>
                <w:sz w:val="24"/>
                <w:szCs w:val="28"/>
              </w:rPr>
            </w:pPr>
          </w:p>
        </w:tc>
        <w:tc>
          <w:tcPr>
            <w:tcW w:w="718" w:type="dxa"/>
            <w:vAlign w:val="center"/>
          </w:tcPr>
          <w:p>
            <w:pPr>
              <w:jc w:val="center"/>
            </w:pPr>
          </w:p>
        </w:tc>
        <w:tc>
          <w:tcPr>
            <w:tcW w:w="1045" w:type="dxa"/>
            <w:vAlign w:val="center"/>
          </w:tcPr>
          <w:p>
            <w:pPr>
              <w:jc w:val="center"/>
              <w:rPr>
                <w:rFonts w:ascii="仿宋_GB2312" w:hAnsi="宋体" w:eastAsia="仿宋_GB2312" w:cs="宋体"/>
                <w:kern w:val="0"/>
                <w:sz w:val="24"/>
                <w:szCs w:val="28"/>
              </w:rPr>
            </w:pPr>
          </w:p>
        </w:tc>
        <w:tc>
          <w:tcPr>
            <w:tcW w:w="825" w:type="dxa"/>
            <w:vMerge w:val="continue"/>
            <w:vAlign w:val="center"/>
          </w:tcPr>
          <w:p>
            <w:pPr>
              <w:spacing w:line="220" w:lineRule="atLeast"/>
              <w:jc w:val="center"/>
              <w:rPr>
                <w:rFonts w:ascii="仿宋_GB2312" w:hAnsi="宋体" w:eastAsia="仿宋_GB2312" w:cs="宋体"/>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333" w:type="dxa"/>
            <w:vAlign w:val="center"/>
          </w:tcPr>
          <w:p>
            <w:pPr>
              <w:jc w:val="center"/>
            </w:pPr>
            <w:r>
              <w:rPr>
                <w:rFonts w:hint="eastAsia"/>
              </w:rPr>
              <w:t>货车（方木、板材）</w:t>
            </w:r>
          </w:p>
        </w:tc>
        <w:tc>
          <w:tcPr>
            <w:tcW w:w="569" w:type="dxa"/>
            <w:vAlign w:val="center"/>
          </w:tcPr>
          <w:p>
            <w:pPr>
              <w:jc w:val="center"/>
            </w:pPr>
            <w:r>
              <w:rPr>
                <w:rFonts w:hint="eastAsia"/>
              </w:rPr>
              <w:t>30吨</w:t>
            </w:r>
          </w:p>
        </w:tc>
        <w:tc>
          <w:tcPr>
            <w:tcW w:w="570" w:type="dxa"/>
            <w:vAlign w:val="center"/>
          </w:tcPr>
          <w:p>
            <w:pPr>
              <w:jc w:val="center"/>
            </w:pPr>
            <w:r>
              <w:rPr>
                <w:rFonts w:hint="eastAsia"/>
              </w:rPr>
              <w:t>台</w:t>
            </w:r>
          </w:p>
        </w:tc>
        <w:tc>
          <w:tcPr>
            <w:tcW w:w="1063" w:type="dxa"/>
            <w:vAlign w:val="center"/>
          </w:tcPr>
          <w:p>
            <w:pPr>
              <w:jc w:val="center"/>
              <w:rPr>
                <w:rFonts w:ascii="仿宋_GB2312" w:hAnsi="宋体" w:eastAsia="仿宋_GB2312" w:cs="宋体"/>
                <w:kern w:val="0"/>
                <w:sz w:val="24"/>
                <w:szCs w:val="30"/>
              </w:rPr>
            </w:pPr>
            <w:r>
              <w:rPr>
                <w:rFonts w:hint="eastAsia"/>
              </w:rPr>
              <w:t>4</w:t>
            </w:r>
          </w:p>
        </w:tc>
        <w:tc>
          <w:tcPr>
            <w:tcW w:w="734" w:type="dxa"/>
            <w:vAlign w:val="center"/>
          </w:tcPr>
          <w:p>
            <w:pPr>
              <w:jc w:val="center"/>
              <w:rPr>
                <w:rFonts w:ascii="宋体" w:hAnsi="宋体" w:cs="宋体"/>
                <w:sz w:val="20"/>
                <w:szCs w:val="20"/>
              </w:rPr>
            </w:pPr>
            <w:r>
              <w:rPr>
                <w:rFonts w:hint="eastAsia" w:ascii="仿宋_GB2312" w:hAnsi="宋体" w:eastAsia="仿宋_GB2312" w:cs="宋体"/>
                <w:kern w:val="0"/>
                <w:sz w:val="24"/>
                <w:szCs w:val="28"/>
              </w:rPr>
              <w:t>3%</w:t>
            </w:r>
          </w:p>
        </w:tc>
        <w:tc>
          <w:tcPr>
            <w:tcW w:w="603" w:type="dxa"/>
            <w:vAlign w:val="center"/>
          </w:tcPr>
          <w:p>
            <w:pPr>
              <w:jc w:val="center"/>
            </w:pPr>
          </w:p>
        </w:tc>
        <w:tc>
          <w:tcPr>
            <w:tcW w:w="671" w:type="dxa"/>
            <w:vAlign w:val="center"/>
          </w:tcPr>
          <w:p>
            <w:pPr>
              <w:jc w:val="center"/>
              <w:rPr>
                <w:rFonts w:ascii="仿宋_GB2312" w:hAnsi="宋体" w:eastAsia="仿宋_GB2312" w:cs="宋体"/>
                <w:kern w:val="0"/>
                <w:sz w:val="24"/>
                <w:szCs w:val="28"/>
              </w:rPr>
            </w:pPr>
          </w:p>
        </w:tc>
        <w:tc>
          <w:tcPr>
            <w:tcW w:w="725" w:type="dxa"/>
            <w:vAlign w:val="center"/>
          </w:tcPr>
          <w:p>
            <w:pPr>
              <w:jc w:val="center"/>
              <w:rPr>
                <w:rFonts w:ascii="仿宋_GB2312" w:hAnsi="宋体" w:eastAsia="仿宋_GB2312" w:cs="宋体"/>
                <w:kern w:val="0"/>
                <w:sz w:val="24"/>
                <w:szCs w:val="28"/>
              </w:rPr>
            </w:pPr>
          </w:p>
        </w:tc>
        <w:tc>
          <w:tcPr>
            <w:tcW w:w="718" w:type="dxa"/>
            <w:vAlign w:val="center"/>
          </w:tcPr>
          <w:p>
            <w:pPr>
              <w:jc w:val="center"/>
            </w:pPr>
          </w:p>
        </w:tc>
        <w:tc>
          <w:tcPr>
            <w:tcW w:w="1045" w:type="dxa"/>
            <w:vAlign w:val="center"/>
          </w:tcPr>
          <w:p>
            <w:pPr>
              <w:jc w:val="center"/>
              <w:rPr>
                <w:rFonts w:ascii="仿宋_GB2312" w:hAnsi="宋体" w:eastAsia="仿宋_GB2312" w:cs="宋体"/>
                <w:kern w:val="0"/>
                <w:sz w:val="24"/>
                <w:szCs w:val="28"/>
              </w:rPr>
            </w:pPr>
          </w:p>
        </w:tc>
        <w:tc>
          <w:tcPr>
            <w:tcW w:w="825" w:type="dxa"/>
            <w:vMerge w:val="continue"/>
            <w:vAlign w:val="center"/>
          </w:tcPr>
          <w:p>
            <w:pPr>
              <w:spacing w:line="220" w:lineRule="atLeast"/>
              <w:jc w:val="center"/>
              <w:rPr>
                <w:rFonts w:ascii="仿宋_GB2312" w:hAnsi="宋体" w:eastAsia="仿宋_GB2312" w:cs="宋体"/>
                <w:kern w:val="0"/>
                <w:sz w:val="24"/>
                <w:szCs w:val="30"/>
              </w:rPr>
            </w:pPr>
          </w:p>
        </w:tc>
      </w:tr>
    </w:tbl>
    <w:p>
      <w:pPr>
        <w:spacing w:line="360" w:lineRule="auto"/>
        <w:ind w:firstLine="120" w:firstLineChars="50"/>
        <w:rPr>
          <w:rFonts w:ascii="仿宋_GB2312" w:hAnsi="宋体" w:eastAsia="仿宋_GB2312" w:cs="宋体"/>
          <w:kern w:val="0"/>
          <w:sz w:val="24"/>
          <w:szCs w:val="28"/>
        </w:rPr>
      </w:pPr>
      <w:r>
        <w:rPr>
          <w:rFonts w:hint="eastAsia" w:ascii="仿宋_GB2312" w:hAnsi="宋体" w:eastAsia="仿宋_GB2312" w:cs="宋体"/>
          <w:kern w:val="0"/>
          <w:sz w:val="24"/>
          <w:szCs w:val="28"/>
        </w:rPr>
        <w:t>注：1、设备购买日期要求为201</w:t>
      </w:r>
      <w:r>
        <w:rPr>
          <w:rFonts w:ascii="仿宋_GB2312" w:hAnsi="宋体" w:eastAsia="仿宋_GB2312" w:cs="宋体"/>
          <w:kern w:val="0"/>
          <w:sz w:val="24"/>
          <w:szCs w:val="28"/>
        </w:rPr>
        <w:t>6</w:t>
      </w:r>
      <w:r>
        <w:rPr>
          <w:rFonts w:hint="eastAsia" w:ascii="仿宋_GB2312" w:hAnsi="宋体" w:eastAsia="仿宋_GB2312" w:cs="宋体"/>
          <w:kern w:val="0"/>
          <w:sz w:val="24"/>
          <w:szCs w:val="28"/>
        </w:rPr>
        <w:t>年1月以后的设备；</w:t>
      </w:r>
    </w:p>
    <w:p>
      <w:pPr>
        <w:spacing w:line="360" w:lineRule="auto"/>
        <w:ind w:firstLine="595" w:firstLineChars="248"/>
        <w:rPr>
          <w:rFonts w:ascii="仿宋_GB2312" w:hAnsi="宋体" w:eastAsia="仿宋_GB2312" w:cs="宋体"/>
          <w:kern w:val="0"/>
          <w:sz w:val="24"/>
          <w:szCs w:val="28"/>
        </w:rPr>
      </w:pPr>
      <w:r>
        <w:rPr>
          <w:rFonts w:hint="eastAsia" w:ascii="仿宋_GB2312" w:hAnsi="宋体" w:eastAsia="仿宋_GB2312" w:cs="宋体"/>
          <w:kern w:val="0"/>
          <w:sz w:val="24"/>
          <w:szCs w:val="28"/>
        </w:rPr>
        <w:t>2、所投标设备要求技术性能良好、手续齐全；</w:t>
      </w:r>
    </w:p>
    <w:p>
      <w:pPr>
        <w:spacing w:line="360" w:lineRule="auto"/>
        <w:ind w:firstLine="555"/>
        <w:rPr>
          <w:rFonts w:ascii="仿宋_GB2312" w:hAnsi="宋体" w:eastAsia="仿宋_GB2312" w:cs="宋体"/>
          <w:kern w:val="0"/>
          <w:sz w:val="24"/>
          <w:szCs w:val="28"/>
        </w:rPr>
      </w:pPr>
      <w:r>
        <w:rPr>
          <w:rFonts w:hint="eastAsia" w:ascii="仿宋_GB2312" w:hAnsi="宋体" w:eastAsia="仿宋_GB2312" w:cs="宋体"/>
          <w:kern w:val="0"/>
          <w:sz w:val="24"/>
          <w:szCs w:val="28"/>
        </w:rPr>
        <w:t>3、工作时间：机械每日工作时间（以运转记录时间为准）不少于12个小时；</w:t>
      </w:r>
      <w:r>
        <w:rPr>
          <w:rFonts w:ascii="仿宋_GB2312" w:hAnsi="宋体" w:eastAsia="仿宋_GB2312" w:cs="宋体"/>
          <w:kern w:val="0"/>
          <w:sz w:val="24"/>
          <w:szCs w:val="28"/>
        </w:rPr>
        <w:t xml:space="preserve"> </w:t>
      </w:r>
    </w:p>
    <w:p>
      <w:pPr>
        <w:spacing w:line="360" w:lineRule="auto"/>
        <w:ind w:firstLine="555"/>
        <w:rPr>
          <w:rFonts w:ascii="仿宋_GB2312" w:hAnsi="宋体" w:eastAsia="仿宋_GB2312" w:cs="宋体"/>
          <w:kern w:val="0"/>
          <w:sz w:val="24"/>
          <w:szCs w:val="28"/>
        </w:rPr>
      </w:pPr>
      <w:r>
        <w:rPr>
          <w:rFonts w:hint="eastAsia" w:ascii="仿宋_GB2312" w:hAnsi="宋体" w:eastAsia="仿宋_GB2312" w:cs="宋体"/>
          <w:kern w:val="0"/>
          <w:sz w:val="24"/>
          <w:szCs w:val="28"/>
        </w:rPr>
        <w:t>4、表中租赁数量为暂定数量，租赁期为暂定租赁期，以实际发生的位置，招标方有权选择一家及以上作为中标人。</w:t>
      </w:r>
    </w:p>
    <w:p>
      <w:pPr>
        <w:ind w:firstLine="560" w:firstLineChars="200"/>
        <w:rPr>
          <w:rFonts w:ascii="仿宋_GB2312" w:hAnsi="宋体" w:eastAsia="仿宋_GB2312" w:cs="宋体"/>
          <w:kern w:val="0"/>
          <w:sz w:val="28"/>
          <w:szCs w:val="28"/>
          <w:u w:val="single"/>
        </w:rPr>
      </w:pPr>
      <w:r>
        <w:rPr>
          <w:rFonts w:hint="eastAsia" w:ascii="仿宋_GB2312" w:hAnsi="宋体" w:eastAsia="仿宋_GB2312" w:cs="宋体"/>
          <w:kern w:val="0"/>
          <w:sz w:val="28"/>
          <w:szCs w:val="28"/>
        </w:rPr>
        <w:t xml:space="preserve">                              投标人：</w:t>
      </w:r>
      <w:r>
        <w:rPr>
          <w:rFonts w:hint="eastAsia" w:ascii="仿宋_GB2312" w:hAnsi="宋体" w:eastAsia="仿宋_GB2312" w:cs="宋体"/>
          <w:kern w:val="0"/>
          <w:sz w:val="28"/>
          <w:szCs w:val="28"/>
          <w:u w:val="single"/>
        </w:rPr>
        <w:t xml:space="preserve">             （盖章） </w:t>
      </w:r>
    </w:p>
    <w:p>
      <w:pPr>
        <w:ind w:left="1443" w:leftChars="687" w:firstLine="1120" w:firstLineChars="400"/>
        <w:rPr>
          <w:rFonts w:ascii="仿宋_GB2312" w:hAnsi="宋体" w:eastAsia="仿宋_GB2312" w:cs="宋体"/>
          <w:kern w:val="0"/>
          <w:sz w:val="28"/>
          <w:szCs w:val="28"/>
          <w:u w:val="single"/>
        </w:rPr>
      </w:pPr>
      <w:r>
        <w:rPr>
          <w:rFonts w:hint="eastAsia" w:ascii="仿宋_GB2312" w:hAnsi="宋体" w:eastAsia="仿宋_GB2312" w:cs="宋体"/>
          <w:kern w:val="0"/>
          <w:sz w:val="28"/>
          <w:szCs w:val="28"/>
        </w:rPr>
        <w:t>法人或被授权的代理人：</w:t>
      </w:r>
      <w:r>
        <w:rPr>
          <w:rFonts w:hint="eastAsia" w:ascii="仿宋_GB2312" w:hAnsi="宋体" w:eastAsia="仿宋_GB2312" w:cs="宋体"/>
          <w:kern w:val="0"/>
          <w:sz w:val="28"/>
          <w:szCs w:val="28"/>
          <w:u w:val="single"/>
        </w:rPr>
        <w:t xml:space="preserve">             （签字） </w:t>
      </w:r>
    </w:p>
    <w:p>
      <w:pPr>
        <w:ind w:left="1443" w:leftChars="687" w:firstLine="3360" w:firstLineChars="1200"/>
        <w:rPr>
          <w:rFonts w:ascii="仿宋_GB2312" w:hAnsi="宋体" w:eastAsia="仿宋_GB2312" w:cs="宋体"/>
          <w:kern w:val="0"/>
          <w:sz w:val="28"/>
          <w:szCs w:val="28"/>
          <w:u w:val="single"/>
        </w:rPr>
      </w:pPr>
      <w:r>
        <w:rPr>
          <w:rFonts w:hint="eastAsia" w:ascii="仿宋_GB2312" w:hAnsi="宋体" w:eastAsia="仿宋_GB2312" w:cs="宋体"/>
          <w:kern w:val="0"/>
          <w:sz w:val="28"/>
          <w:szCs w:val="28"/>
        </w:rPr>
        <w:t>电话：</w:t>
      </w:r>
      <w:r>
        <w:rPr>
          <w:rFonts w:hint="eastAsia" w:ascii="仿宋_GB2312" w:hAnsi="宋体" w:eastAsia="仿宋_GB2312" w:cs="宋体"/>
          <w:kern w:val="0"/>
          <w:sz w:val="28"/>
          <w:szCs w:val="28"/>
          <w:u w:val="single"/>
        </w:rPr>
        <w:t xml:space="preserve">             （签字） </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日期：</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日</w:t>
      </w:r>
    </w:p>
    <w:p>
      <w:pPr>
        <w:ind w:firstLine="555"/>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pPr>
        <w:ind w:firstLine="555"/>
        <w:rPr>
          <w:rFonts w:ascii="仿宋_GB2312" w:hAnsi="宋体" w:eastAsia="仿宋_GB2312" w:cs="宋体"/>
          <w:kern w:val="0"/>
          <w:sz w:val="28"/>
          <w:szCs w:val="28"/>
        </w:rPr>
      </w:pPr>
    </w:p>
    <w:p>
      <w:pPr>
        <w:ind w:firstLine="555"/>
        <w:rPr>
          <w:rFonts w:ascii="仿宋_GB2312" w:hAnsi="宋体" w:eastAsia="仿宋_GB2312" w:cs="宋体"/>
          <w:kern w:val="0"/>
          <w:sz w:val="28"/>
          <w:szCs w:val="28"/>
        </w:rPr>
      </w:pPr>
    </w:p>
    <w:p>
      <w:pPr>
        <w:ind w:firstLine="555"/>
        <w:rPr>
          <w:b/>
          <w:bCs/>
          <w:sz w:val="24"/>
          <w:szCs w:val="28"/>
        </w:rPr>
      </w:pPr>
    </w:p>
    <w:p>
      <w:pPr>
        <w:ind w:firstLine="555"/>
        <w:rPr>
          <w:rFonts w:ascii="仿宋_GB2312" w:hAnsi="宋体" w:eastAsia="仿宋_GB2312" w:cs="宋体"/>
          <w:kern w:val="0"/>
          <w:sz w:val="28"/>
          <w:szCs w:val="28"/>
        </w:rPr>
      </w:pPr>
      <w:r>
        <w:rPr>
          <w:rFonts w:hint="eastAsia"/>
          <w:b/>
          <w:bCs/>
          <w:sz w:val="24"/>
          <w:szCs w:val="28"/>
        </w:rPr>
        <w:t>报价单格式（二）</w:t>
      </w:r>
    </w:p>
    <w:p>
      <w:pPr>
        <w:spacing w:line="500" w:lineRule="exact"/>
        <w:jc w:val="center"/>
        <w:rPr>
          <w:rFonts w:ascii="宋体" w:hAnsi="宋体" w:cs="宋体"/>
          <w:b/>
          <w:bCs/>
          <w:kern w:val="0"/>
          <w:sz w:val="40"/>
          <w:szCs w:val="36"/>
        </w:rPr>
      </w:pPr>
      <w:r>
        <w:rPr>
          <w:rFonts w:hint="eastAsia" w:ascii="宋体" w:hAnsi="宋体" w:cs="宋体"/>
          <w:b/>
          <w:bCs/>
          <w:kern w:val="0"/>
          <w:sz w:val="40"/>
          <w:szCs w:val="36"/>
        </w:rPr>
        <w:t>报价单</w:t>
      </w:r>
    </w:p>
    <w:p>
      <w:pPr>
        <w:spacing w:line="360" w:lineRule="auto"/>
        <w:rPr>
          <w:rFonts w:ascii="仿宋_GB2312" w:hAnsi="宋体" w:eastAsia="仿宋_GB2312" w:cs="宋体"/>
          <w:kern w:val="0"/>
          <w:sz w:val="28"/>
          <w:szCs w:val="28"/>
          <w:u w:val="single"/>
        </w:rPr>
      </w:pPr>
      <w:r>
        <w:rPr>
          <w:rFonts w:hint="eastAsia" w:ascii="仿宋_GB2312" w:hAnsi="宋体" w:eastAsia="仿宋_GB2312" w:cs="宋体"/>
          <w:kern w:val="0"/>
          <w:sz w:val="28"/>
          <w:szCs w:val="28"/>
        </w:rPr>
        <w:t>致：</w:t>
      </w:r>
      <w:r>
        <w:rPr>
          <w:rFonts w:hint="eastAsia" w:ascii="仿宋_GB2312" w:hAnsi="宋体" w:eastAsia="仿宋_GB2312" w:cs="宋体"/>
          <w:kern w:val="0"/>
          <w:sz w:val="28"/>
          <w:szCs w:val="28"/>
          <w:u w:val="single"/>
        </w:rPr>
        <w:t>中建路桥集团第六工程有限公司</w:t>
      </w:r>
    </w:p>
    <w:p>
      <w:pPr>
        <w:spacing w:line="360" w:lineRule="auto"/>
        <w:rPr>
          <w:rFonts w:ascii="仿宋_GB2312" w:hAnsi="宋体" w:eastAsia="仿宋_GB2312" w:cs="宋体"/>
          <w:kern w:val="0"/>
          <w:sz w:val="28"/>
          <w:szCs w:val="28"/>
        </w:rPr>
      </w:pPr>
      <w:r>
        <w:rPr>
          <w:rFonts w:hint="eastAsia" w:ascii="仿宋_GB2312" w:hAnsi="宋体" w:eastAsia="仿宋_GB2312" w:cs="宋体"/>
          <w:kern w:val="0"/>
          <w:sz w:val="28"/>
          <w:szCs w:val="28"/>
        </w:rPr>
        <w:t>我方已充分理解贵方招标文件内容，现按下表内容进行报价，以下报价为固定报价，若我公司中标，在合同期内不做任何调整：</w:t>
      </w:r>
    </w:p>
    <w:tbl>
      <w:tblPr>
        <w:tblStyle w:val="6"/>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662"/>
        <w:gridCol w:w="620"/>
        <w:gridCol w:w="1015"/>
        <w:gridCol w:w="734"/>
        <w:gridCol w:w="815"/>
        <w:gridCol w:w="870"/>
        <w:gridCol w:w="857"/>
        <w:gridCol w:w="570"/>
        <w:gridCol w:w="1133"/>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10" w:type="dxa"/>
            <w:vMerge w:val="restart"/>
            <w:vAlign w:val="center"/>
          </w:tcPr>
          <w:p>
            <w:pPr>
              <w:jc w:val="center"/>
              <w:rPr>
                <w:rFonts w:ascii="仿宋_GB2312" w:hAnsi="宋体" w:eastAsia="仿宋_GB2312" w:cs="宋体"/>
                <w:kern w:val="0"/>
                <w:sz w:val="24"/>
                <w:szCs w:val="28"/>
              </w:rPr>
            </w:pPr>
            <w:r>
              <w:rPr>
                <w:rFonts w:hint="eastAsia" w:ascii="仿宋_GB2312" w:hAnsi="宋体" w:eastAsia="仿宋_GB2312" w:cs="宋体"/>
                <w:kern w:val="0"/>
                <w:sz w:val="24"/>
                <w:szCs w:val="28"/>
              </w:rPr>
              <w:t>名称</w:t>
            </w:r>
          </w:p>
        </w:tc>
        <w:tc>
          <w:tcPr>
            <w:tcW w:w="662" w:type="dxa"/>
            <w:vMerge w:val="restart"/>
            <w:vAlign w:val="center"/>
          </w:tcPr>
          <w:p>
            <w:pPr>
              <w:jc w:val="center"/>
              <w:rPr>
                <w:rFonts w:ascii="仿宋_GB2312" w:hAnsi="宋体" w:eastAsia="仿宋_GB2312" w:cs="宋体"/>
                <w:kern w:val="0"/>
                <w:sz w:val="24"/>
                <w:szCs w:val="28"/>
              </w:rPr>
            </w:pPr>
            <w:r>
              <w:rPr>
                <w:rFonts w:hint="eastAsia" w:ascii="仿宋_GB2312" w:hAnsi="宋体" w:eastAsia="仿宋_GB2312" w:cs="宋体"/>
                <w:kern w:val="0"/>
                <w:sz w:val="24"/>
                <w:szCs w:val="28"/>
              </w:rPr>
              <w:t>规格</w:t>
            </w:r>
          </w:p>
        </w:tc>
        <w:tc>
          <w:tcPr>
            <w:tcW w:w="620" w:type="dxa"/>
            <w:vMerge w:val="restart"/>
            <w:vAlign w:val="center"/>
          </w:tcPr>
          <w:p>
            <w:pPr>
              <w:jc w:val="center"/>
              <w:rPr>
                <w:rFonts w:ascii="仿宋_GB2312" w:hAnsi="宋体" w:eastAsia="仿宋_GB2312" w:cs="宋体"/>
                <w:kern w:val="0"/>
                <w:sz w:val="24"/>
                <w:szCs w:val="28"/>
              </w:rPr>
            </w:pPr>
            <w:r>
              <w:rPr>
                <w:rFonts w:hint="eastAsia" w:ascii="仿宋_GB2312" w:hAnsi="宋体" w:eastAsia="仿宋_GB2312" w:cs="宋体"/>
                <w:kern w:val="0"/>
                <w:sz w:val="24"/>
                <w:szCs w:val="28"/>
              </w:rPr>
              <w:t>单位</w:t>
            </w:r>
          </w:p>
        </w:tc>
        <w:tc>
          <w:tcPr>
            <w:tcW w:w="1015" w:type="dxa"/>
            <w:vMerge w:val="restart"/>
            <w:vAlign w:val="center"/>
          </w:tcPr>
          <w:p>
            <w:pPr>
              <w:jc w:val="center"/>
              <w:rPr>
                <w:rFonts w:ascii="仿宋_GB2312" w:hAnsi="宋体" w:eastAsia="仿宋_GB2312" w:cs="宋体"/>
                <w:kern w:val="0"/>
                <w:sz w:val="24"/>
                <w:szCs w:val="28"/>
              </w:rPr>
            </w:pPr>
            <w:r>
              <w:rPr>
                <w:rFonts w:hint="eastAsia" w:ascii="仿宋_GB2312" w:hAnsi="宋体" w:eastAsia="仿宋_GB2312" w:cs="宋体"/>
                <w:kern w:val="0"/>
                <w:sz w:val="24"/>
                <w:szCs w:val="28"/>
              </w:rPr>
              <w:t>拟租期（月）</w:t>
            </w:r>
          </w:p>
        </w:tc>
        <w:tc>
          <w:tcPr>
            <w:tcW w:w="734" w:type="dxa"/>
            <w:vMerge w:val="restart"/>
            <w:vAlign w:val="center"/>
          </w:tcPr>
          <w:p>
            <w:pPr>
              <w:jc w:val="center"/>
              <w:rPr>
                <w:rFonts w:ascii="Arial" w:hAnsi="Arial"/>
                <w:szCs w:val="21"/>
              </w:rPr>
            </w:pPr>
            <w:r>
              <w:rPr>
                <w:rFonts w:hint="eastAsia" w:ascii="Arial" w:hAnsi="Arial"/>
                <w:szCs w:val="21"/>
              </w:rPr>
              <w:t>票面税率</w:t>
            </w:r>
          </w:p>
        </w:tc>
        <w:tc>
          <w:tcPr>
            <w:tcW w:w="2542" w:type="dxa"/>
            <w:gridSpan w:val="3"/>
            <w:vAlign w:val="center"/>
          </w:tcPr>
          <w:p>
            <w:pPr>
              <w:jc w:val="center"/>
              <w:rPr>
                <w:rFonts w:ascii="Arial" w:hAnsi="Arial"/>
                <w:szCs w:val="21"/>
              </w:rPr>
            </w:pPr>
            <w:r>
              <w:rPr>
                <w:rFonts w:hint="eastAsia" w:ascii="Arial" w:hAnsi="Arial" w:cs="宋体"/>
                <w:szCs w:val="21"/>
              </w:rPr>
              <w:t>综合</w:t>
            </w:r>
            <w:r>
              <w:rPr>
                <w:rFonts w:hint="eastAsia" w:ascii="Arial" w:hAnsi="Arial"/>
                <w:szCs w:val="21"/>
              </w:rPr>
              <w:t>单价</w:t>
            </w:r>
          </w:p>
        </w:tc>
        <w:tc>
          <w:tcPr>
            <w:tcW w:w="570" w:type="dxa"/>
            <w:vMerge w:val="restart"/>
            <w:vAlign w:val="center"/>
          </w:tcPr>
          <w:p>
            <w:pPr>
              <w:pStyle w:val="16"/>
              <w:shd w:val="clear" w:color="auto" w:fill="auto"/>
              <w:spacing w:line="240" w:lineRule="auto"/>
              <w:ind w:firstLine="0"/>
              <w:jc w:val="center"/>
              <w:rPr>
                <w:rFonts w:ascii="Arial" w:hAnsi="Arial" w:eastAsia="宋体" w:cs="宋体"/>
                <w:szCs w:val="21"/>
              </w:rPr>
            </w:pPr>
            <w:r>
              <w:rPr>
                <w:rFonts w:hint="eastAsia" w:ascii="Arial" w:hAnsi="Arial" w:eastAsia="宋体" w:cs="宋体"/>
                <w:szCs w:val="21"/>
              </w:rPr>
              <w:t>暂定</w:t>
            </w:r>
          </w:p>
          <w:p>
            <w:pPr>
              <w:pStyle w:val="16"/>
              <w:shd w:val="clear" w:color="auto" w:fill="auto"/>
              <w:spacing w:line="240" w:lineRule="auto"/>
              <w:ind w:firstLine="0"/>
              <w:jc w:val="center"/>
              <w:rPr>
                <w:rFonts w:ascii="Arial" w:hAnsi="Arial" w:eastAsia="宋体" w:cs="宋体"/>
                <w:szCs w:val="21"/>
              </w:rPr>
            </w:pPr>
            <w:r>
              <w:rPr>
                <w:rFonts w:hint="eastAsia" w:ascii="Arial" w:hAnsi="Arial" w:eastAsia="宋体" w:cs="宋体"/>
                <w:szCs w:val="21"/>
              </w:rPr>
              <w:t>数量</w:t>
            </w:r>
          </w:p>
        </w:tc>
        <w:tc>
          <w:tcPr>
            <w:tcW w:w="1133" w:type="dxa"/>
            <w:vMerge w:val="restart"/>
            <w:vAlign w:val="center"/>
          </w:tcPr>
          <w:p>
            <w:pPr>
              <w:pStyle w:val="16"/>
              <w:shd w:val="clear" w:color="auto" w:fill="auto"/>
              <w:spacing w:line="240" w:lineRule="auto"/>
              <w:ind w:firstLine="0"/>
              <w:jc w:val="center"/>
              <w:rPr>
                <w:rFonts w:ascii="Arial" w:hAnsi="Arial" w:eastAsia="宋体" w:cs="宋体"/>
                <w:szCs w:val="21"/>
              </w:rPr>
            </w:pPr>
            <w:r>
              <w:rPr>
                <w:rFonts w:hint="eastAsia" w:ascii="Arial" w:hAnsi="Arial" w:eastAsia="宋体" w:cs="宋体"/>
                <w:szCs w:val="21"/>
              </w:rPr>
              <w:t>金额（元）</w:t>
            </w:r>
          </w:p>
        </w:tc>
        <w:tc>
          <w:tcPr>
            <w:tcW w:w="570" w:type="dxa"/>
            <w:vMerge w:val="restart"/>
            <w:vAlign w:val="center"/>
          </w:tcPr>
          <w:p>
            <w:pPr>
              <w:pStyle w:val="16"/>
              <w:shd w:val="clear" w:color="auto" w:fill="auto"/>
              <w:spacing w:line="240" w:lineRule="auto"/>
              <w:ind w:firstLine="0"/>
              <w:jc w:val="center"/>
              <w:rPr>
                <w:rFonts w:ascii="Arial" w:hAnsi="Arial" w:eastAsia="宋体" w:cs="宋体"/>
                <w:szCs w:val="21"/>
              </w:rPr>
            </w:pPr>
            <w:r>
              <w:rPr>
                <w:rFonts w:hint="eastAsia" w:ascii="Arial" w:hAnsi="Arial"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10" w:type="dxa"/>
            <w:vMerge w:val="continue"/>
            <w:vAlign w:val="center"/>
          </w:tcPr>
          <w:p>
            <w:pPr>
              <w:jc w:val="center"/>
              <w:rPr>
                <w:rFonts w:ascii="仿宋_GB2312" w:hAnsi="宋体" w:eastAsia="仿宋_GB2312" w:cs="宋体"/>
                <w:kern w:val="0"/>
                <w:sz w:val="24"/>
                <w:szCs w:val="28"/>
              </w:rPr>
            </w:pPr>
          </w:p>
        </w:tc>
        <w:tc>
          <w:tcPr>
            <w:tcW w:w="662" w:type="dxa"/>
            <w:vMerge w:val="continue"/>
            <w:vAlign w:val="center"/>
          </w:tcPr>
          <w:p>
            <w:pPr>
              <w:jc w:val="center"/>
              <w:rPr>
                <w:rFonts w:ascii="仿宋_GB2312" w:hAnsi="宋体" w:eastAsia="仿宋_GB2312" w:cs="宋体"/>
                <w:kern w:val="0"/>
                <w:sz w:val="24"/>
                <w:szCs w:val="28"/>
              </w:rPr>
            </w:pPr>
          </w:p>
        </w:tc>
        <w:tc>
          <w:tcPr>
            <w:tcW w:w="620" w:type="dxa"/>
            <w:vMerge w:val="continue"/>
            <w:vAlign w:val="center"/>
          </w:tcPr>
          <w:p>
            <w:pPr>
              <w:jc w:val="center"/>
              <w:rPr>
                <w:rFonts w:ascii="仿宋_GB2312" w:hAnsi="宋体" w:eastAsia="仿宋_GB2312" w:cs="宋体"/>
                <w:kern w:val="0"/>
                <w:sz w:val="24"/>
                <w:szCs w:val="28"/>
              </w:rPr>
            </w:pPr>
          </w:p>
        </w:tc>
        <w:tc>
          <w:tcPr>
            <w:tcW w:w="1015" w:type="dxa"/>
            <w:vMerge w:val="continue"/>
            <w:vAlign w:val="center"/>
          </w:tcPr>
          <w:p>
            <w:pPr>
              <w:jc w:val="center"/>
              <w:rPr>
                <w:rFonts w:ascii="仿宋_GB2312" w:hAnsi="宋体" w:eastAsia="仿宋_GB2312" w:cs="宋体"/>
                <w:kern w:val="0"/>
                <w:sz w:val="24"/>
                <w:szCs w:val="28"/>
              </w:rPr>
            </w:pPr>
          </w:p>
        </w:tc>
        <w:tc>
          <w:tcPr>
            <w:tcW w:w="734" w:type="dxa"/>
            <w:vMerge w:val="continue"/>
            <w:vAlign w:val="center"/>
          </w:tcPr>
          <w:p>
            <w:pPr>
              <w:jc w:val="center"/>
              <w:rPr>
                <w:rFonts w:ascii="Arial" w:hAnsi="Arial"/>
                <w:szCs w:val="21"/>
              </w:rPr>
            </w:pPr>
          </w:p>
        </w:tc>
        <w:tc>
          <w:tcPr>
            <w:tcW w:w="815" w:type="dxa"/>
            <w:vAlign w:val="center"/>
          </w:tcPr>
          <w:p>
            <w:pPr>
              <w:jc w:val="center"/>
              <w:rPr>
                <w:rFonts w:ascii="Arial" w:hAnsi="Arial"/>
                <w:szCs w:val="21"/>
              </w:rPr>
            </w:pPr>
            <w:r>
              <w:rPr>
                <w:rFonts w:hint="eastAsia" w:ascii="Arial" w:hAnsi="Arial"/>
                <w:szCs w:val="21"/>
              </w:rPr>
              <w:t>单价</w:t>
            </w:r>
          </w:p>
        </w:tc>
        <w:tc>
          <w:tcPr>
            <w:tcW w:w="870" w:type="dxa"/>
            <w:vAlign w:val="center"/>
          </w:tcPr>
          <w:p>
            <w:pPr>
              <w:jc w:val="center"/>
              <w:rPr>
                <w:rFonts w:ascii="Arial" w:hAnsi="Arial"/>
                <w:szCs w:val="21"/>
              </w:rPr>
            </w:pPr>
            <w:r>
              <w:rPr>
                <w:rFonts w:hint="eastAsia" w:ascii="Arial" w:hAnsi="Arial"/>
                <w:szCs w:val="21"/>
              </w:rPr>
              <w:t>税额</w:t>
            </w:r>
          </w:p>
        </w:tc>
        <w:tc>
          <w:tcPr>
            <w:tcW w:w="857" w:type="dxa"/>
            <w:vAlign w:val="center"/>
          </w:tcPr>
          <w:p>
            <w:pPr>
              <w:jc w:val="center"/>
              <w:rPr>
                <w:rFonts w:ascii="Arial" w:hAnsi="Arial"/>
                <w:szCs w:val="21"/>
              </w:rPr>
            </w:pPr>
            <w:r>
              <w:rPr>
                <w:rFonts w:hint="eastAsia" w:ascii="Arial" w:hAnsi="Arial"/>
                <w:szCs w:val="21"/>
              </w:rPr>
              <w:t>税价合计</w:t>
            </w:r>
          </w:p>
        </w:tc>
        <w:tc>
          <w:tcPr>
            <w:tcW w:w="570" w:type="dxa"/>
            <w:vMerge w:val="continue"/>
            <w:vAlign w:val="center"/>
          </w:tcPr>
          <w:p>
            <w:pPr>
              <w:jc w:val="center"/>
              <w:rPr>
                <w:rFonts w:ascii="仿宋_GB2312" w:hAnsi="宋体" w:eastAsia="仿宋_GB2312" w:cs="宋体"/>
                <w:kern w:val="0"/>
                <w:sz w:val="24"/>
                <w:szCs w:val="28"/>
              </w:rPr>
            </w:pPr>
          </w:p>
        </w:tc>
        <w:tc>
          <w:tcPr>
            <w:tcW w:w="1133" w:type="dxa"/>
            <w:vMerge w:val="continue"/>
            <w:vAlign w:val="center"/>
          </w:tcPr>
          <w:p>
            <w:pPr>
              <w:jc w:val="center"/>
              <w:rPr>
                <w:rFonts w:ascii="仿宋_GB2312" w:hAnsi="宋体" w:eastAsia="仿宋_GB2312" w:cs="宋体"/>
                <w:kern w:val="0"/>
                <w:sz w:val="24"/>
                <w:szCs w:val="28"/>
              </w:rPr>
            </w:pPr>
          </w:p>
        </w:tc>
        <w:tc>
          <w:tcPr>
            <w:tcW w:w="570" w:type="dxa"/>
            <w:vMerge w:val="continue"/>
            <w:vAlign w:val="center"/>
          </w:tcPr>
          <w:p>
            <w:pPr>
              <w:jc w:val="center"/>
              <w:rPr>
                <w:rFonts w:ascii="仿宋_GB2312" w:hAnsi="宋体" w:eastAsia="仿宋_GB2312"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10" w:type="dxa"/>
            <w:vAlign w:val="center"/>
          </w:tcPr>
          <w:p>
            <w:pPr>
              <w:jc w:val="center"/>
            </w:pPr>
            <w:r>
              <w:rPr>
                <w:rFonts w:hint="eastAsia"/>
              </w:rPr>
              <w:t>货车</w:t>
            </w:r>
          </w:p>
        </w:tc>
        <w:tc>
          <w:tcPr>
            <w:tcW w:w="662" w:type="dxa"/>
            <w:vAlign w:val="center"/>
          </w:tcPr>
          <w:p>
            <w:pPr>
              <w:jc w:val="center"/>
            </w:pPr>
            <w:r>
              <w:rPr>
                <w:rFonts w:hint="eastAsia"/>
              </w:rPr>
              <w:t>30吨</w:t>
            </w:r>
          </w:p>
        </w:tc>
        <w:tc>
          <w:tcPr>
            <w:tcW w:w="620" w:type="dxa"/>
            <w:vAlign w:val="center"/>
          </w:tcPr>
          <w:p>
            <w:pPr>
              <w:jc w:val="center"/>
            </w:pPr>
            <w:r>
              <w:rPr>
                <w:rFonts w:hint="eastAsia"/>
              </w:rPr>
              <w:t>台</w:t>
            </w:r>
          </w:p>
        </w:tc>
        <w:tc>
          <w:tcPr>
            <w:tcW w:w="1015"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4</w:t>
            </w:r>
          </w:p>
        </w:tc>
        <w:tc>
          <w:tcPr>
            <w:tcW w:w="734" w:type="dxa"/>
            <w:vAlign w:val="center"/>
          </w:tcPr>
          <w:p>
            <w:pPr>
              <w:jc w:val="center"/>
              <w:rPr>
                <w:rFonts w:ascii="宋体" w:hAnsi="宋体" w:cs="宋体"/>
                <w:sz w:val="22"/>
                <w:szCs w:val="22"/>
              </w:rPr>
            </w:pPr>
            <w:r>
              <w:rPr>
                <w:rFonts w:hint="eastAsia" w:ascii="仿宋_GB2312" w:hAnsi="宋体" w:eastAsia="仿宋_GB2312" w:cs="宋体"/>
                <w:kern w:val="0"/>
                <w:sz w:val="24"/>
                <w:szCs w:val="28"/>
              </w:rPr>
              <w:t>3%</w:t>
            </w:r>
          </w:p>
        </w:tc>
        <w:tc>
          <w:tcPr>
            <w:tcW w:w="815" w:type="dxa"/>
            <w:vAlign w:val="center"/>
          </w:tcPr>
          <w:p>
            <w:pPr>
              <w:jc w:val="center"/>
              <w:rPr>
                <w:rFonts w:ascii="仿宋_GB2312" w:hAnsi="宋体" w:eastAsia="仿宋_GB2312" w:cs="宋体"/>
                <w:kern w:val="0"/>
                <w:sz w:val="24"/>
                <w:szCs w:val="28"/>
              </w:rPr>
            </w:pPr>
          </w:p>
        </w:tc>
        <w:tc>
          <w:tcPr>
            <w:tcW w:w="870" w:type="dxa"/>
            <w:vAlign w:val="center"/>
          </w:tcPr>
          <w:p>
            <w:pPr>
              <w:jc w:val="center"/>
              <w:rPr>
                <w:rFonts w:ascii="仿宋_GB2312" w:hAnsi="宋体" w:eastAsia="仿宋_GB2312" w:cs="宋体"/>
                <w:kern w:val="0"/>
                <w:sz w:val="24"/>
                <w:szCs w:val="28"/>
              </w:rPr>
            </w:pPr>
          </w:p>
        </w:tc>
        <w:tc>
          <w:tcPr>
            <w:tcW w:w="857" w:type="dxa"/>
            <w:vAlign w:val="center"/>
          </w:tcPr>
          <w:p>
            <w:pPr>
              <w:jc w:val="center"/>
              <w:rPr>
                <w:rFonts w:ascii="仿宋_GB2312" w:hAnsi="宋体" w:eastAsia="仿宋_GB2312" w:cs="宋体"/>
                <w:kern w:val="0"/>
                <w:sz w:val="24"/>
                <w:szCs w:val="28"/>
              </w:rPr>
            </w:pPr>
          </w:p>
        </w:tc>
        <w:tc>
          <w:tcPr>
            <w:tcW w:w="570" w:type="dxa"/>
            <w:vAlign w:val="center"/>
          </w:tcPr>
          <w:p>
            <w:pPr>
              <w:widowControl/>
              <w:jc w:val="center"/>
            </w:pPr>
          </w:p>
        </w:tc>
        <w:tc>
          <w:tcPr>
            <w:tcW w:w="1133" w:type="dxa"/>
            <w:vAlign w:val="center"/>
          </w:tcPr>
          <w:p>
            <w:pPr>
              <w:jc w:val="center"/>
              <w:rPr>
                <w:rFonts w:ascii="仿宋_GB2312" w:hAnsi="宋体" w:eastAsia="仿宋_GB2312" w:cs="宋体"/>
                <w:kern w:val="0"/>
                <w:sz w:val="24"/>
                <w:szCs w:val="28"/>
              </w:rPr>
            </w:pPr>
          </w:p>
        </w:tc>
        <w:tc>
          <w:tcPr>
            <w:tcW w:w="570"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10" w:type="dxa"/>
            <w:vAlign w:val="center"/>
          </w:tcPr>
          <w:p>
            <w:pPr>
              <w:jc w:val="center"/>
            </w:pPr>
            <w:r>
              <w:rPr>
                <w:rFonts w:hint="eastAsia"/>
              </w:rPr>
              <w:t>起重机</w:t>
            </w:r>
          </w:p>
        </w:tc>
        <w:tc>
          <w:tcPr>
            <w:tcW w:w="662" w:type="dxa"/>
            <w:vAlign w:val="center"/>
          </w:tcPr>
          <w:p>
            <w:pPr>
              <w:jc w:val="center"/>
            </w:pPr>
            <w:r>
              <w:rPr>
                <w:rFonts w:hint="eastAsia"/>
              </w:rPr>
              <w:t>25吨</w:t>
            </w:r>
          </w:p>
        </w:tc>
        <w:tc>
          <w:tcPr>
            <w:tcW w:w="620" w:type="dxa"/>
            <w:vAlign w:val="center"/>
          </w:tcPr>
          <w:p>
            <w:pPr>
              <w:jc w:val="center"/>
            </w:pPr>
            <w:r>
              <w:rPr>
                <w:rFonts w:hint="eastAsia"/>
              </w:rPr>
              <w:t>台</w:t>
            </w:r>
          </w:p>
        </w:tc>
        <w:tc>
          <w:tcPr>
            <w:tcW w:w="1015"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4</w:t>
            </w:r>
          </w:p>
        </w:tc>
        <w:tc>
          <w:tcPr>
            <w:tcW w:w="734" w:type="dxa"/>
            <w:vAlign w:val="center"/>
          </w:tcPr>
          <w:p>
            <w:pPr>
              <w:jc w:val="center"/>
              <w:rPr>
                <w:rFonts w:ascii="宋体" w:hAnsi="宋体" w:cs="宋体"/>
                <w:sz w:val="22"/>
                <w:szCs w:val="22"/>
              </w:rPr>
            </w:pPr>
            <w:r>
              <w:rPr>
                <w:rFonts w:hint="eastAsia" w:ascii="仿宋_GB2312" w:hAnsi="宋体" w:eastAsia="仿宋_GB2312" w:cs="宋体"/>
                <w:kern w:val="0"/>
                <w:sz w:val="24"/>
                <w:szCs w:val="28"/>
              </w:rPr>
              <w:t>3%</w:t>
            </w:r>
          </w:p>
        </w:tc>
        <w:tc>
          <w:tcPr>
            <w:tcW w:w="815" w:type="dxa"/>
            <w:vAlign w:val="center"/>
          </w:tcPr>
          <w:p>
            <w:pPr>
              <w:jc w:val="center"/>
            </w:pPr>
          </w:p>
        </w:tc>
        <w:tc>
          <w:tcPr>
            <w:tcW w:w="870" w:type="dxa"/>
            <w:vAlign w:val="center"/>
          </w:tcPr>
          <w:p>
            <w:pPr>
              <w:jc w:val="center"/>
              <w:rPr>
                <w:rFonts w:ascii="仿宋_GB2312" w:hAnsi="宋体" w:eastAsia="仿宋_GB2312" w:cs="宋体"/>
                <w:kern w:val="0"/>
                <w:sz w:val="24"/>
                <w:szCs w:val="28"/>
              </w:rPr>
            </w:pPr>
          </w:p>
        </w:tc>
        <w:tc>
          <w:tcPr>
            <w:tcW w:w="857" w:type="dxa"/>
            <w:vAlign w:val="center"/>
          </w:tcPr>
          <w:p>
            <w:pPr>
              <w:jc w:val="center"/>
              <w:rPr>
                <w:rFonts w:ascii="仿宋_GB2312" w:hAnsi="宋体" w:eastAsia="仿宋_GB2312" w:cs="宋体"/>
                <w:kern w:val="0"/>
                <w:sz w:val="24"/>
                <w:szCs w:val="28"/>
              </w:rPr>
            </w:pPr>
          </w:p>
        </w:tc>
        <w:tc>
          <w:tcPr>
            <w:tcW w:w="570" w:type="dxa"/>
            <w:vAlign w:val="center"/>
          </w:tcPr>
          <w:p>
            <w:pPr>
              <w:widowControl/>
              <w:jc w:val="center"/>
            </w:pPr>
          </w:p>
        </w:tc>
        <w:tc>
          <w:tcPr>
            <w:tcW w:w="1133" w:type="dxa"/>
            <w:vAlign w:val="center"/>
          </w:tcPr>
          <w:p>
            <w:pPr>
              <w:jc w:val="center"/>
              <w:rPr>
                <w:rFonts w:ascii="仿宋_GB2312" w:hAnsi="宋体" w:eastAsia="仿宋_GB2312" w:cs="宋体"/>
                <w:kern w:val="0"/>
                <w:sz w:val="24"/>
                <w:szCs w:val="28"/>
              </w:rPr>
            </w:pPr>
          </w:p>
        </w:tc>
        <w:tc>
          <w:tcPr>
            <w:tcW w:w="570"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10" w:type="dxa"/>
            <w:vAlign w:val="center"/>
          </w:tcPr>
          <w:p>
            <w:pPr>
              <w:jc w:val="center"/>
            </w:pPr>
            <w:r>
              <w:rPr>
                <w:rFonts w:hint="eastAsia"/>
              </w:rPr>
              <w:t>水泥罐车</w:t>
            </w:r>
          </w:p>
        </w:tc>
        <w:tc>
          <w:tcPr>
            <w:tcW w:w="662" w:type="dxa"/>
            <w:vAlign w:val="center"/>
          </w:tcPr>
          <w:p>
            <w:pPr>
              <w:jc w:val="center"/>
            </w:pPr>
            <w:r>
              <w:rPr>
                <w:rFonts w:hint="eastAsia"/>
              </w:rPr>
              <w:t>6m3</w:t>
            </w:r>
          </w:p>
        </w:tc>
        <w:tc>
          <w:tcPr>
            <w:tcW w:w="620" w:type="dxa"/>
            <w:vAlign w:val="center"/>
          </w:tcPr>
          <w:p>
            <w:pPr>
              <w:jc w:val="center"/>
            </w:pPr>
            <w:r>
              <w:rPr>
                <w:rFonts w:hint="eastAsia"/>
              </w:rPr>
              <w:t>台</w:t>
            </w:r>
          </w:p>
        </w:tc>
        <w:tc>
          <w:tcPr>
            <w:tcW w:w="1015"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4</w:t>
            </w:r>
          </w:p>
        </w:tc>
        <w:tc>
          <w:tcPr>
            <w:tcW w:w="734" w:type="dxa"/>
            <w:vAlign w:val="center"/>
          </w:tcPr>
          <w:p>
            <w:pPr>
              <w:jc w:val="center"/>
              <w:rPr>
                <w:rFonts w:ascii="宋体" w:hAnsi="宋体" w:cs="宋体"/>
                <w:sz w:val="22"/>
                <w:szCs w:val="22"/>
              </w:rPr>
            </w:pPr>
            <w:r>
              <w:rPr>
                <w:rFonts w:hint="eastAsia" w:ascii="仿宋_GB2312" w:hAnsi="宋体" w:eastAsia="仿宋_GB2312" w:cs="宋体"/>
                <w:kern w:val="0"/>
                <w:sz w:val="24"/>
                <w:szCs w:val="28"/>
              </w:rPr>
              <w:t>3%</w:t>
            </w:r>
          </w:p>
        </w:tc>
        <w:tc>
          <w:tcPr>
            <w:tcW w:w="815" w:type="dxa"/>
            <w:vAlign w:val="center"/>
          </w:tcPr>
          <w:p>
            <w:pPr>
              <w:jc w:val="center"/>
            </w:pPr>
          </w:p>
        </w:tc>
        <w:tc>
          <w:tcPr>
            <w:tcW w:w="870" w:type="dxa"/>
            <w:vAlign w:val="center"/>
          </w:tcPr>
          <w:p>
            <w:pPr>
              <w:jc w:val="center"/>
              <w:rPr>
                <w:rFonts w:ascii="仿宋_GB2312" w:hAnsi="宋体" w:eastAsia="仿宋_GB2312" w:cs="宋体"/>
                <w:kern w:val="0"/>
                <w:sz w:val="24"/>
                <w:szCs w:val="28"/>
              </w:rPr>
            </w:pPr>
          </w:p>
        </w:tc>
        <w:tc>
          <w:tcPr>
            <w:tcW w:w="857" w:type="dxa"/>
            <w:vAlign w:val="center"/>
          </w:tcPr>
          <w:p>
            <w:pPr>
              <w:jc w:val="center"/>
              <w:rPr>
                <w:rFonts w:ascii="仿宋_GB2312" w:hAnsi="宋体" w:eastAsia="仿宋_GB2312" w:cs="宋体"/>
                <w:kern w:val="0"/>
                <w:sz w:val="24"/>
                <w:szCs w:val="28"/>
              </w:rPr>
            </w:pPr>
          </w:p>
        </w:tc>
        <w:tc>
          <w:tcPr>
            <w:tcW w:w="570" w:type="dxa"/>
            <w:vAlign w:val="center"/>
          </w:tcPr>
          <w:p>
            <w:pPr>
              <w:widowControl/>
              <w:jc w:val="center"/>
            </w:pPr>
          </w:p>
        </w:tc>
        <w:tc>
          <w:tcPr>
            <w:tcW w:w="1133" w:type="dxa"/>
            <w:vAlign w:val="center"/>
          </w:tcPr>
          <w:p>
            <w:pPr>
              <w:jc w:val="center"/>
              <w:rPr>
                <w:rFonts w:ascii="仿宋_GB2312" w:hAnsi="宋体" w:eastAsia="仿宋_GB2312" w:cs="宋体"/>
                <w:kern w:val="0"/>
                <w:sz w:val="24"/>
                <w:szCs w:val="28"/>
              </w:rPr>
            </w:pPr>
          </w:p>
        </w:tc>
        <w:tc>
          <w:tcPr>
            <w:tcW w:w="570"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10" w:type="dxa"/>
            <w:vAlign w:val="center"/>
          </w:tcPr>
          <w:p>
            <w:pPr>
              <w:jc w:val="center"/>
            </w:pPr>
            <w:r>
              <w:rPr>
                <w:rFonts w:hint="eastAsia"/>
              </w:rPr>
              <w:t>装载机</w:t>
            </w:r>
          </w:p>
        </w:tc>
        <w:tc>
          <w:tcPr>
            <w:tcW w:w="662" w:type="dxa"/>
            <w:vAlign w:val="center"/>
          </w:tcPr>
          <w:p>
            <w:pPr>
              <w:jc w:val="center"/>
            </w:pPr>
            <w:r>
              <w:rPr>
                <w:rFonts w:hint="eastAsia"/>
              </w:rPr>
              <w:t>855</w:t>
            </w:r>
          </w:p>
        </w:tc>
        <w:tc>
          <w:tcPr>
            <w:tcW w:w="620" w:type="dxa"/>
            <w:vAlign w:val="center"/>
          </w:tcPr>
          <w:p>
            <w:pPr>
              <w:jc w:val="center"/>
            </w:pPr>
            <w:r>
              <w:rPr>
                <w:rFonts w:hint="eastAsia"/>
              </w:rPr>
              <w:t>台</w:t>
            </w:r>
          </w:p>
        </w:tc>
        <w:tc>
          <w:tcPr>
            <w:tcW w:w="1015"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4</w:t>
            </w:r>
          </w:p>
        </w:tc>
        <w:tc>
          <w:tcPr>
            <w:tcW w:w="734" w:type="dxa"/>
            <w:vAlign w:val="center"/>
          </w:tcPr>
          <w:p>
            <w:pPr>
              <w:jc w:val="center"/>
              <w:rPr>
                <w:rFonts w:ascii="宋体" w:hAnsi="宋体" w:cs="宋体"/>
                <w:sz w:val="22"/>
                <w:szCs w:val="22"/>
              </w:rPr>
            </w:pPr>
            <w:r>
              <w:rPr>
                <w:rFonts w:hint="eastAsia" w:ascii="仿宋_GB2312" w:hAnsi="宋体" w:eastAsia="仿宋_GB2312" w:cs="宋体"/>
                <w:kern w:val="0"/>
                <w:sz w:val="24"/>
                <w:szCs w:val="28"/>
              </w:rPr>
              <w:t>3%</w:t>
            </w:r>
          </w:p>
        </w:tc>
        <w:tc>
          <w:tcPr>
            <w:tcW w:w="815" w:type="dxa"/>
            <w:vAlign w:val="center"/>
          </w:tcPr>
          <w:p>
            <w:pPr>
              <w:jc w:val="center"/>
            </w:pPr>
          </w:p>
        </w:tc>
        <w:tc>
          <w:tcPr>
            <w:tcW w:w="870" w:type="dxa"/>
            <w:vAlign w:val="center"/>
          </w:tcPr>
          <w:p>
            <w:pPr>
              <w:jc w:val="center"/>
              <w:rPr>
                <w:rFonts w:ascii="仿宋_GB2312" w:hAnsi="宋体" w:eastAsia="仿宋_GB2312" w:cs="宋体"/>
                <w:kern w:val="0"/>
                <w:sz w:val="24"/>
                <w:szCs w:val="28"/>
              </w:rPr>
            </w:pPr>
          </w:p>
        </w:tc>
        <w:tc>
          <w:tcPr>
            <w:tcW w:w="857" w:type="dxa"/>
            <w:vAlign w:val="center"/>
          </w:tcPr>
          <w:p>
            <w:pPr>
              <w:jc w:val="center"/>
              <w:rPr>
                <w:rFonts w:ascii="仿宋_GB2312" w:hAnsi="宋体" w:eastAsia="仿宋_GB2312" w:cs="宋体"/>
                <w:kern w:val="0"/>
                <w:sz w:val="24"/>
                <w:szCs w:val="28"/>
              </w:rPr>
            </w:pPr>
          </w:p>
        </w:tc>
        <w:tc>
          <w:tcPr>
            <w:tcW w:w="570" w:type="dxa"/>
            <w:vAlign w:val="center"/>
          </w:tcPr>
          <w:p>
            <w:pPr>
              <w:widowControl/>
              <w:jc w:val="center"/>
            </w:pPr>
          </w:p>
        </w:tc>
        <w:tc>
          <w:tcPr>
            <w:tcW w:w="1133" w:type="dxa"/>
            <w:vAlign w:val="center"/>
          </w:tcPr>
          <w:p>
            <w:pPr>
              <w:jc w:val="center"/>
              <w:rPr>
                <w:rFonts w:ascii="仿宋_GB2312" w:hAnsi="宋体" w:eastAsia="仿宋_GB2312" w:cs="宋体"/>
                <w:kern w:val="0"/>
                <w:sz w:val="24"/>
                <w:szCs w:val="28"/>
              </w:rPr>
            </w:pPr>
          </w:p>
        </w:tc>
        <w:tc>
          <w:tcPr>
            <w:tcW w:w="570"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10" w:type="dxa"/>
            <w:vAlign w:val="center"/>
          </w:tcPr>
          <w:p>
            <w:pPr>
              <w:jc w:val="center"/>
            </w:pPr>
            <w:r>
              <w:rPr>
                <w:rFonts w:hint="eastAsia"/>
              </w:rPr>
              <w:t>水泥搅拌站</w:t>
            </w:r>
          </w:p>
        </w:tc>
        <w:tc>
          <w:tcPr>
            <w:tcW w:w="662" w:type="dxa"/>
            <w:vAlign w:val="center"/>
          </w:tcPr>
          <w:p>
            <w:pPr>
              <w:jc w:val="center"/>
            </w:pPr>
            <w:r>
              <w:rPr>
                <w:rFonts w:hint="eastAsia"/>
              </w:rPr>
              <w:t>75型</w:t>
            </w:r>
          </w:p>
        </w:tc>
        <w:tc>
          <w:tcPr>
            <w:tcW w:w="620" w:type="dxa"/>
            <w:vAlign w:val="center"/>
          </w:tcPr>
          <w:p>
            <w:pPr>
              <w:jc w:val="center"/>
            </w:pPr>
            <w:r>
              <w:rPr>
                <w:rFonts w:hint="eastAsia"/>
              </w:rPr>
              <w:t>台</w:t>
            </w:r>
          </w:p>
        </w:tc>
        <w:tc>
          <w:tcPr>
            <w:tcW w:w="1015" w:type="dxa"/>
            <w:vAlign w:val="center"/>
          </w:tcPr>
          <w:p>
            <w:pPr>
              <w:spacing w:line="220" w:lineRule="atLeast"/>
              <w:jc w:val="center"/>
              <w:rPr>
                <w:rFonts w:ascii="仿宋_GB2312" w:hAnsi="宋体" w:eastAsia="仿宋_GB2312" w:cs="宋体"/>
                <w:kern w:val="0"/>
                <w:sz w:val="24"/>
                <w:szCs w:val="30"/>
              </w:rPr>
            </w:pPr>
            <w:r>
              <w:rPr>
                <w:rFonts w:hint="eastAsia" w:ascii="仿宋_GB2312" w:hAnsi="宋体" w:eastAsia="仿宋_GB2312" w:cs="宋体"/>
                <w:kern w:val="0"/>
                <w:sz w:val="24"/>
                <w:szCs w:val="30"/>
              </w:rPr>
              <w:t>4</w:t>
            </w:r>
          </w:p>
        </w:tc>
        <w:tc>
          <w:tcPr>
            <w:tcW w:w="734" w:type="dxa"/>
            <w:vAlign w:val="center"/>
          </w:tcPr>
          <w:p>
            <w:pPr>
              <w:jc w:val="center"/>
              <w:rPr>
                <w:rFonts w:ascii="宋体" w:hAnsi="宋体" w:cs="宋体"/>
                <w:sz w:val="22"/>
                <w:szCs w:val="22"/>
              </w:rPr>
            </w:pPr>
            <w:r>
              <w:rPr>
                <w:rFonts w:hint="eastAsia" w:ascii="仿宋_GB2312" w:hAnsi="宋体" w:eastAsia="仿宋_GB2312" w:cs="宋体"/>
                <w:kern w:val="0"/>
                <w:sz w:val="24"/>
                <w:szCs w:val="28"/>
              </w:rPr>
              <w:t>3%</w:t>
            </w:r>
          </w:p>
        </w:tc>
        <w:tc>
          <w:tcPr>
            <w:tcW w:w="815" w:type="dxa"/>
            <w:vAlign w:val="center"/>
          </w:tcPr>
          <w:p>
            <w:pPr>
              <w:jc w:val="center"/>
            </w:pPr>
          </w:p>
        </w:tc>
        <w:tc>
          <w:tcPr>
            <w:tcW w:w="870" w:type="dxa"/>
            <w:vAlign w:val="center"/>
          </w:tcPr>
          <w:p>
            <w:pPr>
              <w:jc w:val="center"/>
              <w:rPr>
                <w:rFonts w:ascii="仿宋_GB2312" w:hAnsi="宋体" w:eastAsia="仿宋_GB2312" w:cs="宋体"/>
                <w:kern w:val="0"/>
                <w:sz w:val="24"/>
                <w:szCs w:val="28"/>
              </w:rPr>
            </w:pPr>
          </w:p>
        </w:tc>
        <w:tc>
          <w:tcPr>
            <w:tcW w:w="857" w:type="dxa"/>
            <w:vAlign w:val="center"/>
          </w:tcPr>
          <w:p>
            <w:pPr>
              <w:jc w:val="center"/>
              <w:rPr>
                <w:rFonts w:ascii="仿宋_GB2312" w:hAnsi="宋体" w:eastAsia="仿宋_GB2312" w:cs="宋体"/>
                <w:kern w:val="0"/>
                <w:sz w:val="24"/>
                <w:szCs w:val="28"/>
              </w:rPr>
            </w:pPr>
          </w:p>
        </w:tc>
        <w:tc>
          <w:tcPr>
            <w:tcW w:w="570" w:type="dxa"/>
            <w:vAlign w:val="center"/>
          </w:tcPr>
          <w:p>
            <w:pPr>
              <w:widowControl/>
              <w:jc w:val="center"/>
              <w:rPr>
                <w:kern w:val="0"/>
                <w:sz w:val="24"/>
              </w:rPr>
            </w:pPr>
          </w:p>
        </w:tc>
        <w:tc>
          <w:tcPr>
            <w:tcW w:w="1133" w:type="dxa"/>
            <w:vAlign w:val="center"/>
          </w:tcPr>
          <w:p>
            <w:pPr>
              <w:jc w:val="center"/>
              <w:rPr>
                <w:rFonts w:ascii="仿宋_GB2312" w:hAnsi="宋体" w:eastAsia="仿宋_GB2312" w:cs="宋体"/>
                <w:kern w:val="0"/>
                <w:sz w:val="24"/>
                <w:szCs w:val="28"/>
              </w:rPr>
            </w:pPr>
          </w:p>
        </w:tc>
        <w:tc>
          <w:tcPr>
            <w:tcW w:w="570" w:type="dxa"/>
            <w:vAlign w:val="center"/>
          </w:tcPr>
          <w:p>
            <w:pPr>
              <w:widowControl/>
              <w:jc w:val="center"/>
              <w:rPr>
                <w:kern w:val="0"/>
                <w:sz w:val="24"/>
              </w:rPr>
            </w:pPr>
          </w:p>
        </w:tc>
      </w:tr>
    </w:tbl>
    <w:p>
      <w:pPr>
        <w:spacing w:line="360" w:lineRule="auto"/>
        <w:ind w:firstLine="120" w:firstLineChars="50"/>
        <w:rPr>
          <w:rFonts w:ascii="仿宋_GB2312" w:hAnsi="宋体" w:eastAsia="仿宋_GB2312" w:cs="宋体"/>
          <w:kern w:val="0"/>
          <w:sz w:val="24"/>
          <w:szCs w:val="28"/>
        </w:rPr>
      </w:pPr>
      <w:r>
        <w:rPr>
          <w:rFonts w:hint="eastAsia" w:ascii="仿宋_GB2312" w:hAnsi="宋体" w:eastAsia="仿宋_GB2312" w:cs="宋体"/>
          <w:kern w:val="0"/>
          <w:sz w:val="24"/>
          <w:szCs w:val="28"/>
        </w:rPr>
        <w:t>注：1、设备购买日期要求为201</w:t>
      </w:r>
      <w:r>
        <w:rPr>
          <w:rFonts w:ascii="仿宋_GB2312" w:hAnsi="宋体" w:eastAsia="仿宋_GB2312" w:cs="宋体"/>
          <w:kern w:val="0"/>
          <w:sz w:val="24"/>
          <w:szCs w:val="28"/>
        </w:rPr>
        <w:t>6</w:t>
      </w:r>
      <w:r>
        <w:rPr>
          <w:rFonts w:hint="eastAsia" w:ascii="仿宋_GB2312" w:hAnsi="宋体" w:eastAsia="仿宋_GB2312" w:cs="宋体"/>
          <w:kern w:val="0"/>
          <w:sz w:val="24"/>
          <w:szCs w:val="28"/>
        </w:rPr>
        <w:t>年1月以后的设备；</w:t>
      </w:r>
    </w:p>
    <w:p>
      <w:pPr>
        <w:spacing w:line="360" w:lineRule="auto"/>
        <w:ind w:firstLine="595" w:firstLineChars="248"/>
        <w:rPr>
          <w:rFonts w:ascii="仿宋_GB2312" w:hAnsi="宋体" w:eastAsia="仿宋_GB2312" w:cs="宋体"/>
          <w:kern w:val="0"/>
          <w:sz w:val="24"/>
          <w:szCs w:val="28"/>
        </w:rPr>
      </w:pPr>
      <w:r>
        <w:rPr>
          <w:rFonts w:hint="eastAsia" w:ascii="仿宋_GB2312" w:hAnsi="宋体" w:eastAsia="仿宋_GB2312" w:cs="宋体"/>
          <w:kern w:val="0"/>
          <w:sz w:val="24"/>
          <w:szCs w:val="28"/>
        </w:rPr>
        <w:t>2、所投标设备要求技术性能良好、手续齐全；</w:t>
      </w:r>
    </w:p>
    <w:p>
      <w:pPr>
        <w:spacing w:line="360" w:lineRule="auto"/>
        <w:ind w:firstLine="555"/>
        <w:rPr>
          <w:rFonts w:ascii="仿宋_GB2312" w:hAnsi="宋体" w:eastAsia="仿宋_GB2312" w:cs="宋体"/>
          <w:kern w:val="0"/>
          <w:sz w:val="24"/>
          <w:szCs w:val="28"/>
        </w:rPr>
      </w:pPr>
      <w:r>
        <w:rPr>
          <w:rFonts w:hint="eastAsia" w:ascii="仿宋_GB2312" w:hAnsi="宋体" w:eastAsia="仿宋_GB2312" w:cs="宋体"/>
          <w:kern w:val="0"/>
          <w:sz w:val="24"/>
          <w:szCs w:val="28"/>
        </w:rPr>
        <w:t>3、工作时间：机械每日工作时间（以运转记录时间为准）不少于12个小时；</w:t>
      </w:r>
      <w:r>
        <w:rPr>
          <w:rFonts w:ascii="仿宋_GB2312" w:hAnsi="宋体" w:eastAsia="仿宋_GB2312" w:cs="宋体"/>
          <w:kern w:val="0"/>
          <w:sz w:val="24"/>
          <w:szCs w:val="28"/>
        </w:rPr>
        <w:t xml:space="preserve"> </w:t>
      </w:r>
    </w:p>
    <w:p>
      <w:pPr>
        <w:spacing w:line="360" w:lineRule="auto"/>
        <w:ind w:firstLine="555"/>
        <w:rPr>
          <w:rFonts w:ascii="仿宋_GB2312" w:hAnsi="宋体" w:eastAsia="仿宋_GB2312" w:cs="宋体"/>
          <w:kern w:val="0"/>
          <w:sz w:val="24"/>
          <w:szCs w:val="28"/>
        </w:rPr>
      </w:pPr>
      <w:r>
        <w:rPr>
          <w:rFonts w:hint="eastAsia" w:ascii="仿宋_GB2312" w:hAnsi="宋体" w:eastAsia="仿宋_GB2312" w:cs="宋体"/>
          <w:kern w:val="0"/>
          <w:sz w:val="24"/>
          <w:szCs w:val="28"/>
        </w:rPr>
        <w:t>4、表中租赁数量为暂定数量，租赁期为暂定租赁期，以实际发生的位置，招标方有权选择一家及以上作为中标人。</w:t>
      </w:r>
    </w:p>
    <w:p>
      <w:pPr>
        <w:ind w:firstLine="560" w:firstLineChars="200"/>
        <w:rPr>
          <w:rFonts w:ascii="仿宋_GB2312" w:hAnsi="宋体" w:eastAsia="仿宋_GB2312" w:cs="宋体"/>
          <w:kern w:val="0"/>
          <w:sz w:val="28"/>
          <w:szCs w:val="28"/>
          <w:u w:val="single"/>
        </w:rPr>
      </w:pPr>
      <w:r>
        <w:rPr>
          <w:rFonts w:hint="eastAsia" w:ascii="仿宋_GB2312" w:hAnsi="宋体" w:eastAsia="仿宋_GB2312" w:cs="宋体"/>
          <w:kern w:val="0"/>
          <w:sz w:val="28"/>
          <w:szCs w:val="28"/>
        </w:rPr>
        <w:t xml:space="preserve">                              投标人：</w:t>
      </w:r>
      <w:r>
        <w:rPr>
          <w:rFonts w:hint="eastAsia" w:ascii="仿宋_GB2312" w:hAnsi="宋体" w:eastAsia="仿宋_GB2312" w:cs="宋体"/>
          <w:kern w:val="0"/>
          <w:sz w:val="28"/>
          <w:szCs w:val="28"/>
          <w:u w:val="single"/>
        </w:rPr>
        <w:t xml:space="preserve">             （盖章） </w:t>
      </w:r>
    </w:p>
    <w:p>
      <w:pPr>
        <w:ind w:left="1443" w:leftChars="687" w:firstLine="1120" w:firstLineChars="400"/>
        <w:rPr>
          <w:rFonts w:ascii="仿宋_GB2312" w:hAnsi="宋体" w:eastAsia="仿宋_GB2312" w:cs="宋体"/>
          <w:kern w:val="0"/>
          <w:sz w:val="28"/>
          <w:szCs w:val="28"/>
          <w:u w:val="single"/>
        </w:rPr>
      </w:pPr>
      <w:r>
        <w:rPr>
          <w:rFonts w:hint="eastAsia" w:ascii="仿宋_GB2312" w:hAnsi="宋体" w:eastAsia="仿宋_GB2312" w:cs="宋体"/>
          <w:kern w:val="0"/>
          <w:sz w:val="28"/>
          <w:szCs w:val="28"/>
        </w:rPr>
        <w:t>法人或被授权的代理人：</w:t>
      </w:r>
      <w:r>
        <w:rPr>
          <w:rFonts w:hint="eastAsia" w:ascii="仿宋_GB2312" w:hAnsi="宋体" w:eastAsia="仿宋_GB2312" w:cs="宋体"/>
          <w:kern w:val="0"/>
          <w:sz w:val="28"/>
          <w:szCs w:val="28"/>
          <w:u w:val="single"/>
        </w:rPr>
        <w:t xml:space="preserve">             （签字） </w:t>
      </w:r>
    </w:p>
    <w:p>
      <w:pPr>
        <w:ind w:left="1443" w:leftChars="687" w:firstLine="3360" w:firstLineChars="1200"/>
        <w:rPr>
          <w:rFonts w:ascii="仿宋_GB2312" w:hAnsi="宋体" w:eastAsia="仿宋_GB2312" w:cs="宋体"/>
          <w:kern w:val="0"/>
          <w:sz w:val="28"/>
          <w:szCs w:val="28"/>
          <w:u w:val="single"/>
        </w:rPr>
      </w:pPr>
      <w:r>
        <w:rPr>
          <w:rFonts w:hint="eastAsia" w:ascii="仿宋_GB2312" w:hAnsi="宋体" w:eastAsia="仿宋_GB2312" w:cs="宋体"/>
          <w:kern w:val="0"/>
          <w:sz w:val="28"/>
          <w:szCs w:val="28"/>
        </w:rPr>
        <w:t>电话：</w:t>
      </w:r>
      <w:r>
        <w:rPr>
          <w:rFonts w:hint="eastAsia" w:ascii="仿宋_GB2312" w:hAnsi="宋体" w:eastAsia="仿宋_GB2312" w:cs="宋体"/>
          <w:kern w:val="0"/>
          <w:sz w:val="28"/>
          <w:szCs w:val="28"/>
          <w:u w:val="single"/>
        </w:rPr>
        <w:t xml:space="preserve">             （签字） </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日期：</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日</w:t>
      </w:r>
    </w:p>
    <w:p>
      <w:pPr>
        <w:ind w:firstLine="555"/>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pPr>
        <w:ind w:firstLine="555"/>
        <w:rPr>
          <w:rFonts w:ascii="仿宋_GB2312" w:hAnsi="宋体" w:eastAsia="仿宋_GB2312" w:cs="宋体"/>
          <w:kern w:val="0"/>
          <w:sz w:val="28"/>
          <w:szCs w:val="28"/>
        </w:rPr>
      </w:pPr>
    </w:p>
    <w:p>
      <w:pPr>
        <w:ind w:firstLine="555"/>
        <w:rPr>
          <w:rFonts w:ascii="仿宋_GB2312" w:hAnsi="宋体" w:eastAsia="仿宋_GB2312" w:cs="宋体"/>
          <w:kern w:val="0"/>
          <w:sz w:val="28"/>
          <w:szCs w:val="28"/>
        </w:rPr>
      </w:pPr>
    </w:p>
    <w:p>
      <w:pPr>
        <w:ind w:firstLine="555"/>
        <w:rPr>
          <w:rFonts w:ascii="仿宋_GB2312" w:hAnsi="宋体" w:eastAsia="仿宋_GB2312" w:cs="宋体"/>
          <w:kern w:val="0"/>
          <w:sz w:val="28"/>
          <w:szCs w:val="28"/>
        </w:rPr>
      </w:pPr>
    </w:p>
    <w:p>
      <w:pPr>
        <w:spacing w:line="500" w:lineRule="exact"/>
        <w:rPr>
          <w:b/>
          <w:bCs/>
          <w:sz w:val="22"/>
          <w:szCs w:val="28"/>
        </w:rPr>
      </w:pPr>
      <w:r>
        <w:rPr>
          <w:rFonts w:hint="eastAsia"/>
          <w:b/>
          <w:bCs/>
          <w:sz w:val="22"/>
          <w:szCs w:val="28"/>
        </w:rPr>
        <w:t>七、投标文件封面格式</w:t>
      </w:r>
    </w:p>
    <w:p>
      <w:pPr>
        <w:jc w:val="center"/>
        <w:rPr>
          <w:rFonts w:ascii="宋体" w:hAnsi="宋体"/>
          <w:b/>
          <w:bCs/>
          <w:sz w:val="72"/>
          <w:szCs w:val="96"/>
        </w:rPr>
      </w:pPr>
    </w:p>
    <w:p>
      <w:pPr>
        <w:jc w:val="center"/>
        <w:rPr>
          <w:rFonts w:ascii="宋体" w:hAnsi="宋体"/>
          <w:b/>
          <w:bCs/>
          <w:sz w:val="72"/>
          <w:szCs w:val="96"/>
        </w:rPr>
      </w:pPr>
      <w:r>
        <w:rPr>
          <w:rFonts w:hint="eastAsia" w:ascii="宋体" w:hAnsi="宋体"/>
          <w:b/>
          <w:bCs/>
          <w:sz w:val="72"/>
          <w:szCs w:val="96"/>
        </w:rPr>
        <w:t>投标文件</w:t>
      </w:r>
    </w:p>
    <w:p>
      <w:pPr>
        <w:jc w:val="center"/>
        <w:rPr>
          <w:rFonts w:ascii="宋体" w:hAnsi="宋体"/>
          <w:b/>
          <w:bCs/>
          <w:sz w:val="72"/>
          <w:szCs w:val="96"/>
        </w:rPr>
      </w:pPr>
    </w:p>
    <w:p>
      <w:pPr>
        <w:spacing w:line="500" w:lineRule="exact"/>
        <w:ind w:left="2150" w:leftChars="450" w:hanging="1205" w:hangingChars="500"/>
        <w:rPr>
          <w:b/>
          <w:sz w:val="24"/>
          <w:u w:val="single"/>
        </w:rPr>
      </w:pPr>
      <w:r>
        <w:rPr>
          <w:rFonts w:hint="eastAsia"/>
          <w:b/>
          <w:sz w:val="24"/>
        </w:rPr>
        <w:t>项目名称：</w:t>
      </w:r>
      <w:r>
        <w:rPr>
          <w:rFonts w:hint="eastAsia"/>
          <w:b/>
          <w:sz w:val="24"/>
          <w:u w:val="single"/>
        </w:rPr>
        <w:t>中建路桥集团第六工程有限公司昌都市农村公路整体总承包项目施工第十三标段项目机械货车运输、机械租赁</w:t>
      </w:r>
    </w:p>
    <w:p>
      <w:pPr>
        <w:spacing w:line="500" w:lineRule="exact"/>
        <w:ind w:firstLine="964" w:firstLineChars="400"/>
        <w:rPr>
          <w:rFonts w:ascii="宋体" w:hAnsi="宋体"/>
          <w:b/>
          <w:sz w:val="36"/>
          <w:u w:val="single"/>
        </w:rPr>
      </w:pPr>
      <w:r>
        <w:rPr>
          <w:rFonts w:hint="eastAsia"/>
          <w:b/>
          <w:sz w:val="24"/>
        </w:rPr>
        <w:t>招标编号：</w:t>
      </w:r>
      <w:r>
        <w:rPr>
          <w:rFonts w:hint="eastAsia" w:ascii="宋体" w:hAnsi="宋体"/>
          <w:b/>
          <w:sz w:val="24"/>
          <w:u w:val="single"/>
        </w:rPr>
        <w:t>ZJLQ6-FGSB-2019007号</w:t>
      </w:r>
    </w:p>
    <w:p>
      <w:pPr>
        <w:spacing w:line="500" w:lineRule="exact"/>
        <w:ind w:firstLine="964" w:firstLineChars="400"/>
        <w:rPr>
          <w:rFonts w:ascii="宋体" w:hAnsi="宋体"/>
          <w:b/>
          <w:sz w:val="24"/>
        </w:rPr>
      </w:pPr>
    </w:p>
    <w:p>
      <w:pPr>
        <w:spacing w:line="500" w:lineRule="exact"/>
        <w:ind w:firstLine="964" w:firstLineChars="400"/>
        <w:rPr>
          <w:rFonts w:ascii="宋体" w:hAnsi="宋体"/>
          <w:b/>
          <w:sz w:val="24"/>
        </w:rPr>
      </w:pPr>
    </w:p>
    <w:p>
      <w:pPr>
        <w:spacing w:line="500" w:lineRule="exact"/>
        <w:ind w:firstLine="964" w:firstLineChars="400"/>
        <w:rPr>
          <w:rFonts w:ascii="宋体" w:hAnsi="宋体"/>
          <w:b/>
          <w:sz w:val="24"/>
        </w:rPr>
      </w:pPr>
    </w:p>
    <w:p>
      <w:pPr>
        <w:spacing w:line="500" w:lineRule="exact"/>
        <w:ind w:firstLine="964" w:firstLineChars="400"/>
        <w:rPr>
          <w:rFonts w:ascii="宋体" w:hAnsi="宋体"/>
          <w:b/>
          <w:sz w:val="24"/>
        </w:rPr>
      </w:pPr>
    </w:p>
    <w:p>
      <w:pPr>
        <w:spacing w:line="500" w:lineRule="exact"/>
        <w:ind w:firstLine="964" w:firstLineChars="400"/>
        <w:rPr>
          <w:rFonts w:ascii="宋体" w:hAnsi="宋体"/>
          <w:b/>
          <w:sz w:val="24"/>
        </w:rPr>
      </w:pPr>
    </w:p>
    <w:p>
      <w:pPr>
        <w:spacing w:line="500" w:lineRule="exact"/>
        <w:ind w:firstLine="964" w:firstLineChars="400"/>
        <w:rPr>
          <w:rFonts w:ascii="宋体" w:hAnsi="宋体"/>
          <w:b/>
          <w:sz w:val="24"/>
        </w:rPr>
      </w:pPr>
    </w:p>
    <w:p>
      <w:pPr>
        <w:spacing w:line="500" w:lineRule="exact"/>
        <w:ind w:firstLine="964" w:firstLineChars="400"/>
        <w:rPr>
          <w:rFonts w:ascii="宋体" w:hAnsi="宋体"/>
          <w:b/>
          <w:sz w:val="24"/>
        </w:rPr>
      </w:pPr>
    </w:p>
    <w:p>
      <w:pPr>
        <w:spacing w:line="500" w:lineRule="exact"/>
        <w:ind w:firstLine="964" w:firstLineChars="400"/>
        <w:rPr>
          <w:rFonts w:ascii="宋体" w:hAnsi="宋体"/>
          <w:b/>
          <w:sz w:val="24"/>
        </w:rPr>
      </w:pPr>
    </w:p>
    <w:p>
      <w:pPr>
        <w:spacing w:line="500" w:lineRule="exact"/>
        <w:ind w:firstLine="964" w:firstLineChars="400"/>
        <w:rPr>
          <w:b/>
          <w:sz w:val="24"/>
        </w:rPr>
      </w:pPr>
      <w:r>
        <w:rPr>
          <w:rFonts w:hint="eastAsia"/>
          <w:b/>
          <w:sz w:val="24"/>
        </w:rPr>
        <w:t>投标单位：（公章）</w:t>
      </w:r>
    </w:p>
    <w:p>
      <w:pPr>
        <w:spacing w:line="500" w:lineRule="exact"/>
        <w:ind w:firstLine="964" w:firstLineChars="400"/>
        <w:rPr>
          <w:b/>
          <w:sz w:val="24"/>
        </w:rPr>
      </w:pPr>
      <w:r>
        <w:rPr>
          <w:rFonts w:hint="eastAsia"/>
          <w:b/>
          <w:sz w:val="24"/>
        </w:rPr>
        <w:t>投标联系人：</w:t>
      </w:r>
    </w:p>
    <w:p>
      <w:pPr>
        <w:spacing w:line="500" w:lineRule="exact"/>
        <w:ind w:firstLine="964" w:firstLineChars="400"/>
        <w:rPr>
          <w:b/>
          <w:sz w:val="24"/>
        </w:rPr>
      </w:pPr>
      <w:r>
        <w:rPr>
          <w:rFonts w:hint="eastAsia"/>
          <w:b/>
          <w:sz w:val="24"/>
        </w:rPr>
        <w:t>联系电话：</w:t>
      </w:r>
    </w:p>
    <w:p>
      <w:pPr>
        <w:spacing w:line="500" w:lineRule="exact"/>
        <w:ind w:firstLine="964" w:firstLineChars="400"/>
        <w:rPr>
          <w:b/>
          <w:sz w:val="24"/>
        </w:rPr>
      </w:pPr>
      <w:r>
        <w:rPr>
          <w:rFonts w:hint="eastAsia"/>
          <w:b/>
          <w:sz w:val="24"/>
        </w:rPr>
        <w:t>投标日期：</w:t>
      </w:r>
      <w:r>
        <w:rPr>
          <w:b/>
          <w:sz w:val="24"/>
        </w:rPr>
        <w:t xml:space="preserve"> </w:t>
      </w:r>
    </w:p>
    <w:p>
      <w:pPr>
        <w:spacing w:line="220" w:lineRule="atLeast"/>
      </w:pPr>
    </w:p>
    <w:sectPr>
      <w:pgSz w:w="11906" w:h="16838"/>
      <w:pgMar w:top="1440" w:right="14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14C2"/>
    <w:rsid w:val="000014DF"/>
    <w:rsid w:val="00002204"/>
    <w:rsid w:val="00002C16"/>
    <w:rsid w:val="00002CD2"/>
    <w:rsid w:val="00003240"/>
    <w:rsid w:val="00003947"/>
    <w:rsid w:val="00004246"/>
    <w:rsid w:val="000057CA"/>
    <w:rsid w:val="0000648C"/>
    <w:rsid w:val="000067F3"/>
    <w:rsid w:val="00006873"/>
    <w:rsid w:val="0000717D"/>
    <w:rsid w:val="000074B3"/>
    <w:rsid w:val="00007CB6"/>
    <w:rsid w:val="00010080"/>
    <w:rsid w:val="000102E2"/>
    <w:rsid w:val="00010556"/>
    <w:rsid w:val="00010742"/>
    <w:rsid w:val="00010D55"/>
    <w:rsid w:val="00011EB1"/>
    <w:rsid w:val="000130A0"/>
    <w:rsid w:val="0001358F"/>
    <w:rsid w:val="00013AFA"/>
    <w:rsid w:val="00013D31"/>
    <w:rsid w:val="000142BA"/>
    <w:rsid w:val="00015B3B"/>
    <w:rsid w:val="00015BCB"/>
    <w:rsid w:val="00015CCD"/>
    <w:rsid w:val="000166C6"/>
    <w:rsid w:val="000167B3"/>
    <w:rsid w:val="000169A1"/>
    <w:rsid w:val="00016F13"/>
    <w:rsid w:val="0001777F"/>
    <w:rsid w:val="000206E5"/>
    <w:rsid w:val="00020AFC"/>
    <w:rsid w:val="00020EE3"/>
    <w:rsid w:val="00021CE1"/>
    <w:rsid w:val="00021E98"/>
    <w:rsid w:val="0002218E"/>
    <w:rsid w:val="00022D0E"/>
    <w:rsid w:val="00023273"/>
    <w:rsid w:val="000233D9"/>
    <w:rsid w:val="00023770"/>
    <w:rsid w:val="00023B01"/>
    <w:rsid w:val="00023ED3"/>
    <w:rsid w:val="0002473D"/>
    <w:rsid w:val="0002511A"/>
    <w:rsid w:val="0002567A"/>
    <w:rsid w:val="00025BDD"/>
    <w:rsid w:val="00026012"/>
    <w:rsid w:val="0002637B"/>
    <w:rsid w:val="00026714"/>
    <w:rsid w:val="00026851"/>
    <w:rsid w:val="00026AEC"/>
    <w:rsid w:val="00027458"/>
    <w:rsid w:val="00030920"/>
    <w:rsid w:val="00031046"/>
    <w:rsid w:val="000313E6"/>
    <w:rsid w:val="0003156D"/>
    <w:rsid w:val="00031C45"/>
    <w:rsid w:val="000332EA"/>
    <w:rsid w:val="000333E8"/>
    <w:rsid w:val="0003340D"/>
    <w:rsid w:val="000338EB"/>
    <w:rsid w:val="00034FE6"/>
    <w:rsid w:val="00036A09"/>
    <w:rsid w:val="00036E6F"/>
    <w:rsid w:val="00037470"/>
    <w:rsid w:val="00040339"/>
    <w:rsid w:val="00040865"/>
    <w:rsid w:val="00040AB5"/>
    <w:rsid w:val="000412A7"/>
    <w:rsid w:val="00042823"/>
    <w:rsid w:val="00042BAA"/>
    <w:rsid w:val="00042D37"/>
    <w:rsid w:val="00042DCD"/>
    <w:rsid w:val="00043A25"/>
    <w:rsid w:val="00043AA4"/>
    <w:rsid w:val="00044618"/>
    <w:rsid w:val="00045490"/>
    <w:rsid w:val="00045B8B"/>
    <w:rsid w:val="00045F63"/>
    <w:rsid w:val="00046226"/>
    <w:rsid w:val="000477D9"/>
    <w:rsid w:val="000478B5"/>
    <w:rsid w:val="00047AA3"/>
    <w:rsid w:val="00047B5A"/>
    <w:rsid w:val="00047CF5"/>
    <w:rsid w:val="00050478"/>
    <w:rsid w:val="00050F25"/>
    <w:rsid w:val="000516A5"/>
    <w:rsid w:val="00051736"/>
    <w:rsid w:val="00051DF0"/>
    <w:rsid w:val="00053A5A"/>
    <w:rsid w:val="00053DE3"/>
    <w:rsid w:val="00053F80"/>
    <w:rsid w:val="000543A3"/>
    <w:rsid w:val="00054F3D"/>
    <w:rsid w:val="00055B90"/>
    <w:rsid w:val="00055DF1"/>
    <w:rsid w:val="0005629F"/>
    <w:rsid w:val="00057147"/>
    <w:rsid w:val="00057E6E"/>
    <w:rsid w:val="00057FF4"/>
    <w:rsid w:val="00061A69"/>
    <w:rsid w:val="00061BE0"/>
    <w:rsid w:val="00061D00"/>
    <w:rsid w:val="00061D11"/>
    <w:rsid w:val="000628E4"/>
    <w:rsid w:val="00063911"/>
    <w:rsid w:val="000639B7"/>
    <w:rsid w:val="00063FC5"/>
    <w:rsid w:val="000642AF"/>
    <w:rsid w:val="00064903"/>
    <w:rsid w:val="00064A78"/>
    <w:rsid w:val="00066078"/>
    <w:rsid w:val="000663EC"/>
    <w:rsid w:val="000666B0"/>
    <w:rsid w:val="00066724"/>
    <w:rsid w:val="00066BA5"/>
    <w:rsid w:val="0006775C"/>
    <w:rsid w:val="00070318"/>
    <w:rsid w:val="00070B8F"/>
    <w:rsid w:val="00071630"/>
    <w:rsid w:val="00072225"/>
    <w:rsid w:val="00073271"/>
    <w:rsid w:val="000749E1"/>
    <w:rsid w:val="00075D80"/>
    <w:rsid w:val="00075FC2"/>
    <w:rsid w:val="000763AF"/>
    <w:rsid w:val="000769C2"/>
    <w:rsid w:val="00076C36"/>
    <w:rsid w:val="00076F90"/>
    <w:rsid w:val="000775F8"/>
    <w:rsid w:val="00077688"/>
    <w:rsid w:val="000776A9"/>
    <w:rsid w:val="0007784C"/>
    <w:rsid w:val="00080057"/>
    <w:rsid w:val="00080628"/>
    <w:rsid w:val="00081032"/>
    <w:rsid w:val="00081729"/>
    <w:rsid w:val="00081AE4"/>
    <w:rsid w:val="00081BFA"/>
    <w:rsid w:val="000820C0"/>
    <w:rsid w:val="00082AB3"/>
    <w:rsid w:val="00083331"/>
    <w:rsid w:val="00083A09"/>
    <w:rsid w:val="00085103"/>
    <w:rsid w:val="000851CB"/>
    <w:rsid w:val="00086292"/>
    <w:rsid w:val="00087A1F"/>
    <w:rsid w:val="00087B06"/>
    <w:rsid w:val="00087D25"/>
    <w:rsid w:val="00090359"/>
    <w:rsid w:val="000912B0"/>
    <w:rsid w:val="00091957"/>
    <w:rsid w:val="00091F33"/>
    <w:rsid w:val="00092151"/>
    <w:rsid w:val="00092209"/>
    <w:rsid w:val="0009279A"/>
    <w:rsid w:val="0009368E"/>
    <w:rsid w:val="00095256"/>
    <w:rsid w:val="00095529"/>
    <w:rsid w:val="00095607"/>
    <w:rsid w:val="00095775"/>
    <w:rsid w:val="00095AA5"/>
    <w:rsid w:val="00095B6C"/>
    <w:rsid w:val="00095CD0"/>
    <w:rsid w:val="00096A96"/>
    <w:rsid w:val="000973DD"/>
    <w:rsid w:val="00097BB4"/>
    <w:rsid w:val="00097BC1"/>
    <w:rsid w:val="000A0701"/>
    <w:rsid w:val="000A27BC"/>
    <w:rsid w:val="000A28C1"/>
    <w:rsid w:val="000A3626"/>
    <w:rsid w:val="000A5EA9"/>
    <w:rsid w:val="000A7C0E"/>
    <w:rsid w:val="000B035F"/>
    <w:rsid w:val="000B0868"/>
    <w:rsid w:val="000B0983"/>
    <w:rsid w:val="000B09CD"/>
    <w:rsid w:val="000B21DF"/>
    <w:rsid w:val="000B314E"/>
    <w:rsid w:val="000B38AC"/>
    <w:rsid w:val="000B3B29"/>
    <w:rsid w:val="000B3C49"/>
    <w:rsid w:val="000B4A58"/>
    <w:rsid w:val="000B4E11"/>
    <w:rsid w:val="000B4E7F"/>
    <w:rsid w:val="000B536A"/>
    <w:rsid w:val="000B584D"/>
    <w:rsid w:val="000B5A8A"/>
    <w:rsid w:val="000B5C6B"/>
    <w:rsid w:val="000B610C"/>
    <w:rsid w:val="000B61AB"/>
    <w:rsid w:val="000B65E2"/>
    <w:rsid w:val="000B78F8"/>
    <w:rsid w:val="000C05A5"/>
    <w:rsid w:val="000C1CF5"/>
    <w:rsid w:val="000C20D6"/>
    <w:rsid w:val="000C322A"/>
    <w:rsid w:val="000C36D5"/>
    <w:rsid w:val="000C38C7"/>
    <w:rsid w:val="000C4137"/>
    <w:rsid w:val="000C466D"/>
    <w:rsid w:val="000C5D65"/>
    <w:rsid w:val="000C62BE"/>
    <w:rsid w:val="000C676E"/>
    <w:rsid w:val="000C71A6"/>
    <w:rsid w:val="000C72CE"/>
    <w:rsid w:val="000D0732"/>
    <w:rsid w:val="000D13D5"/>
    <w:rsid w:val="000D1431"/>
    <w:rsid w:val="000D1558"/>
    <w:rsid w:val="000D1A22"/>
    <w:rsid w:val="000D1B08"/>
    <w:rsid w:val="000D1CC8"/>
    <w:rsid w:val="000D1DA8"/>
    <w:rsid w:val="000D3C39"/>
    <w:rsid w:val="000D3D59"/>
    <w:rsid w:val="000D40F5"/>
    <w:rsid w:val="000D5299"/>
    <w:rsid w:val="000D6E83"/>
    <w:rsid w:val="000D6F7A"/>
    <w:rsid w:val="000E0747"/>
    <w:rsid w:val="000E0B5D"/>
    <w:rsid w:val="000E1C07"/>
    <w:rsid w:val="000E249F"/>
    <w:rsid w:val="000E2F4A"/>
    <w:rsid w:val="000E3968"/>
    <w:rsid w:val="000E3C82"/>
    <w:rsid w:val="000E43A0"/>
    <w:rsid w:val="000E445E"/>
    <w:rsid w:val="000E484A"/>
    <w:rsid w:val="000E4900"/>
    <w:rsid w:val="000E677E"/>
    <w:rsid w:val="000E6E5C"/>
    <w:rsid w:val="000E6FB3"/>
    <w:rsid w:val="000F1813"/>
    <w:rsid w:val="000F1874"/>
    <w:rsid w:val="000F23C7"/>
    <w:rsid w:val="000F2B99"/>
    <w:rsid w:val="000F48B2"/>
    <w:rsid w:val="000F506D"/>
    <w:rsid w:val="000F5933"/>
    <w:rsid w:val="000F70FA"/>
    <w:rsid w:val="00100372"/>
    <w:rsid w:val="0010104E"/>
    <w:rsid w:val="00101973"/>
    <w:rsid w:val="0010241B"/>
    <w:rsid w:val="001024E4"/>
    <w:rsid w:val="0010271E"/>
    <w:rsid w:val="0010286B"/>
    <w:rsid w:val="0010390D"/>
    <w:rsid w:val="00103964"/>
    <w:rsid w:val="001043AA"/>
    <w:rsid w:val="00105318"/>
    <w:rsid w:val="001053A6"/>
    <w:rsid w:val="001056A5"/>
    <w:rsid w:val="0010611C"/>
    <w:rsid w:val="001066F1"/>
    <w:rsid w:val="00106EE0"/>
    <w:rsid w:val="001103A9"/>
    <w:rsid w:val="0011115C"/>
    <w:rsid w:val="0011131F"/>
    <w:rsid w:val="001114AA"/>
    <w:rsid w:val="00111817"/>
    <w:rsid w:val="001119D7"/>
    <w:rsid w:val="00111B4F"/>
    <w:rsid w:val="001127BA"/>
    <w:rsid w:val="00113675"/>
    <w:rsid w:val="0011374B"/>
    <w:rsid w:val="00113952"/>
    <w:rsid w:val="0011451C"/>
    <w:rsid w:val="00115903"/>
    <w:rsid w:val="00115A45"/>
    <w:rsid w:val="00115AF7"/>
    <w:rsid w:val="00115E26"/>
    <w:rsid w:val="00115EF0"/>
    <w:rsid w:val="0011624E"/>
    <w:rsid w:val="00116582"/>
    <w:rsid w:val="00117AD8"/>
    <w:rsid w:val="00117BD4"/>
    <w:rsid w:val="00117ED8"/>
    <w:rsid w:val="00120405"/>
    <w:rsid w:val="00122088"/>
    <w:rsid w:val="001233AA"/>
    <w:rsid w:val="001235AF"/>
    <w:rsid w:val="00123E13"/>
    <w:rsid w:val="00125620"/>
    <w:rsid w:val="00125A3D"/>
    <w:rsid w:val="00125E85"/>
    <w:rsid w:val="001266F5"/>
    <w:rsid w:val="00127492"/>
    <w:rsid w:val="00127CAD"/>
    <w:rsid w:val="00130590"/>
    <w:rsid w:val="00131498"/>
    <w:rsid w:val="00132025"/>
    <w:rsid w:val="001325DE"/>
    <w:rsid w:val="0013425F"/>
    <w:rsid w:val="001342E1"/>
    <w:rsid w:val="001347CF"/>
    <w:rsid w:val="00135653"/>
    <w:rsid w:val="00136487"/>
    <w:rsid w:val="00136CA5"/>
    <w:rsid w:val="001370E8"/>
    <w:rsid w:val="00137592"/>
    <w:rsid w:val="00140D7F"/>
    <w:rsid w:val="001419E5"/>
    <w:rsid w:val="001424E6"/>
    <w:rsid w:val="00142B98"/>
    <w:rsid w:val="0014331E"/>
    <w:rsid w:val="00144760"/>
    <w:rsid w:val="0014482F"/>
    <w:rsid w:val="0014501D"/>
    <w:rsid w:val="00145F19"/>
    <w:rsid w:val="00145F87"/>
    <w:rsid w:val="001466C2"/>
    <w:rsid w:val="001468D1"/>
    <w:rsid w:val="00146F00"/>
    <w:rsid w:val="00147B15"/>
    <w:rsid w:val="001501D0"/>
    <w:rsid w:val="001501D6"/>
    <w:rsid w:val="001507B7"/>
    <w:rsid w:val="00150942"/>
    <w:rsid w:val="00150C51"/>
    <w:rsid w:val="001513CE"/>
    <w:rsid w:val="00152172"/>
    <w:rsid w:val="001525A4"/>
    <w:rsid w:val="00152A84"/>
    <w:rsid w:val="001533D8"/>
    <w:rsid w:val="001535E6"/>
    <w:rsid w:val="00153646"/>
    <w:rsid w:val="00153873"/>
    <w:rsid w:val="00153B0B"/>
    <w:rsid w:val="00154EB4"/>
    <w:rsid w:val="00155801"/>
    <w:rsid w:val="00156761"/>
    <w:rsid w:val="0015705A"/>
    <w:rsid w:val="00157477"/>
    <w:rsid w:val="00157783"/>
    <w:rsid w:val="00157B3F"/>
    <w:rsid w:val="001604DB"/>
    <w:rsid w:val="0016063E"/>
    <w:rsid w:val="0016118B"/>
    <w:rsid w:val="0016249F"/>
    <w:rsid w:val="00162874"/>
    <w:rsid w:val="00163BC2"/>
    <w:rsid w:val="001641B0"/>
    <w:rsid w:val="00164ABF"/>
    <w:rsid w:val="0016547E"/>
    <w:rsid w:val="001665F6"/>
    <w:rsid w:val="00166676"/>
    <w:rsid w:val="00167494"/>
    <w:rsid w:val="00167CAA"/>
    <w:rsid w:val="001701EB"/>
    <w:rsid w:val="001702F1"/>
    <w:rsid w:val="00170321"/>
    <w:rsid w:val="00170393"/>
    <w:rsid w:val="00170A9C"/>
    <w:rsid w:val="001713D6"/>
    <w:rsid w:val="001717B2"/>
    <w:rsid w:val="00172191"/>
    <w:rsid w:val="00172FD1"/>
    <w:rsid w:val="001733B8"/>
    <w:rsid w:val="00173727"/>
    <w:rsid w:val="00173B6A"/>
    <w:rsid w:val="00173D84"/>
    <w:rsid w:val="00174003"/>
    <w:rsid w:val="00174FC8"/>
    <w:rsid w:val="00175D00"/>
    <w:rsid w:val="00177C21"/>
    <w:rsid w:val="00177D1A"/>
    <w:rsid w:val="00177EF4"/>
    <w:rsid w:val="001815C3"/>
    <w:rsid w:val="00181BE9"/>
    <w:rsid w:val="001825B8"/>
    <w:rsid w:val="001837BD"/>
    <w:rsid w:val="00184527"/>
    <w:rsid w:val="001857DC"/>
    <w:rsid w:val="001858BE"/>
    <w:rsid w:val="00185B1B"/>
    <w:rsid w:val="0018703C"/>
    <w:rsid w:val="00187450"/>
    <w:rsid w:val="001877E8"/>
    <w:rsid w:val="00187A2B"/>
    <w:rsid w:val="00191AC8"/>
    <w:rsid w:val="001929E5"/>
    <w:rsid w:val="00192DC3"/>
    <w:rsid w:val="00192E3B"/>
    <w:rsid w:val="00192EBF"/>
    <w:rsid w:val="00193667"/>
    <w:rsid w:val="001938E4"/>
    <w:rsid w:val="00193BB9"/>
    <w:rsid w:val="00193C98"/>
    <w:rsid w:val="00194E49"/>
    <w:rsid w:val="00195195"/>
    <w:rsid w:val="00195FF2"/>
    <w:rsid w:val="0019632D"/>
    <w:rsid w:val="00196FB3"/>
    <w:rsid w:val="00197415"/>
    <w:rsid w:val="00197A32"/>
    <w:rsid w:val="00197C07"/>
    <w:rsid w:val="001A0269"/>
    <w:rsid w:val="001A11B4"/>
    <w:rsid w:val="001A190B"/>
    <w:rsid w:val="001A1DBB"/>
    <w:rsid w:val="001A2CEA"/>
    <w:rsid w:val="001A2D7D"/>
    <w:rsid w:val="001A2F36"/>
    <w:rsid w:val="001A3238"/>
    <w:rsid w:val="001A7258"/>
    <w:rsid w:val="001A7DDD"/>
    <w:rsid w:val="001B023D"/>
    <w:rsid w:val="001B03F5"/>
    <w:rsid w:val="001B04EB"/>
    <w:rsid w:val="001B059B"/>
    <w:rsid w:val="001B0893"/>
    <w:rsid w:val="001B13D3"/>
    <w:rsid w:val="001B1599"/>
    <w:rsid w:val="001B1FF1"/>
    <w:rsid w:val="001B2A28"/>
    <w:rsid w:val="001B37A7"/>
    <w:rsid w:val="001B3AC8"/>
    <w:rsid w:val="001B3EC5"/>
    <w:rsid w:val="001B3F84"/>
    <w:rsid w:val="001B4F29"/>
    <w:rsid w:val="001B512C"/>
    <w:rsid w:val="001B52F8"/>
    <w:rsid w:val="001B5B0D"/>
    <w:rsid w:val="001B5CB6"/>
    <w:rsid w:val="001B6C42"/>
    <w:rsid w:val="001B743B"/>
    <w:rsid w:val="001B7BA3"/>
    <w:rsid w:val="001B7BB6"/>
    <w:rsid w:val="001C050E"/>
    <w:rsid w:val="001C08EE"/>
    <w:rsid w:val="001C132B"/>
    <w:rsid w:val="001C16AF"/>
    <w:rsid w:val="001C207E"/>
    <w:rsid w:val="001C2633"/>
    <w:rsid w:val="001C3832"/>
    <w:rsid w:val="001C50F9"/>
    <w:rsid w:val="001C5747"/>
    <w:rsid w:val="001C5A79"/>
    <w:rsid w:val="001C5F39"/>
    <w:rsid w:val="001C6ACC"/>
    <w:rsid w:val="001C7F3C"/>
    <w:rsid w:val="001D092B"/>
    <w:rsid w:val="001D097B"/>
    <w:rsid w:val="001D0D91"/>
    <w:rsid w:val="001D1971"/>
    <w:rsid w:val="001D1DE6"/>
    <w:rsid w:val="001D23A2"/>
    <w:rsid w:val="001D30B7"/>
    <w:rsid w:val="001D35DB"/>
    <w:rsid w:val="001D3CA5"/>
    <w:rsid w:val="001D3FD5"/>
    <w:rsid w:val="001D441A"/>
    <w:rsid w:val="001D5C2D"/>
    <w:rsid w:val="001D6792"/>
    <w:rsid w:val="001D6A22"/>
    <w:rsid w:val="001D6AF3"/>
    <w:rsid w:val="001D76B9"/>
    <w:rsid w:val="001D772F"/>
    <w:rsid w:val="001D7757"/>
    <w:rsid w:val="001D789B"/>
    <w:rsid w:val="001D7C92"/>
    <w:rsid w:val="001E0013"/>
    <w:rsid w:val="001E1EC1"/>
    <w:rsid w:val="001E2259"/>
    <w:rsid w:val="001E31F9"/>
    <w:rsid w:val="001E3539"/>
    <w:rsid w:val="001E3557"/>
    <w:rsid w:val="001E3E92"/>
    <w:rsid w:val="001E4634"/>
    <w:rsid w:val="001E4BD2"/>
    <w:rsid w:val="001E4CF0"/>
    <w:rsid w:val="001E50D5"/>
    <w:rsid w:val="001E5840"/>
    <w:rsid w:val="001E6666"/>
    <w:rsid w:val="001E73BF"/>
    <w:rsid w:val="001F0739"/>
    <w:rsid w:val="001F0790"/>
    <w:rsid w:val="001F096C"/>
    <w:rsid w:val="001F1334"/>
    <w:rsid w:val="001F218A"/>
    <w:rsid w:val="001F219E"/>
    <w:rsid w:val="001F2C27"/>
    <w:rsid w:val="001F3090"/>
    <w:rsid w:val="001F36B7"/>
    <w:rsid w:val="001F38BD"/>
    <w:rsid w:val="001F3A21"/>
    <w:rsid w:val="001F481D"/>
    <w:rsid w:val="001F49F7"/>
    <w:rsid w:val="001F4A4C"/>
    <w:rsid w:val="001F4CBA"/>
    <w:rsid w:val="001F57BA"/>
    <w:rsid w:val="001F5C90"/>
    <w:rsid w:val="001F5D9A"/>
    <w:rsid w:val="001F5FA7"/>
    <w:rsid w:val="001F604B"/>
    <w:rsid w:val="001F6675"/>
    <w:rsid w:val="001F6E78"/>
    <w:rsid w:val="001F7625"/>
    <w:rsid w:val="001F76C2"/>
    <w:rsid w:val="00200F31"/>
    <w:rsid w:val="00201055"/>
    <w:rsid w:val="00201DAF"/>
    <w:rsid w:val="002034DB"/>
    <w:rsid w:val="002034E9"/>
    <w:rsid w:val="0020377B"/>
    <w:rsid w:val="00203C1D"/>
    <w:rsid w:val="002041EC"/>
    <w:rsid w:val="00204F3C"/>
    <w:rsid w:val="002058E2"/>
    <w:rsid w:val="00205BFB"/>
    <w:rsid w:val="00205EBB"/>
    <w:rsid w:val="00206621"/>
    <w:rsid w:val="00206D71"/>
    <w:rsid w:val="002072ED"/>
    <w:rsid w:val="002079DF"/>
    <w:rsid w:val="00207B2E"/>
    <w:rsid w:val="00207FAA"/>
    <w:rsid w:val="002100FD"/>
    <w:rsid w:val="00210527"/>
    <w:rsid w:val="00211774"/>
    <w:rsid w:val="00212FDA"/>
    <w:rsid w:val="0021322E"/>
    <w:rsid w:val="002135CB"/>
    <w:rsid w:val="00213E77"/>
    <w:rsid w:val="00214201"/>
    <w:rsid w:val="00214C95"/>
    <w:rsid w:val="00215308"/>
    <w:rsid w:val="00215ABF"/>
    <w:rsid w:val="002160A2"/>
    <w:rsid w:val="0021658B"/>
    <w:rsid w:val="0021743B"/>
    <w:rsid w:val="002179FE"/>
    <w:rsid w:val="00217BAD"/>
    <w:rsid w:val="002202FC"/>
    <w:rsid w:val="00220847"/>
    <w:rsid w:val="00220F9B"/>
    <w:rsid w:val="00221C41"/>
    <w:rsid w:val="00221FAB"/>
    <w:rsid w:val="00222238"/>
    <w:rsid w:val="0022243C"/>
    <w:rsid w:val="00223887"/>
    <w:rsid w:val="002241A4"/>
    <w:rsid w:val="0022491C"/>
    <w:rsid w:val="0022531D"/>
    <w:rsid w:val="00226B4B"/>
    <w:rsid w:val="00227AB9"/>
    <w:rsid w:val="00227CAD"/>
    <w:rsid w:val="0023050E"/>
    <w:rsid w:val="00231F7F"/>
    <w:rsid w:val="002320A0"/>
    <w:rsid w:val="00232622"/>
    <w:rsid w:val="00232BBD"/>
    <w:rsid w:val="00232C70"/>
    <w:rsid w:val="00232CCB"/>
    <w:rsid w:val="00233130"/>
    <w:rsid w:val="00233524"/>
    <w:rsid w:val="00233E6E"/>
    <w:rsid w:val="00233FC6"/>
    <w:rsid w:val="00234048"/>
    <w:rsid w:val="002340D8"/>
    <w:rsid w:val="00235288"/>
    <w:rsid w:val="00235291"/>
    <w:rsid w:val="00235F39"/>
    <w:rsid w:val="00236204"/>
    <w:rsid w:val="002362C9"/>
    <w:rsid w:val="00236B0D"/>
    <w:rsid w:val="00236E75"/>
    <w:rsid w:val="002378BA"/>
    <w:rsid w:val="00237BD8"/>
    <w:rsid w:val="002418B6"/>
    <w:rsid w:val="00241C1B"/>
    <w:rsid w:val="002422F8"/>
    <w:rsid w:val="00242767"/>
    <w:rsid w:val="002427E0"/>
    <w:rsid w:val="00242B73"/>
    <w:rsid w:val="002430CE"/>
    <w:rsid w:val="002438FE"/>
    <w:rsid w:val="0024429E"/>
    <w:rsid w:val="00245E9B"/>
    <w:rsid w:val="002465D3"/>
    <w:rsid w:val="00246AD9"/>
    <w:rsid w:val="00247998"/>
    <w:rsid w:val="002479FF"/>
    <w:rsid w:val="00247EF8"/>
    <w:rsid w:val="00247F4D"/>
    <w:rsid w:val="0025138D"/>
    <w:rsid w:val="00251F07"/>
    <w:rsid w:val="00251F4F"/>
    <w:rsid w:val="0025205E"/>
    <w:rsid w:val="00252126"/>
    <w:rsid w:val="00254274"/>
    <w:rsid w:val="002548BF"/>
    <w:rsid w:val="00255E45"/>
    <w:rsid w:val="002561D7"/>
    <w:rsid w:val="00257D00"/>
    <w:rsid w:val="0026003A"/>
    <w:rsid w:val="002600C4"/>
    <w:rsid w:val="002609E0"/>
    <w:rsid w:val="002612B0"/>
    <w:rsid w:val="00261689"/>
    <w:rsid w:val="00261EC4"/>
    <w:rsid w:val="00262387"/>
    <w:rsid w:val="00263915"/>
    <w:rsid w:val="002645C3"/>
    <w:rsid w:val="00264780"/>
    <w:rsid w:val="002649EC"/>
    <w:rsid w:val="00265B19"/>
    <w:rsid w:val="002661AB"/>
    <w:rsid w:val="002666F9"/>
    <w:rsid w:val="00267181"/>
    <w:rsid w:val="002678DB"/>
    <w:rsid w:val="00267A60"/>
    <w:rsid w:val="00267BAE"/>
    <w:rsid w:val="00267C2A"/>
    <w:rsid w:val="00270CFB"/>
    <w:rsid w:val="00270E07"/>
    <w:rsid w:val="00271DE4"/>
    <w:rsid w:val="002723C5"/>
    <w:rsid w:val="0027253D"/>
    <w:rsid w:val="002725CA"/>
    <w:rsid w:val="002738DE"/>
    <w:rsid w:val="00273BD3"/>
    <w:rsid w:val="00273EC2"/>
    <w:rsid w:val="002740CB"/>
    <w:rsid w:val="00274B92"/>
    <w:rsid w:val="0027560C"/>
    <w:rsid w:val="002764F4"/>
    <w:rsid w:val="00276BD4"/>
    <w:rsid w:val="00276D53"/>
    <w:rsid w:val="00276F14"/>
    <w:rsid w:val="002773A9"/>
    <w:rsid w:val="00277718"/>
    <w:rsid w:val="00277AE3"/>
    <w:rsid w:val="00280083"/>
    <w:rsid w:val="00280487"/>
    <w:rsid w:val="00280FF6"/>
    <w:rsid w:val="002813C4"/>
    <w:rsid w:val="00281798"/>
    <w:rsid w:val="0028215B"/>
    <w:rsid w:val="002822AC"/>
    <w:rsid w:val="00282433"/>
    <w:rsid w:val="00282978"/>
    <w:rsid w:val="002829CF"/>
    <w:rsid w:val="00282A53"/>
    <w:rsid w:val="00282DCC"/>
    <w:rsid w:val="00283C96"/>
    <w:rsid w:val="00284122"/>
    <w:rsid w:val="00284A3E"/>
    <w:rsid w:val="00284E7E"/>
    <w:rsid w:val="002856E2"/>
    <w:rsid w:val="00285E5B"/>
    <w:rsid w:val="002863DA"/>
    <w:rsid w:val="00287CDB"/>
    <w:rsid w:val="00290004"/>
    <w:rsid w:val="00291F2A"/>
    <w:rsid w:val="00293D22"/>
    <w:rsid w:val="00293FA7"/>
    <w:rsid w:val="00294431"/>
    <w:rsid w:val="00294594"/>
    <w:rsid w:val="00295978"/>
    <w:rsid w:val="002969E3"/>
    <w:rsid w:val="00296A2C"/>
    <w:rsid w:val="0029739D"/>
    <w:rsid w:val="002976A5"/>
    <w:rsid w:val="00297F38"/>
    <w:rsid w:val="002A22C2"/>
    <w:rsid w:val="002A39B3"/>
    <w:rsid w:val="002A3C53"/>
    <w:rsid w:val="002A43F1"/>
    <w:rsid w:val="002A4609"/>
    <w:rsid w:val="002A4878"/>
    <w:rsid w:val="002A50D2"/>
    <w:rsid w:val="002A5EFC"/>
    <w:rsid w:val="002A61B7"/>
    <w:rsid w:val="002A655D"/>
    <w:rsid w:val="002A68BA"/>
    <w:rsid w:val="002A6E0F"/>
    <w:rsid w:val="002A707B"/>
    <w:rsid w:val="002A750C"/>
    <w:rsid w:val="002B0DD7"/>
    <w:rsid w:val="002B206F"/>
    <w:rsid w:val="002B276D"/>
    <w:rsid w:val="002B34D5"/>
    <w:rsid w:val="002B414D"/>
    <w:rsid w:val="002B4242"/>
    <w:rsid w:val="002B6ABE"/>
    <w:rsid w:val="002B6D6D"/>
    <w:rsid w:val="002B700A"/>
    <w:rsid w:val="002B73E8"/>
    <w:rsid w:val="002B7F99"/>
    <w:rsid w:val="002C0519"/>
    <w:rsid w:val="002C0752"/>
    <w:rsid w:val="002C0E5E"/>
    <w:rsid w:val="002C0E67"/>
    <w:rsid w:val="002C1049"/>
    <w:rsid w:val="002C12F9"/>
    <w:rsid w:val="002C1848"/>
    <w:rsid w:val="002C1E18"/>
    <w:rsid w:val="002C2C1E"/>
    <w:rsid w:val="002C2DCC"/>
    <w:rsid w:val="002C3784"/>
    <w:rsid w:val="002C4ACF"/>
    <w:rsid w:val="002C5754"/>
    <w:rsid w:val="002C5F75"/>
    <w:rsid w:val="002C6FCA"/>
    <w:rsid w:val="002C7C52"/>
    <w:rsid w:val="002D069E"/>
    <w:rsid w:val="002D09C9"/>
    <w:rsid w:val="002D0AB0"/>
    <w:rsid w:val="002D1047"/>
    <w:rsid w:val="002D2803"/>
    <w:rsid w:val="002D2C96"/>
    <w:rsid w:val="002D4320"/>
    <w:rsid w:val="002D44E6"/>
    <w:rsid w:val="002D4E4E"/>
    <w:rsid w:val="002D5018"/>
    <w:rsid w:val="002D59C2"/>
    <w:rsid w:val="002D68BE"/>
    <w:rsid w:val="002D70C4"/>
    <w:rsid w:val="002D718E"/>
    <w:rsid w:val="002D7471"/>
    <w:rsid w:val="002D757B"/>
    <w:rsid w:val="002D7B64"/>
    <w:rsid w:val="002D7C4E"/>
    <w:rsid w:val="002E0B59"/>
    <w:rsid w:val="002E0BB2"/>
    <w:rsid w:val="002E17F3"/>
    <w:rsid w:val="002E19EB"/>
    <w:rsid w:val="002E1C57"/>
    <w:rsid w:val="002E21CE"/>
    <w:rsid w:val="002E2C8B"/>
    <w:rsid w:val="002E2F90"/>
    <w:rsid w:val="002E3011"/>
    <w:rsid w:val="002E363C"/>
    <w:rsid w:val="002E465A"/>
    <w:rsid w:val="002E4B52"/>
    <w:rsid w:val="002E6381"/>
    <w:rsid w:val="002E6493"/>
    <w:rsid w:val="002E697E"/>
    <w:rsid w:val="002E7483"/>
    <w:rsid w:val="002E7F29"/>
    <w:rsid w:val="002F115D"/>
    <w:rsid w:val="002F17D0"/>
    <w:rsid w:val="002F1A60"/>
    <w:rsid w:val="002F1DED"/>
    <w:rsid w:val="002F1F93"/>
    <w:rsid w:val="002F22CE"/>
    <w:rsid w:val="002F2AFB"/>
    <w:rsid w:val="002F3DD8"/>
    <w:rsid w:val="002F6016"/>
    <w:rsid w:val="002F638B"/>
    <w:rsid w:val="002F66B7"/>
    <w:rsid w:val="002F7743"/>
    <w:rsid w:val="002F77D8"/>
    <w:rsid w:val="002F7890"/>
    <w:rsid w:val="00300101"/>
    <w:rsid w:val="003002A6"/>
    <w:rsid w:val="003004AD"/>
    <w:rsid w:val="0030190F"/>
    <w:rsid w:val="00301F74"/>
    <w:rsid w:val="0030263E"/>
    <w:rsid w:val="0030291F"/>
    <w:rsid w:val="003033E2"/>
    <w:rsid w:val="003034B4"/>
    <w:rsid w:val="00304924"/>
    <w:rsid w:val="003049BA"/>
    <w:rsid w:val="00304B1F"/>
    <w:rsid w:val="00304C8F"/>
    <w:rsid w:val="003059D2"/>
    <w:rsid w:val="00305A43"/>
    <w:rsid w:val="003109E0"/>
    <w:rsid w:val="00311F5C"/>
    <w:rsid w:val="0031248C"/>
    <w:rsid w:val="003142EF"/>
    <w:rsid w:val="0031450C"/>
    <w:rsid w:val="00314572"/>
    <w:rsid w:val="00314B83"/>
    <w:rsid w:val="00314EE3"/>
    <w:rsid w:val="003152E6"/>
    <w:rsid w:val="00315533"/>
    <w:rsid w:val="00316629"/>
    <w:rsid w:val="00316C10"/>
    <w:rsid w:val="00317627"/>
    <w:rsid w:val="00317D66"/>
    <w:rsid w:val="00317D6E"/>
    <w:rsid w:val="00317F08"/>
    <w:rsid w:val="00317F77"/>
    <w:rsid w:val="00320C8E"/>
    <w:rsid w:val="00320DC1"/>
    <w:rsid w:val="00320F04"/>
    <w:rsid w:val="00320FF8"/>
    <w:rsid w:val="003210FA"/>
    <w:rsid w:val="003217E1"/>
    <w:rsid w:val="003227D0"/>
    <w:rsid w:val="003236DC"/>
    <w:rsid w:val="00323B69"/>
    <w:rsid w:val="003245CB"/>
    <w:rsid w:val="00324815"/>
    <w:rsid w:val="0032484E"/>
    <w:rsid w:val="003256C5"/>
    <w:rsid w:val="00326360"/>
    <w:rsid w:val="00327985"/>
    <w:rsid w:val="003303EE"/>
    <w:rsid w:val="00331ADF"/>
    <w:rsid w:val="00332799"/>
    <w:rsid w:val="003327CC"/>
    <w:rsid w:val="003329FA"/>
    <w:rsid w:val="00333092"/>
    <w:rsid w:val="00333FB0"/>
    <w:rsid w:val="003355C7"/>
    <w:rsid w:val="00335D48"/>
    <w:rsid w:val="00335D98"/>
    <w:rsid w:val="003365CD"/>
    <w:rsid w:val="00337281"/>
    <w:rsid w:val="00337E13"/>
    <w:rsid w:val="00340967"/>
    <w:rsid w:val="00340B1E"/>
    <w:rsid w:val="003423C9"/>
    <w:rsid w:val="00342803"/>
    <w:rsid w:val="00342E30"/>
    <w:rsid w:val="003435D5"/>
    <w:rsid w:val="00344807"/>
    <w:rsid w:val="00345258"/>
    <w:rsid w:val="00345A84"/>
    <w:rsid w:val="00346791"/>
    <w:rsid w:val="00346953"/>
    <w:rsid w:val="00347239"/>
    <w:rsid w:val="00347EB4"/>
    <w:rsid w:val="00350ADE"/>
    <w:rsid w:val="003516A0"/>
    <w:rsid w:val="00351BDB"/>
    <w:rsid w:val="0035359D"/>
    <w:rsid w:val="003541C8"/>
    <w:rsid w:val="00355366"/>
    <w:rsid w:val="00355762"/>
    <w:rsid w:val="003558A9"/>
    <w:rsid w:val="00355AFF"/>
    <w:rsid w:val="00356D1D"/>
    <w:rsid w:val="00357357"/>
    <w:rsid w:val="00357429"/>
    <w:rsid w:val="00357730"/>
    <w:rsid w:val="00357931"/>
    <w:rsid w:val="00357DD7"/>
    <w:rsid w:val="00360AD2"/>
    <w:rsid w:val="00361161"/>
    <w:rsid w:val="003611D9"/>
    <w:rsid w:val="0036128A"/>
    <w:rsid w:val="00361CB5"/>
    <w:rsid w:val="00361E9D"/>
    <w:rsid w:val="00362762"/>
    <w:rsid w:val="00362957"/>
    <w:rsid w:val="00362EA0"/>
    <w:rsid w:val="003638A8"/>
    <w:rsid w:val="00364079"/>
    <w:rsid w:val="00364B6A"/>
    <w:rsid w:val="00365854"/>
    <w:rsid w:val="0036598C"/>
    <w:rsid w:val="003664D0"/>
    <w:rsid w:val="00366633"/>
    <w:rsid w:val="003666E2"/>
    <w:rsid w:val="00366700"/>
    <w:rsid w:val="00366A38"/>
    <w:rsid w:val="00367043"/>
    <w:rsid w:val="00367218"/>
    <w:rsid w:val="003676C3"/>
    <w:rsid w:val="003703FF"/>
    <w:rsid w:val="00370519"/>
    <w:rsid w:val="00370CC2"/>
    <w:rsid w:val="00371953"/>
    <w:rsid w:val="00372643"/>
    <w:rsid w:val="0037270C"/>
    <w:rsid w:val="0037283B"/>
    <w:rsid w:val="00372F0A"/>
    <w:rsid w:val="00372FE3"/>
    <w:rsid w:val="00373272"/>
    <w:rsid w:val="00374086"/>
    <w:rsid w:val="003748E9"/>
    <w:rsid w:val="003751C0"/>
    <w:rsid w:val="00375852"/>
    <w:rsid w:val="00375B5F"/>
    <w:rsid w:val="00375CE1"/>
    <w:rsid w:val="00375EA2"/>
    <w:rsid w:val="00376BB2"/>
    <w:rsid w:val="0038031E"/>
    <w:rsid w:val="00381C4D"/>
    <w:rsid w:val="00382B9B"/>
    <w:rsid w:val="00382F90"/>
    <w:rsid w:val="00383334"/>
    <w:rsid w:val="00383E35"/>
    <w:rsid w:val="0038430B"/>
    <w:rsid w:val="003856D2"/>
    <w:rsid w:val="00385709"/>
    <w:rsid w:val="0038732C"/>
    <w:rsid w:val="00387417"/>
    <w:rsid w:val="003903CA"/>
    <w:rsid w:val="003907F1"/>
    <w:rsid w:val="00390889"/>
    <w:rsid w:val="00390DB2"/>
    <w:rsid w:val="00390E8E"/>
    <w:rsid w:val="003910F0"/>
    <w:rsid w:val="00391950"/>
    <w:rsid w:val="00391C22"/>
    <w:rsid w:val="00392057"/>
    <w:rsid w:val="003920A1"/>
    <w:rsid w:val="00392311"/>
    <w:rsid w:val="0039233C"/>
    <w:rsid w:val="00392912"/>
    <w:rsid w:val="00392BB2"/>
    <w:rsid w:val="003932F5"/>
    <w:rsid w:val="003934E7"/>
    <w:rsid w:val="003937A8"/>
    <w:rsid w:val="0039399E"/>
    <w:rsid w:val="00393C8E"/>
    <w:rsid w:val="0039413D"/>
    <w:rsid w:val="0039416F"/>
    <w:rsid w:val="00394A9D"/>
    <w:rsid w:val="003955FD"/>
    <w:rsid w:val="00396254"/>
    <w:rsid w:val="0039701B"/>
    <w:rsid w:val="00397586"/>
    <w:rsid w:val="0039777F"/>
    <w:rsid w:val="00397F8B"/>
    <w:rsid w:val="003A0583"/>
    <w:rsid w:val="003A13B2"/>
    <w:rsid w:val="003A17D4"/>
    <w:rsid w:val="003A17D6"/>
    <w:rsid w:val="003A1B43"/>
    <w:rsid w:val="003A2ACD"/>
    <w:rsid w:val="003A2B9B"/>
    <w:rsid w:val="003A2C9A"/>
    <w:rsid w:val="003A2E45"/>
    <w:rsid w:val="003A39F0"/>
    <w:rsid w:val="003A40B7"/>
    <w:rsid w:val="003A434D"/>
    <w:rsid w:val="003A4A33"/>
    <w:rsid w:val="003A5038"/>
    <w:rsid w:val="003A56FF"/>
    <w:rsid w:val="003A5A31"/>
    <w:rsid w:val="003A5DE1"/>
    <w:rsid w:val="003A66D1"/>
    <w:rsid w:val="003A711C"/>
    <w:rsid w:val="003A7454"/>
    <w:rsid w:val="003A746C"/>
    <w:rsid w:val="003B0972"/>
    <w:rsid w:val="003B33B9"/>
    <w:rsid w:val="003B3F9A"/>
    <w:rsid w:val="003B419F"/>
    <w:rsid w:val="003B4358"/>
    <w:rsid w:val="003B4DD1"/>
    <w:rsid w:val="003B64D8"/>
    <w:rsid w:val="003B71E4"/>
    <w:rsid w:val="003B7C3D"/>
    <w:rsid w:val="003C0382"/>
    <w:rsid w:val="003C1388"/>
    <w:rsid w:val="003C1534"/>
    <w:rsid w:val="003C154A"/>
    <w:rsid w:val="003C1BF6"/>
    <w:rsid w:val="003C22AC"/>
    <w:rsid w:val="003C3384"/>
    <w:rsid w:val="003C38D9"/>
    <w:rsid w:val="003C4BEE"/>
    <w:rsid w:val="003C5435"/>
    <w:rsid w:val="003C5908"/>
    <w:rsid w:val="003C709F"/>
    <w:rsid w:val="003C713C"/>
    <w:rsid w:val="003C72E9"/>
    <w:rsid w:val="003C7B19"/>
    <w:rsid w:val="003D1036"/>
    <w:rsid w:val="003D1650"/>
    <w:rsid w:val="003D18BB"/>
    <w:rsid w:val="003D26E3"/>
    <w:rsid w:val="003D3487"/>
    <w:rsid w:val="003D46E1"/>
    <w:rsid w:val="003D48A9"/>
    <w:rsid w:val="003D4D49"/>
    <w:rsid w:val="003D5648"/>
    <w:rsid w:val="003D5C99"/>
    <w:rsid w:val="003D6622"/>
    <w:rsid w:val="003D772E"/>
    <w:rsid w:val="003D7D86"/>
    <w:rsid w:val="003D7E37"/>
    <w:rsid w:val="003E032A"/>
    <w:rsid w:val="003E04FC"/>
    <w:rsid w:val="003E0AED"/>
    <w:rsid w:val="003E10F4"/>
    <w:rsid w:val="003E176D"/>
    <w:rsid w:val="003E22D5"/>
    <w:rsid w:val="003E22F4"/>
    <w:rsid w:val="003E2889"/>
    <w:rsid w:val="003E2C09"/>
    <w:rsid w:val="003E3B03"/>
    <w:rsid w:val="003E3BC7"/>
    <w:rsid w:val="003E4991"/>
    <w:rsid w:val="003E4AD7"/>
    <w:rsid w:val="003E4B63"/>
    <w:rsid w:val="003E4FF5"/>
    <w:rsid w:val="003E5153"/>
    <w:rsid w:val="003E52F8"/>
    <w:rsid w:val="003E6348"/>
    <w:rsid w:val="003E694A"/>
    <w:rsid w:val="003E6ABC"/>
    <w:rsid w:val="003E6F2F"/>
    <w:rsid w:val="003E7097"/>
    <w:rsid w:val="003E7332"/>
    <w:rsid w:val="003E7890"/>
    <w:rsid w:val="003E7922"/>
    <w:rsid w:val="003F01A9"/>
    <w:rsid w:val="003F0A25"/>
    <w:rsid w:val="003F1212"/>
    <w:rsid w:val="003F195F"/>
    <w:rsid w:val="003F272E"/>
    <w:rsid w:val="003F3CF4"/>
    <w:rsid w:val="003F3D07"/>
    <w:rsid w:val="003F4B37"/>
    <w:rsid w:val="003F5123"/>
    <w:rsid w:val="003F52FE"/>
    <w:rsid w:val="003F65F6"/>
    <w:rsid w:val="003F6A70"/>
    <w:rsid w:val="003F750E"/>
    <w:rsid w:val="003F7CB9"/>
    <w:rsid w:val="003F7EE3"/>
    <w:rsid w:val="003F7F31"/>
    <w:rsid w:val="004000BA"/>
    <w:rsid w:val="00400204"/>
    <w:rsid w:val="0040033F"/>
    <w:rsid w:val="004006AE"/>
    <w:rsid w:val="004009FB"/>
    <w:rsid w:val="00400CB5"/>
    <w:rsid w:val="0040163B"/>
    <w:rsid w:val="00402354"/>
    <w:rsid w:val="00402F46"/>
    <w:rsid w:val="00403640"/>
    <w:rsid w:val="00403D6B"/>
    <w:rsid w:val="004041A6"/>
    <w:rsid w:val="0040436F"/>
    <w:rsid w:val="00404DB3"/>
    <w:rsid w:val="004052FB"/>
    <w:rsid w:val="00405590"/>
    <w:rsid w:val="00406253"/>
    <w:rsid w:val="004064EF"/>
    <w:rsid w:val="00406B9E"/>
    <w:rsid w:val="00406EEA"/>
    <w:rsid w:val="004070A6"/>
    <w:rsid w:val="00407645"/>
    <w:rsid w:val="00407A60"/>
    <w:rsid w:val="00407BFC"/>
    <w:rsid w:val="00407BFE"/>
    <w:rsid w:val="004112E4"/>
    <w:rsid w:val="00411501"/>
    <w:rsid w:val="0041165F"/>
    <w:rsid w:val="00411A22"/>
    <w:rsid w:val="00412205"/>
    <w:rsid w:val="00412413"/>
    <w:rsid w:val="00412ADA"/>
    <w:rsid w:val="00413907"/>
    <w:rsid w:val="00413AF7"/>
    <w:rsid w:val="00414BDC"/>
    <w:rsid w:val="00415528"/>
    <w:rsid w:val="00417586"/>
    <w:rsid w:val="004175D8"/>
    <w:rsid w:val="004204E5"/>
    <w:rsid w:val="00420603"/>
    <w:rsid w:val="0042100E"/>
    <w:rsid w:val="004214C2"/>
    <w:rsid w:val="00421C9B"/>
    <w:rsid w:val="0042243A"/>
    <w:rsid w:val="0042289E"/>
    <w:rsid w:val="00422BF9"/>
    <w:rsid w:val="00422DBF"/>
    <w:rsid w:val="004247BB"/>
    <w:rsid w:val="00425249"/>
    <w:rsid w:val="0042545C"/>
    <w:rsid w:val="004254EA"/>
    <w:rsid w:val="0042596C"/>
    <w:rsid w:val="00426398"/>
    <w:rsid w:val="00426C55"/>
    <w:rsid w:val="00426F1E"/>
    <w:rsid w:val="004274EB"/>
    <w:rsid w:val="004276D4"/>
    <w:rsid w:val="00427705"/>
    <w:rsid w:val="00427D14"/>
    <w:rsid w:val="00430E5B"/>
    <w:rsid w:val="00431CD5"/>
    <w:rsid w:val="00432455"/>
    <w:rsid w:val="0043283B"/>
    <w:rsid w:val="00432A26"/>
    <w:rsid w:val="004331FE"/>
    <w:rsid w:val="004335E0"/>
    <w:rsid w:val="00433940"/>
    <w:rsid w:val="00433F4C"/>
    <w:rsid w:val="004340B4"/>
    <w:rsid w:val="00434DFC"/>
    <w:rsid w:val="00435C06"/>
    <w:rsid w:val="00435D5F"/>
    <w:rsid w:val="00436F00"/>
    <w:rsid w:val="0043717D"/>
    <w:rsid w:val="00437480"/>
    <w:rsid w:val="00440374"/>
    <w:rsid w:val="00440AA4"/>
    <w:rsid w:val="00440BB7"/>
    <w:rsid w:val="004412E5"/>
    <w:rsid w:val="004413D0"/>
    <w:rsid w:val="00441AB9"/>
    <w:rsid w:val="00442241"/>
    <w:rsid w:val="00442555"/>
    <w:rsid w:val="00443B6B"/>
    <w:rsid w:val="00444733"/>
    <w:rsid w:val="00444736"/>
    <w:rsid w:val="0044520C"/>
    <w:rsid w:val="004453DC"/>
    <w:rsid w:val="00445441"/>
    <w:rsid w:val="0044653D"/>
    <w:rsid w:val="004467E8"/>
    <w:rsid w:val="00446A62"/>
    <w:rsid w:val="00446BBA"/>
    <w:rsid w:val="00446E8A"/>
    <w:rsid w:val="00450DAE"/>
    <w:rsid w:val="00451A41"/>
    <w:rsid w:val="00451CE6"/>
    <w:rsid w:val="00451E7A"/>
    <w:rsid w:val="00453DF0"/>
    <w:rsid w:val="00453E65"/>
    <w:rsid w:val="0045417C"/>
    <w:rsid w:val="0045482C"/>
    <w:rsid w:val="0045491E"/>
    <w:rsid w:val="00454E40"/>
    <w:rsid w:val="00455840"/>
    <w:rsid w:val="00456051"/>
    <w:rsid w:val="004561A7"/>
    <w:rsid w:val="00456531"/>
    <w:rsid w:val="004565DA"/>
    <w:rsid w:val="00456C86"/>
    <w:rsid w:val="0045750E"/>
    <w:rsid w:val="00457A41"/>
    <w:rsid w:val="004602FC"/>
    <w:rsid w:val="0046030A"/>
    <w:rsid w:val="00460E79"/>
    <w:rsid w:val="00460FEA"/>
    <w:rsid w:val="00461AF5"/>
    <w:rsid w:val="004621C3"/>
    <w:rsid w:val="00462284"/>
    <w:rsid w:val="00462579"/>
    <w:rsid w:val="00462606"/>
    <w:rsid w:val="00463218"/>
    <w:rsid w:val="004640BD"/>
    <w:rsid w:val="004658CC"/>
    <w:rsid w:val="004658F6"/>
    <w:rsid w:val="00465C39"/>
    <w:rsid w:val="004660B4"/>
    <w:rsid w:val="00466802"/>
    <w:rsid w:val="00466AB4"/>
    <w:rsid w:val="004672CB"/>
    <w:rsid w:val="004674B9"/>
    <w:rsid w:val="004674DF"/>
    <w:rsid w:val="00467DF8"/>
    <w:rsid w:val="004706AB"/>
    <w:rsid w:val="004707CE"/>
    <w:rsid w:val="00471BF0"/>
    <w:rsid w:val="0047251A"/>
    <w:rsid w:val="00472CE3"/>
    <w:rsid w:val="00472D73"/>
    <w:rsid w:val="0047300F"/>
    <w:rsid w:val="00473D8D"/>
    <w:rsid w:val="004742D9"/>
    <w:rsid w:val="00474497"/>
    <w:rsid w:val="00474797"/>
    <w:rsid w:val="004763FB"/>
    <w:rsid w:val="00476510"/>
    <w:rsid w:val="00476DD1"/>
    <w:rsid w:val="004770B0"/>
    <w:rsid w:val="004776A2"/>
    <w:rsid w:val="00477812"/>
    <w:rsid w:val="004778C3"/>
    <w:rsid w:val="00477C7A"/>
    <w:rsid w:val="004803DF"/>
    <w:rsid w:val="00480424"/>
    <w:rsid w:val="00480507"/>
    <w:rsid w:val="00481190"/>
    <w:rsid w:val="004811C0"/>
    <w:rsid w:val="00483CDF"/>
    <w:rsid w:val="00484635"/>
    <w:rsid w:val="00484A76"/>
    <w:rsid w:val="00484B5A"/>
    <w:rsid w:val="00484D19"/>
    <w:rsid w:val="00485E66"/>
    <w:rsid w:val="004864A4"/>
    <w:rsid w:val="00486A76"/>
    <w:rsid w:val="00486A7B"/>
    <w:rsid w:val="004873D1"/>
    <w:rsid w:val="00487805"/>
    <w:rsid w:val="00487866"/>
    <w:rsid w:val="00490926"/>
    <w:rsid w:val="00490A2F"/>
    <w:rsid w:val="00490BD5"/>
    <w:rsid w:val="00490C63"/>
    <w:rsid w:val="00490D07"/>
    <w:rsid w:val="00492F51"/>
    <w:rsid w:val="004938D4"/>
    <w:rsid w:val="00493A60"/>
    <w:rsid w:val="00493B3A"/>
    <w:rsid w:val="00494102"/>
    <w:rsid w:val="00495579"/>
    <w:rsid w:val="004956C8"/>
    <w:rsid w:val="00495C6D"/>
    <w:rsid w:val="00495FEC"/>
    <w:rsid w:val="004965AA"/>
    <w:rsid w:val="00496818"/>
    <w:rsid w:val="004969C1"/>
    <w:rsid w:val="00496F7B"/>
    <w:rsid w:val="004978BA"/>
    <w:rsid w:val="00497C50"/>
    <w:rsid w:val="004A05EC"/>
    <w:rsid w:val="004A1249"/>
    <w:rsid w:val="004A167E"/>
    <w:rsid w:val="004A2326"/>
    <w:rsid w:val="004A2438"/>
    <w:rsid w:val="004A25FE"/>
    <w:rsid w:val="004A30E3"/>
    <w:rsid w:val="004A36B6"/>
    <w:rsid w:val="004A4971"/>
    <w:rsid w:val="004A4BAE"/>
    <w:rsid w:val="004A4C5B"/>
    <w:rsid w:val="004A52E3"/>
    <w:rsid w:val="004A5444"/>
    <w:rsid w:val="004A563F"/>
    <w:rsid w:val="004A6641"/>
    <w:rsid w:val="004A72AE"/>
    <w:rsid w:val="004A74E9"/>
    <w:rsid w:val="004A75F6"/>
    <w:rsid w:val="004B219C"/>
    <w:rsid w:val="004B23AF"/>
    <w:rsid w:val="004B307F"/>
    <w:rsid w:val="004B3887"/>
    <w:rsid w:val="004B4288"/>
    <w:rsid w:val="004B472C"/>
    <w:rsid w:val="004B48D9"/>
    <w:rsid w:val="004B491E"/>
    <w:rsid w:val="004B604A"/>
    <w:rsid w:val="004B678A"/>
    <w:rsid w:val="004B6D12"/>
    <w:rsid w:val="004B6EE2"/>
    <w:rsid w:val="004C0B94"/>
    <w:rsid w:val="004C0D13"/>
    <w:rsid w:val="004C14CD"/>
    <w:rsid w:val="004C195A"/>
    <w:rsid w:val="004C1FDB"/>
    <w:rsid w:val="004C2095"/>
    <w:rsid w:val="004C217F"/>
    <w:rsid w:val="004C244D"/>
    <w:rsid w:val="004C248D"/>
    <w:rsid w:val="004C2D47"/>
    <w:rsid w:val="004C318E"/>
    <w:rsid w:val="004C37C1"/>
    <w:rsid w:val="004C49BB"/>
    <w:rsid w:val="004C5D75"/>
    <w:rsid w:val="004C63A4"/>
    <w:rsid w:val="004C663D"/>
    <w:rsid w:val="004C7507"/>
    <w:rsid w:val="004C7890"/>
    <w:rsid w:val="004C7FEE"/>
    <w:rsid w:val="004D1C47"/>
    <w:rsid w:val="004D2A69"/>
    <w:rsid w:val="004D3084"/>
    <w:rsid w:val="004D3487"/>
    <w:rsid w:val="004D41B4"/>
    <w:rsid w:val="004D4EC7"/>
    <w:rsid w:val="004D5489"/>
    <w:rsid w:val="004D54DB"/>
    <w:rsid w:val="004D574E"/>
    <w:rsid w:val="004D5A12"/>
    <w:rsid w:val="004D6A1E"/>
    <w:rsid w:val="004D6CEF"/>
    <w:rsid w:val="004D71FC"/>
    <w:rsid w:val="004D7EF4"/>
    <w:rsid w:val="004D7F59"/>
    <w:rsid w:val="004E0D1E"/>
    <w:rsid w:val="004E0E00"/>
    <w:rsid w:val="004E1BCD"/>
    <w:rsid w:val="004E1FBF"/>
    <w:rsid w:val="004E3203"/>
    <w:rsid w:val="004E40CA"/>
    <w:rsid w:val="004E573E"/>
    <w:rsid w:val="004E617E"/>
    <w:rsid w:val="004E6381"/>
    <w:rsid w:val="004E66A3"/>
    <w:rsid w:val="004E68EC"/>
    <w:rsid w:val="004E701C"/>
    <w:rsid w:val="004E7299"/>
    <w:rsid w:val="004E799E"/>
    <w:rsid w:val="004F18F3"/>
    <w:rsid w:val="004F1CF8"/>
    <w:rsid w:val="004F1F76"/>
    <w:rsid w:val="004F254D"/>
    <w:rsid w:val="004F28A4"/>
    <w:rsid w:val="004F29D1"/>
    <w:rsid w:val="004F305F"/>
    <w:rsid w:val="004F43D0"/>
    <w:rsid w:val="004F455C"/>
    <w:rsid w:val="004F50BE"/>
    <w:rsid w:val="004F5E85"/>
    <w:rsid w:val="004F6003"/>
    <w:rsid w:val="004F6B41"/>
    <w:rsid w:val="004F6FA7"/>
    <w:rsid w:val="004F7A36"/>
    <w:rsid w:val="004F7F79"/>
    <w:rsid w:val="005002AD"/>
    <w:rsid w:val="0050049E"/>
    <w:rsid w:val="00501E43"/>
    <w:rsid w:val="00501E64"/>
    <w:rsid w:val="00503132"/>
    <w:rsid w:val="00503779"/>
    <w:rsid w:val="0050399A"/>
    <w:rsid w:val="00503F47"/>
    <w:rsid w:val="00505A6F"/>
    <w:rsid w:val="00506230"/>
    <w:rsid w:val="005065DA"/>
    <w:rsid w:val="00506B38"/>
    <w:rsid w:val="00507745"/>
    <w:rsid w:val="005101CA"/>
    <w:rsid w:val="0051083C"/>
    <w:rsid w:val="00510B24"/>
    <w:rsid w:val="0051179D"/>
    <w:rsid w:val="00511FBF"/>
    <w:rsid w:val="00512556"/>
    <w:rsid w:val="00512B45"/>
    <w:rsid w:val="00512CDB"/>
    <w:rsid w:val="00512D6F"/>
    <w:rsid w:val="0051337A"/>
    <w:rsid w:val="00513DA3"/>
    <w:rsid w:val="00514D5B"/>
    <w:rsid w:val="00515D09"/>
    <w:rsid w:val="005168C4"/>
    <w:rsid w:val="00516C9B"/>
    <w:rsid w:val="00516CA6"/>
    <w:rsid w:val="0051746F"/>
    <w:rsid w:val="00517805"/>
    <w:rsid w:val="00517A4A"/>
    <w:rsid w:val="00520250"/>
    <w:rsid w:val="00520502"/>
    <w:rsid w:val="005207EC"/>
    <w:rsid w:val="00520C74"/>
    <w:rsid w:val="00520E01"/>
    <w:rsid w:val="00521592"/>
    <w:rsid w:val="00522034"/>
    <w:rsid w:val="00522661"/>
    <w:rsid w:val="00522CFA"/>
    <w:rsid w:val="00523248"/>
    <w:rsid w:val="00523A1E"/>
    <w:rsid w:val="00523C92"/>
    <w:rsid w:val="00523DE1"/>
    <w:rsid w:val="005245A6"/>
    <w:rsid w:val="0052470B"/>
    <w:rsid w:val="00525368"/>
    <w:rsid w:val="00526455"/>
    <w:rsid w:val="0052661F"/>
    <w:rsid w:val="00526A50"/>
    <w:rsid w:val="00526B00"/>
    <w:rsid w:val="00526B4D"/>
    <w:rsid w:val="00526BB1"/>
    <w:rsid w:val="00526D7C"/>
    <w:rsid w:val="00526E3A"/>
    <w:rsid w:val="005271CD"/>
    <w:rsid w:val="005272AB"/>
    <w:rsid w:val="005272FF"/>
    <w:rsid w:val="00527374"/>
    <w:rsid w:val="00527D0C"/>
    <w:rsid w:val="00527D35"/>
    <w:rsid w:val="00530194"/>
    <w:rsid w:val="005305E5"/>
    <w:rsid w:val="00530C8F"/>
    <w:rsid w:val="005315CC"/>
    <w:rsid w:val="00531DF7"/>
    <w:rsid w:val="005322AB"/>
    <w:rsid w:val="005333B7"/>
    <w:rsid w:val="0053380C"/>
    <w:rsid w:val="00533C1E"/>
    <w:rsid w:val="0053450A"/>
    <w:rsid w:val="0053550A"/>
    <w:rsid w:val="00537B76"/>
    <w:rsid w:val="00537C37"/>
    <w:rsid w:val="00541091"/>
    <w:rsid w:val="005416A8"/>
    <w:rsid w:val="005418D3"/>
    <w:rsid w:val="00541B1D"/>
    <w:rsid w:val="0054266B"/>
    <w:rsid w:val="00542A4A"/>
    <w:rsid w:val="005430F4"/>
    <w:rsid w:val="0054365D"/>
    <w:rsid w:val="00543877"/>
    <w:rsid w:val="0054400D"/>
    <w:rsid w:val="00544B9E"/>
    <w:rsid w:val="00544E5C"/>
    <w:rsid w:val="00545D46"/>
    <w:rsid w:val="00546768"/>
    <w:rsid w:val="005469A9"/>
    <w:rsid w:val="00546C51"/>
    <w:rsid w:val="00547002"/>
    <w:rsid w:val="005475F8"/>
    <w:rsid w:val="00547D32"/>
    <w:rsid w:val="00550B08"/>
    <w:rsid w:val="0055189A"/>
    <w:rsid w:val="00551961"/>
    <w:rsid w:val="00551E00"/>
    <w:rsid w:val="005525FB"/>
    <w:rsid w:val="00552B4E"/>
    <w:rsid w:val="00555103"/>
    <w:rsid w:val="0055520A"/>
    <w:rsid w:val="00555247"/>
    <w:rsid w:val="0055533F"/>
    <w:rsid w:val="005553E2"/>
    <w:rsid w:val="00555F5D"/>
    <w:rsid w:val="0055708D"/>
    <w:rsid w:val="00557137"/>
    <w:rsid w:val="005571C3"/>
    <w:rsid w:val="00560850"/>
    <w:rsid w:val="005608D6"/>
    <w:rsid w:val="0056104C"/>
    <w:rsid w:val="00562B65"/>
    <w:rsid w:val="00563532"/>
    <w:rsid w:val="00564F70"/>
    <w:rsid w:val="005651D4"/>
    <w:rsid w:val="00565919"/>
    <w:rsid w:val="00565D8A"/>
    <w:rsid w:val="00566002"/>
    <w:rsid w:val="0056718D"/>
    <w:rsid w:val="005676C1"/>
    <w:rsid w:val="00567A44"/>
    <w:rsid w:val="005700B3"/>
    <w:rsid w:val="00570496"/>
    <w:rsid w:val="00570B11"/>
    <w:rsid w:val="005711D4"/>
    <w:rsid w:val="00571865"/>
    <w:rsid w:val="0057186B"/>
    <w:rsid w:val="00571E06"/>
    <w:rsid w:val="0057213A"/>
    <w:rsid w:val="0057332B"/>
    <w:rsid w:val="0057352A"/>
    <w:rsid w:val="00573978"/>
    <w:rsid w:val="00573C5E"/>
    <w:rsid w:val="0057426C"/>
    <w:rsid w:val="005749A1"/>
    <w:rsid w:val="00574A2E"/>
    <w:rsid w:val="00574D60"/>
    <w:rsid w:val="005750E3"/>
    <w:rsid w:val="005750FF"/>
    <w:rsid w:val="0057545D"/>
    <w:rsid w:val="0057661C"/>
    <w:rsid w:val="005768E3"/>
    <w:rsid w:val="00577456"/>
    <w:rsid w:val="00577571"/>
    <w:rsid w:val="00577AC5"/>
    <w:rsid w:val="00577D48"/>
    <w:rsid w:val="00580171"/>
    <w:rsid w:val="0058092A"/>
    <w:rsid w:val="00581A24"/>
    <w:rsid w:val="00583F42"/>
    <w:rsid w:val="0058402C"/>
    <w:rsid w:val="005845D8"/>
    <w:rsid w:val="005846F7"/>
    <w:rsid w:val="005849CE"/>
    <w:rsid w:val="00585E20"/>
    <w:rsid w:val="00585EF6"/>
    <w:rsid w:val="0058614A"/>
    <w:rsid w:val="0058639F"/>
    <w:rsid w:val="005863DF"/>
    <w:rsid w:val="00586F8A"/>
    <w:rsid w:val="0059031E"/>
    <w:rsid w:val="005907AE"/>
    <w:rsid w:val="00591598"/>
    <w:rsid w:val="00591C76"/>
    <w:rsid w:val="00591D39"/>
    <w:rsid w:val="00592109"/>
    <w:rsid w:val="00592EA0"/>
    <w:rsid w:val="00592F2B"/>
    <w:rsid w:val="00593F02"/>
    <w:rsid w:val="005940A1"/>
    <w:rsid w:val="00594219"/>
    <w:rsid w:val="0059445D"/>
    <w:rsid w:val="005958BB"/>
    <w:rsid w:val="00595C08"/>
    <w:rsid w:val="00595C97"/>
    <w:rsid w:val="00595CA9"/>
    <w:rsid w:val="005968BC"/>
    <w:rsid w:val="00596FDF"/>
    <w:rsid w:val="00597869"/>
    <w:rsid w:val="00597F67"/>
    <w:rsid w:val="005A0473"/>
    <w:rsid w:val="005A05E1"/>
    <w:rsid w:val="005A0858"/>
    <w:rsid w:val="005A0D3B"/>
    <w:rsid w:val="005A102B"/>
    <w:rsid w:val="005A1F48"/>
    <w:rsid w:val="005A2E8C"/>
    <w:rsid w:val="005A36F3"/>
    <w:rsid w:val="005A3AF9"/>
    <w:rsid w:val="005A4743"/>
    <w:rsid w:val="005A4D98"/>
    <w:rsid w:val="005A5591"/>
    <w:rsid w:val="005A5746"/>
    <w:rsid w:val="005A600B"/>
    <w:rsid w:val="005A6515"/>
    <w:rsid w:val="005A7262"/>
    <w:rsid w:val="005A7363"/>
    <w:rsid w:val="005A77F7"/>
    <w:rsid w:val="005B1A47"/>
    <w:rsid w:val="005B1B59"/>
    <w:rsid w:val="005B2FE0"/>
    <w:rsid w:val="005B39F1"/>
    <w:rsid w:val="005B4035"/>
    <w:rsid w:val="005B4246"/>
    <w:rsid w:val="005B42C9"/>
    <w:rsid w:val="005B4760"/>
    <w:rsid w:val="005B5502"/>
    <w:rsid w:val="005B55FC"/>
    <w:rsid w:val="005B5B18"/>
    <w:rsid w:val="005B5F75"/>
    <w:rsid w:val="005B79EF"/>
    <w:rsid w:val="005C0509"/>
    <w:rsid w:val="005C0881"/>
    <w:rsid w:val="005C08A3"/>
    <w:rsid w:val="005C148B"/>
    <w:rsid w:val="005C1856"/>
    <w:rsid w:val="005C1ECC"/>
    <w:rsid w:val="005C214E"/>
    <w:rsid w:val="005C2154"/>
    <w:rsid w:val="005C2B73"/>
    <w:rsid w:val="005C2F64"/>
    <w:rsid w:val="005C3536"/>
    <w:rsid w:val="005C3C3B"/>
    <w:rsid w:val="005C3D1F"/>
    <w:rsid w:val="005C5059"/>
    <w:rsid w:val="005C520B"/>
    <w:rsid w:val="005C6571"/>
    <w:rsid w:val="005C6AA5"/>
    <w:rsid w:val="005C6CC0"/>
    <w:rsid w:val="005C6E78"/>
    <w:rsid w:val="005C73F9"/>
    <w:rsid w:val="005C74BE"/>
    <w:rsid w:val="005C7CBE"/>
    <w:rsid w:val="005D06DF"/>
    <w:rsid w:val="005D0D1C"/>
    <w:rsid w:val="005D1660"/>
    <w:rsid w:val="005D17E3"/>
    <w:rsid w:val="005D2996"/>
    <w:rsid w:val="005D3A64"/>
    <w:rsid w:val="005D410D"/>
    <w:rsid w:val="005D42E2"/>
    <w:rsid w:val="005D58B1"/>
    <w:rsid w:val="005D5A39"/>
    <w:rsid w:val="005D5AE4"/>
    <w:rsid w:val="005D5BA6"/>
    <w:rsid w:val="005D5C96"/>
    <w:rsid w:val="005D750F"/>
    <w:rsid w:val="005D7F6E"/>
    <w:rsid w:val="005E030F"/>
    <w:rsid w:val="005E03A5"/>
    <w:rsid w:val="005E1221"/>
    <w:rsid w:val="005E1A7C"/>
    <w:rsid w:val="005E1B84"/>
    <w:rsid w:val="005E2572"/>
    <w:rsid w:val="005E4398"/>
    <w:rsid w:val="005E4BA6"/>
    <w:rsid w:val="005E5201"/>
    <w:rsid w:val="005E693A"/>
    <w:rsid w:val="005E6A5C"/>
    <w:rsid w:val="005E6A77"/>
    <w:rsid w:val="005E6D50"/>
    <w:rsid w:val="005E7CB8"/>
    <w:rsid w:val="005E7E9C"/>
    <w:rsid w:val="005F103B"/>
    <w:rsid w:val="005F1452"/>
    <w:rsid w:val="005F1472"/>
    <w:rsid w:val="005F1B9E"/>
    <w:rsid w:val="005F37A9"/>
    <w:rsid w:val="005F3C5D"/>
    <w:rsid w:val="005F4153"/>
    <w:rsid w:val="005F563C"/>
    <w:rsid w:val="005F61DD"/>
    <w:rsid w:val="005F631D"/>
    <w:rsid w:val="005F6659"/>
    <w:rsid w:val="005F6BFE"/>
    <w:rsid w:val="005F6E30"/>
    <w:rsid w:val="006010B1"/>
    <w:rsid w:val="00601708"/>
    <w:rsid w:val="0060194A"/>
    <w:rsid w:val="00601B71"/>
    <w:rsid w:val="00602CF9"/>
    <w:rsid w:val="0060313D"/>
    <w:rsid w:val="0060402F"/>
    <w:rsid w:val="0060491F"/>
    <w:rsid w:val="00605E80"/>
    <w:rsid w:val="00605F0D"/>
    <w:rsid w:val="00605FED"/>
    <w:rsid w:val="0060616A"/>
    <w:rsid w:val="00606A59"/>
    <w:rsid w:val="00607571"/>
    <w:rsid w:val="00607C0A"/>
    <w:rsid w:val="00607FC7"/>
    <w:rsid w:val="0061168F"/>
    <w:rsid w:val="00611832"/>
    <w:rsid w:val="00611971"/>
    <w:rsid w:val="00611A2A"/>
    <w:rsid w:val="00611AEF"/>
    <w:rsid w:val="00612ACC"/>
    <w:rsid w:val="00613979"/>
    <w:rsid w:val="00613E7F"/>
    <w:rsid w:val="00613F2E"/>
    <w:rsid w:val="006156FC"/>
    <w:rsid w:val="00616142"/>
    <w:rsid w:val="00616789"/>
    <w:rsid w:val="00616AAF"/>
    <w:rsid w:val="00617234"/>
    <w:rsid w:val="00617551"/>
    <w:rsid w:val="00617CF2"/>
    <w:rsid w:val="0062052A"/>
    <w:rsid w:val="00620735"/>
    <w:rsid w:val="00622B3F"/>
    <w:rsid w:val="006234BB"/>
    <w:rsid w:val="006243AC"/>
    <w:rsid w:val="00624680"/>
    <w:rsid w:val="006249A5"/>
    <w:rsid w:val="00624B6B"/>
    <w:rsid w:val="00624FFE"/>
    <w:rsid w:val="0062611B"/>
    <w:rsid w:val="00626572"/>
    <w:rsid w:val="0062671B"/>
    <w:rsid w:val="00626D07"/>
    <w:rsid w:val="00627590"/>
    <w:rsid w:val="00627C1B"/>
    <w:rsid w:val="006307D7"/>
    <w:rsid w:val="00630849"/>
    <w:rsid w:val="00631209"/>
    <w:rsid w:val="00631ADF"/>
    <w:rsid w:val="0063265F"/>
    <w:rsid w:val="00632D1B"/>
    <w:rsid w:val="00634EF2"/>
    <w:rsid w:val="0063542B"/>
    <w:rsid w:val="00635C5A"/>
    <w:rsid w:val="00635D2A"/>
    <w:rsid w:val="0063644B"/>
    <w:rsid w:val="006367B7"/>
    <w:rsid w:val="00636AB6"/>
    <w:rsid w:val="006376AD"/>
    <w:rsid w:val="00640052"/>
    <w:rsid w:val="00640E07"/>
    <w:rsid w:val="00641781"/>
    <w:rsid w:val="0064180C"/>
    <w:rsid w:val="00641857"/>
    <w:rsid w:val="006421E5"/>
    <w:rsid w:val="0064332D"/>
    <w:rsid w:val="00643559"/>
    <w:rsid w:val="006439DB"/>
    <w:rsid w:val="006440BD"/>
    <w:rsid w:val="00644933"/>
    <w:rsid w:val="00644DF8"/>
    <w:rsid w:val="00645669"/>
    <w:rsid w:val="006458A5"/>
    <w:rsid w:val="00645E4C"/>
    <w:rsid w:val="00647436"/>
    <w:rsid w:val="00647671"/>
    <w:rsid w:val="00647E2E"/>
    <w:rsid w:val="00647E46"/>
    <w:rsid w:val="00647FB7"/>
    <w:rsid w:val="00650367"/>
    <w:rsid w:val="00650A91"/>
    <w:rsid w:val="006517D3"/>
    <w:rsid w:val="00651ABF"/>
    <w:rsid w:val="00651FB6"/>
    <w:rsid w:val="0065297B"/>
    <w:rsid w:val="0065347E"/>
    <w:rsid w:val="00653866"/>
    <w:rsid w:val="00653F4A"/>
    <w:rsid w:val="00656052"/>
    <w:rsid w:val="0065662E"/>
    <w:rsid w:val="00656873"/>
    <w:rsid w:val="00656F8D"/>
    <w:rsid w:val="00657524"/>
    <w:rsid w:val="00657A06"/>
    <w:rsid w:val="00657BE3"/>
    <w:rsid w:val="00660735"/>
    <w:rsid w:val="0066095B"/>
    <w:rsid w:val="00660BD6"/>
    <w:rsid w:val="00661310"/>
    <w:rsid w:val="00661544"/>
    <w:rsid w:val="00661BFF"/>
    <w:rsid w:val="00662635"/>
    <w:rsid w:val="00663E8D"/>
    <w:rsid w:val="00663FED"/>
    <w:rsid w:val="0066464C"/>
    <w:rsid w:val="00664B6B"/>
    <w:rsid w:val="006652F1"/>
    <w:rsid w:val="00666081"/>
    <w:rsid w:val="006666E3"/>
    <w:rsid w:val="00666D7C"/>
    <w:rsid w:val="00666EAD"/>
    <w:rsid w:val="006671CE"/>
    <w:rsid w:val="0066796E"/>
    <w:rsid w:val="00667CAA"/>
    <w:rsid w:val="00670454"/>
    <w:rsid w:val="00670A1D"/>
    <w:rsid w:val="00670AF6"/>
    <w:rsid w:val="00671460"/>
    <w:rsid w:val="006723E5"/>
    <w:rsid w:val="00672830"/>
    <w:rsid w:val="00672B32"/>
    <w:rsid w:val="006733AA"/>
    <w:rsid w:val="006736BA"/>
    <w:rsid w:val="006743B3"/>
    <w:rsid w:val="006749D1"/>
    <w:rsid w:val="00674CFC"/>
    <w:rsid w:val="0067569B"/>
    <w:rsid w:val="00675BE7"/>
    <w:rsid w:val="00675D92"/>
    <w:rsid w:val="006766DB"/>
    <w:rsid w:val="006772B4"/>
    <w:rsid w:val="00677436"/>
    <w:rsid w:val="00677B54"/>
    <w:rsid w:val="00680BAE"/>
    <w:rsid w:val="006818DC"/>
    <w:rsid w:val="00681956"/>
    <w:rsid w:val="00681AF0"/>
    <w:rsid w:val="00682F68"/>
    <w:rsid w:val="0068475B"/>
    <w:rsid w:val="006852BB"/>
    <w:rsid w:val="00685734"/>
    <w:rsid w:val="00685C2B"/>
    <w:rsid w:val="00685E24"/>
    <w:rsid w:val="0068626E"/>
    <w:rsid w:val="006865FB"/>
    <w:rsid w:val="00686EE3"/>
    <w:rsid w:val="00686F03"/>
    <w:rsid w:val="00686FAD"/>
    <w:rsid w:val="00687143"/>
    <w:rsid w:val="006873A2"/>
    <w:rsid w:val="0069051A"/>
    <w:rsid w:val="00690C89"/>
    <w:rsid w:val="00690E29"/>
    <w:rsid w:val="006912BC"/>
    <w:rsid w:val="00691720"/>
    <w:rsid w:val="00691F77"/>
    <w:rsid w:val="0069267A"/>
    <w:rsid w:val="00692E20"/>
    <w:rsid w:val="00692F20"/>
    <w:rsid w:val="00693FB8"/>
    <w:rsid w:val="00694E4C"/>
    <w:rsid w:val="00695567"/>
    <w:rsid w:val="0069560A"/>
    <w:rsid w:val="00695829"/>
    <w:rsid w:val="006963DF"/>
    <w:rsid w:val="00696AD4"/>
    <w:rsid w:val="00697660"/>
    <w:rsid w:val="00697A89"/>
    <w:rsid w:val="006A0866"/>
    <w:rsid w:val="006A108D"/>
    <w:rsid w:val="006A1FEB"/>
    <w:rsid w:val="006A2575"/>
    <w:rsid w:val="006A2A08"/>
    <w:rsid w:val="006A38AC"/>
    <w:rsid w:val="006A38B4"/>
    <w:rsid w:val="006A5636"/>
    <w:rsid w:val="006A5A7C"/>
    <w:rsid w:val="006A6AFB"/>
    <w:rsid w:val="006A6B12"/>
    <w:rsid w:val="006A6B68"/>
    <w:rsid w:val="006A6F29"/>
    <w:rsid w:val="006A7AC6"/>
    <w:rsid w:val="006A7D29"/>
    <w:rsid w:val="006B00FA"/>
    <w:rsid w:val="006B09F0"/>
    <w:rsid w:val="006B0BB2"/>
    <w:rsid w:val="006B105A"/>
    <w:rsid w:val="006B1602"/>
    <w:rsid w:val="006B1B41"/>
    <w:rsid w:val="006B1FC8"/>
    <w:rsid w:val="006B216F"/>
    <w:rsid w:val="006B264E"/>
    <w:rsid w:val="006B2697"/>
    <w:rsid w:val="006B26A1"/>
    <w:rsid w:val="006B3569"/>
    <w:rsid w:val="006B3992"/>
    <w:rsid w:val="006B39B3"/>
    <w:rsid w:val="006B3CC3"/>
    <w:rsid w:val="006B3D39"/>
    <w:rsid w:val="006B3E37"/>
    <w:rsid w:val="006B4263"/>
    <w:rsid w:val="006B4402"/>
    <w:rsid w:val="006B448D"/>
    <w:rsid w:val="006B58D9"/>
    <w:rsid w:val="006B5B77"/>
    <w:rsid w:val="006B6E74"/>
    <w:rsid w:val="006B6F27"/>
    <w:rsid w:val="006B7337"/>
    <w:rsid w:val="006B7BE1"/>
    <w:rsid w:val="006C1C72"/>
    <w:rsid w:val="006C2257"/>
    <w:rsid w:val="006C2DBC"/>
    <w:rsid w:val="006C3176"/>
    <w:rsid w:val="006C31F4"/>
    <w:rsid w:val="006C3930"/>
    <w:rsid w:val="006C3DD8"/>
    <w:rsid w:val="006C4A0D"/>
    <w:rsid w:val="006C5151"/>
    <w:rsid w:val="006C53C7"/>
    <w:rsid w:val="006C56F8"/>
    <w:rsid w:val="006C593E"/>
    <w:rsid w:val="006C59DE"/>
    <w:rsid w:val="006C7048"/>
    <w:rsid w:val="006C7D8E"/>
    <w:rsid w:val="006D02A0"/>
    <w:rsid w:val="006D1B4B"/>
    <w:rsid w:val="006D230E"/>
    <w:rsid w:val="006D2C39"/>
    <w:rsid w:val="006D2E90"/>
    <w:rsid w:val="006D36F9"/>
    <w:rsid w:val="006D4221"/>
    <w:rsid w:val="006D47ED"/>
    <w:rsid w:val="006D4B9E"/>
    <w:rsid w:val="006D629E"/>
    <w:rsid w:val="006D65D7"/>
    <w:rsid w:val="006D6AEE"/>
    <w:rsid w:val="006D6B42"/>
    <w:rsid w:val="006D6BFF"/>
    <w:rsid w:val="006D6F44"/>
    <w:rsid w:val="006D736F"/>
    <w:rsid w:val="006D788B"/>
    <w:rsid w:val="006E0046"/>
    <w:rsid w:val="006E05DD"/>
    <w:rsid w:val="006E0CB6"/>
    <w:rsid w:val="006E0CFE"/>
    <w:rsid w:val="006E1C2D"/>
    <w:rsid w:val="006E21BA"/>
    <w:rsid w:val="006E2CD8"/>
    <w:rsid w:val="006E3D43"/>
    <w:rsid w:val="006E473F"/>
    <w:rsid w:val="006E4A39"/>
    <w:rsid w:val="006E4FD0"/>
    <w:rsid w:val="006E5E11"/>
    <w:rsid w:val="006E634A"/>
    <w:rsid w:val="006E63DF"/>
    <w:rsid w:val="006E67CA"/>
    <w:rsid w:val="006E6CF2"/>
    <w:rsid w:val="006E7236"/>
    <w:rsid w:val="006E7263"/>
    <w:rsid w:val="006E7749"/>
    <w:rsid w:val="006E7823"/>
    <w:rsid w:val="006F0B0D"/>
    <w:rsid w:val="006F28E8"/>
    <w:rsid w:val="006F33DB"/>
    <w:rsid w:val="006F3AFA"/>
    <w:rsid w:val="006F3E7D"/>
    <w:rsid w:val="006F4330"/>
    <w:rsid w:val="006F436F"/>
    <w:rsid w:val="006F4795"/>
    <w:rsid w:val="006F55F6"/>
    <w:rsid w:val="006F59D7"/>
    <w:rsid w:val="006F5A68"/>
    <w:rsid w:val="006F64A8"/>
    <w:rsid w:val="006F68AD"/>
    <w:rsid w:val="006F6E34"/>
    <w:rsid w:val="006F7E78"/>
    <w:rsid w:val="00700B9C"/>
    <w:rsid w:val="007019AD"/>
    <w:rsid w:val="007024FE"/>
    <w:rsid w:val="0070318A"/>
    <w:rsid w:val="0070375C"/>
    <w:rsid w:val="00703E2C"/>
    <w:rsid w:val="00704401"/>
    <w:rsid w:val="00705C0F"/>
    <w:rsid w:val="00705CD9"/>
    <w:rsid w:val="00705E1A"/>
    <w:rsid w:val="00705E84"/>
    <w:rsid w:val="00705F3B"/>
    <w:rsid w:val="00706421"/>
    <w:rsid w:val="00706541"/>
    <w:rsid w:val="007065AB"/>
    <w:rsid w:val="00706750"/>
    <w:rsid w:val="00706913"/>
    <w:rsid w:val="00706F4B"/>
    <w:rsid w:val="00706F6F"/>
    <w:rsid w:val="00707270"/>
    <w:rsid w:val="007076E2"/>
    <w:rsid w:val="00707E30"/>
    <w:rsid w:val="00707E87"/>
    <w:rsid w:val="00707FD5"/>
    <w:rsid w:val="00710611"/>
    <w:rsid w:val="0071087E"/>
    <w:rsid w:val="007124C9"/>
    <w:rsid w:val="00713772"/>
    <w:rsid w:val="00713CA6"/>
    <w:rsid w:val="00714A09"/>
    <w:rsid w:val="00715653"/>
    <w:rsid w:val="007156D9"/>
    <w:rsid w:val="007157D4"/>
    <w:rsid w:val="007161A3"/>
    <w:rsid w:val="007166E9"/>
    <w:rsid w:val="007168EF"/>
    <w:rsid w:val="007169F5"/>
    <w:rsid w:val="00716E64"/>
    <w:rsid w:val="00717D03"/>
    <w:rsid w:val="00717E14"/>
    <w:rsid w:val="00720159"/>
    <w:rsid w:val="00720615"/>
    <w:rsid w:val="00720FCD"/>
    <w:rsid w:val="0072163D"/>
    <w:rsid w:val="0072232C"/>
    <w:rsid w:val="00722933"/>
    <w:rsid w:val="00723112"/>
    <w:rsid w:val="0072318F"/>
    <w:rsid w:val="00724126"/>
    <w:rsid w:val="00725AAE"/>
    <w:rsid w:val="0072658D"/>
    <w:rsid w:val="00726A31"/>
    <w:rsid w:val="00726CEE"/>
    <w:rsid w:val="0072733E"/>
    <w:rsid w:val="00727D39"/>
    <w:rsid w:val="00727F54"/>
    <w:rsid w:val="0073041B"/>
    <w:rsid w:val="007309DC"/>
    <w:rsid w:val="007309EC"/>
    <w:rsid w:val="00730F15"/>
    <w:rsid w:val="00731059"/>
    <w:rsid w:val="00731188"/>
    <w:rsid w:val="00731486"/>
    <w:rsid w:val="00731766"/>
    <w:rsid w:val="00731A35"/>
    <w:rsid w:val="00731F40"/>
    <w:rsid w:val="007324DB"/>
    <w:rsid w:val="00732D47"/>
    <w:rsid w:val="007330AA"/>
    <w:rsid w:val="00734AC3"/>
    <w:rsid w:val="00735058"/>
    <w:rsid w:val="0073585E"/>
    <w:rsid w:val="00735879"/>
    <w:rsid w:val="00736290"/>
    <w:rsid w:val="00736CD4"/>
    <w:rsid w:val="00736F4C"/>
    <w:rsid w:val="0073717E"/>
    <w:rsid w:val="00737774"/>
    <w:rsid w:val="00737EAA"/>
    <w:rsid w:val="00741A7C"/>
    <w:rsid w:val="00742CB9"/>
    <w:rsid w:val="00742E50"/>
    <w:rsid w:val="00743385"/>
    <w:rsid w:val="0074364C"/>
    <w:rsid w:val="00743F9A"/>
    <w:rsid w:val="007444A1"/>
    <w:rsid w:val="00744897"/>
    <w:rsid w:val="00744F72"/>
    <w:rsid w:val="00745282"/>
    <w:rsid w:val="00745D9E"/>
    <w:rsid w:val="00746328"/>
    <w:rsid w:val="00746ABE"/>
    <w:rsid w:val="0075048E"/>
    <w:rsid w:val="00750A2A"/>
    <w:rsid w:val="00750DAB"/>
    <w:rsid w:val="00750ED0"/>
    <w:rsid w:val="007513CB"/>
    <w:rsid w:val="00751408"/>
    <w:rsid w:val="007515CA"/>
    <w:rsid w:val="007516A1"/>
    <w:rsid w:val="00751A6F"/>
    <w:rsid w:val="00751EDC"/>
    <w:rsid w:val="00752077"/>
    <w:rsid w:val="007523F8"/>
    <w:rsid w:val="00752A43"/>
    <w:rsid w:val="00752CDF"/>
    <w:rsid w:val="00752D8B"/>
    <w:rsid w:val="0075315C"/>
    <w:rsid w:val="007535CC"/>
    <w:rsid w:val="0075368A"/>
    <w:rsid w:val="00753B81"/>
    <w:rsid w:val="00753C42"/>
    <w:rsid w:val="00753CD2"/>
    <w:rsid w:val="0075721A"/>
    <w:rsid w:val="00757A83"/>
    <w:rsid w:val="00757DF7"/>
    <w:rsid w:val="007604A8"/>
    <w:rsid w:val="00761500"/>
    <w:rsid w:val="00761543"/>
    <w:rsid w:val="00761653"/>
    <w:rsid w:val="00762F49"/>
    <w:rsid w:val="007631DB"/>
    <w:rsid w:val="00763BE9"/>
    <w:rsid w:val="00763C3C"/>
    <w:rsid w:val="0076429D"/>
    <w:rsid w:val="007645CD"/>
    <w:rsid w:val="00764B89"/>
    <w:rsid w:val="00764FF7"/>
    <w:rsid w:val="00764FFA"/>
    <w:rsid w:val="007658CB"/>
    <w:rsid w:val="0076637D"/>
    <w:rsid w:val="0076737C"/>
    <w:rsid w:val="007674D4"/>
    <w:rsid w:val="007675A2"/>
    <w:rsid w:val="00767B8D"/>
    <w:rsid w:val="00770361"/>
    <w:rsid w:val="0077041F"/>
    <w:rsid w:val="00770477"/>
    <w:rsid w:val="00770A4F"/>
    <w:rsid w:val="00770EA7"/>
    <w:rsid w:val="00770FA5"/>
    <w:rsid w:val="007710B7"/>
    <w:rsid w:val="00773265"/>
    <w:rsid w:val="00773898"/>
    <w:rsid w:val="00773A76"/>
    <w:rsid w:val="00773BAC"/>
    <w:rsid w:val="00773FC0"/>
    <w:rsid w:val="00773FFC"/>
    <w:rsid w:val="0077407E"/>
    <w:rsid w:val="00774A03"/>
    <w:rsid w:val="00775EFF"/>
    <w:rsid w:val="00776139"/>
    <w:rsid w:val="007762A0"/>
    <w:rsid w:val="007763E2"/>
    <w:rsid w:val="00776CC9"/>
    <w:rsid w:val="00776E65"/>
    <w:rsid w:val="00777CFC"/>
    <w:rsid w:val="00777D73"/>
    <w:rsid w:val="0078023C"/>
    <w:rsid w:val="0078089B"/>
    <w:rsid w:val="00780FBC"/>
    <w:rsid w:val="00780FCE"/>
    <w:rsid w:val="0078109C"/>
    <w:rsid w:val="00781CAB"/>
    <w:rsid w:val="00783809"/>
    <w:rsid w:val="00783C9E"/>
    <w:rsid w:val="00783E02"/>
    <w:rsid w:val="00784F4F"/>
    <w:rsid w:val="00785162"/>
    <w:rsid w:val="007857AD"/>
    <w:rsid w:val="007874E0"/>
    <w:rsid w:val="007875EA"/>
    <w:rsid w:val="007875F9"/>
    <w:rsid w:val="00787E9C"/>
    <w:rsid w:val="00791D82"/>
    <w:rsid w:val="007922E0"/>
    <w:rsid w:val="00792EDC"/>
    <w:rsid w:val="0079374A"/>
    <w:rsid w:val="00794144"/>
    <w:rsid w:val="007945D8"/>
    <w:rsid w:val="007948B3"/>
    <w:rsid w:val="00794C05"/>
    <w:rsid w:val="00794FD7"/>
    <w:rsid w:val="007950CB"/>
    <w:rsid w:val="00795110"/>
    <w:rsid w:val="00795405"/>
    <w:rsid w:val="00795AB1"/>
    <w:rsid w:val="00795BD9"/>
    <w:rsid w:val="00795F45"/>
    <w:rsid w:val="00796694"/>
    <w:rsid w:val="00797085"/>
    <w:rsid w:val="007A07A4"/>
    <w:rsid w:val="007A07D5"/>
    <w:rsid w:val="007A0CDE"/>
    <w:rsid w:val="007A1D7E"/>
    <w:rsid w:val="007A1FAF"/>
    <w:rsid w:val="007A34C1"/>
    <w:rsid w:val="007A4674"/>
    <w:rsid w:val="007A489C"/>
    <w:rsid w:val="007A63F7"/>
    <w:rsid w:val="007A76A8"/>
    <w:rsid w:val="007A7A0E"/>
    <w:rsid w:val="007A7E15"/>
    <w:rsid w:val="007B003D"/>
    <w:rsid w:val="007B0C6C"/>
    <w:rsid w:val="007B1736"/>
    <w:rsid w:val="007B2726"/>
    <w:rsid w:val="007B2965"/>
    <w:rsid w:val="007B3338"/>
    <w:rsid w:val="007B38FF"/>
    <w:rsid w:val="007B3BBC"/>
    <w:rsid w:val="007B3E35"/>
    <w:rsid w:val="007B4460"/>
    <w:rsid w:val="007B4F23"/>
    <w:rsid w:val="007B5441"/>
    <w:rsid w:val="007B55BE"/>
    <w:rsid w:val="007B5C3E"/>
    <w:rsid w:val="007B5F87"/>
    <w:rsid w:val="007B66CF"/>
    <w:rsid w:val="007B7486"/>
    <w:rsid w:val="007B7DF9"/>
    <w:rsid w:val="007B7E16"/>
    <w:rsid w:val="007B7FAE"/>
    <w:rsid w:val="007C0026"/>
    <w:rsid w:val="007C0D7C"/>
    <w:rsid w:val="007C1011"/>
    <w:rsid w:val="007C10F0"/>
    <w:rsid w:val="007C1D0E"/>
    <w:rsid w:val="007C2DAA"/>
    <w:rsid w:val="007C312C"/>
    <w:rsid w:val="007C35A8"/>
    <w:rsid w:val="007C43B4"/>
    <w:rsid w:val="007C46C7"/>
    <w:rsid w:val="007C4A7B"/>
    <w:rsid w:val="007C4B19"/>
    <w:rsid w:val="007C5097"/>
    <w:rsid w:val="007C6966"/>
    <w:rsid w:val="007C6AD7"/>
    <w:rsid w:val="007C6F38"/>
    <w:rsid w:val="007C7ACC"/>
    <w:rsid w:val="007C7C25"/>
    <w:rsid w:val="007D0220"/>
    <w:rsid w:val="007D02DA"/>
    <w:rsid w:val="007D04B6"/>
    <w:rsid w:val="007D05F5"/>
    <w:rsid w:val="007D0D81"/>
    <w:rsid w:val="007D1BF8"/>
    <w:rsid w:val="007D1EEC"/>
    <w:rsid w:val="007D29C1"/>
    <w:rsid w:val="007D2E66"/>
    <w:rsid w:val="007D3127"/>
    <w:rsid w:val="007D3231"/>
    <w:rsid w:val="007D3389"/>
    <w:rsid w:val="007D3401"/>
    <w:rsid w:val="007D4810"/>
    <w:rsid w:val="007D525C"/>
    <w:rsid w:val="007D54D6"/>
    <w:rsid w:val="007D5E17"/>
    <w:rsid w:val="007D624B"/>
    <w:rsid w:val="007D64DB"/>
    <w:rsid w:val="007D6E6E"/>
    <w:rsid w:val="007D6EA3"/>
    <w:rsid w:val="007D6EEF"/>
    <w:rsid w:val="007D6F42"/>
    <w:rsid w:val="007D7B5D"/>
    <w:rsid w:val="007E1017"/>
    <w:rsid w:val="007E2078"/>
    <w:rsid w:val="007E2889"/>
    <w:rsid w:val="007E30FA"/>
    <w:rsid w:val="007E3AFE"/>
    <w:rsid w:val="007E429E"/>
    <w:rsid w:val="007E44B6"/>
    <w:rsid w:val="007E465E"/>
    <w:rsid w:val="007E51F0"/>
    <w:rsid w:val="007E54EA"/>
    <w:rsid w:val="007E5501"/>
    <w:rsid w:val="007E57AD"/>
    <w:rsid w:val="007E5821"/>
    <w:rsid w:val="007E5CDB"/>
    <w:rsid w:val="007E63D0"/>
    <w:rsid w:val="007E6492"/>
    <w:rsid w:val="007E7C2C"/>
    <w:rsid w:val="007F08A1"/>
    <w:rsid w:val="007F0E63"/>
    <w:rsid w:val="007F1852"/>
    <w:rsid w:val="007F1E14"/>
    <w:rsid w:val="007F1ECD"/>
    <w:rsid w:val="007F25CD"/>
    <w:rsid w:val="007F2B25"/>
    <w:rsid w:val="007F3180"/>
    <w:rsid w:val="007F355A"/>
    <w:rsid w:val="007F5C1B"/>
    <w:rsid w:val="007F603E"/>
    <w:rsid w:val="007F657E"/>
    <w:rsid w:val="007F7B17"/>
    <w:rsid w:val="0080120A"/>
    <w:rsid w:val="00801B83"/>
    <w:rsid w:val="00801C56"/>
    <w:rsid w:val="00801C61"/>
    <w:rsid w:val="00801E88"/>
    <w:rsid w:val="00801F25"/>
    <w:rsid w:val="0080362A"/>
    <w:rsid w:val="0080399E"/>
    <w:rsid w:val="00804846"/>
    <w:rsid w:val="008049B3"/>
    <w:rsid w:val="00804ABE"/>
    <w:rsid w:val="00804F3D"/>
    <w:rsid w:val="00807D50"/>
    <w:rsid w:val="0081025C"/>
    <w:rsid w:val="00810273"/>
    <w:rsid w:val="00810B75"/>
    <w:rsid w:val="00811B1F"/>
    <w:rsid w:val="00811C7A"/>
    <w:rsid w:val="00812259"/>
    <w:rsid w:val="00812CBD"/>
    <w:rsid w:val="008130B2"/>
    <w:rsid w:val="008132CC"/>
    <w:rsid w:val="00813F5B"/>
    <w:rsid w:val="00815265"/>
    <w:rsid w:val="00815758"/>
    <w:rsid w:val="008158A1"/>
    <w:rsid w:val="00817941"/>
    <w:rsid w:val="00820804"/>
    <w:rsid w:val="0082143D"/>
    <w:rsid w:val="0082171D"/>
    <w:rsid w:val="008232C2"/>
    <w:rsid w:val="00823ACB"/>
    <w:rsid w:val="0082497E"/>
    <w:rsid w:val="00825673"/>
    <w:rsid w:val="0082568F"/>
    <w:rsid w:val="008260C9"/>
    <w:rsid w:val="0082688F"/>
    <w:rsid w:val="00826FA9"/>
    <w:rsid w:val="0082738D"/>
    <w:rsid w:val="00827EDE"/>
    <w:rsid w:val="00830622"/>
    <w:rsid w:val="00831DF7"/>
    <w:rsid w:val="00832179"/>
    <w:rsid w:val="00832F39"/>
    <w:rsid w:val="00833A0A"/>
    <w:rsid w:val="00834016"/>
    <w:rsid w:val="008343B5"/>
    <w:rsid w:val="008343CC"/>
    <w:rsid w:val="00834805"/>
    <w:rsid w:val="00834B02"/>
    <w:rsid w:val="00834F69"/>
    <w:rsid w:val="00834F74"/>
    <w:rsid w:val="0083544D"/>
    <w:rsid w:val="00835B00"/>
    <w:rsid w:val="00835B4D"/>
    <w:rsid w:val="00835D3D"/>
    <w:rsid w:val="00835EFF"/>
    <w:rsid w:val="00836143"/>
    <w:rsid w:val="00836ABF"/>
    <w:rsid w:val="00840114"/>
    <w:rsid w:val="00840311"/>
    <w:rsid w:val="00840341"/>
    <w:rsid w:val="00841056"/>
    <w:rsid w:val="00841808"/>
    <w:rsid w:val="00841A45"/>
    <w:rsid w:val="00842235"/>
    <w:rsid w:val="0084264E"/>
    <w:rsid w:val="008430EB"/>
    <w:rsid w:val="0084353E"/>
    <w:rsid w:val="008438AD"/>
    <w:rsid w:val="008439AD"/>
    <w:rsid w:val="00844A6F"/>
    <w:rsid w:val="00844FF0"/>
    <w:rsid w:val="0084578E"/>
    <w:rsid w:val="00845929"/>
    <w:rsid w:val="00846422"/>
    <w:rsid w:val="0084686C"/>
    <w:rsid w:val="00847126"/>
    <w:rsid w:val="00847286"/>
    <w:rsid w:val="00850478"/>
    <w:rsid w:val="00851C2A"/>
    <w:rsid w:val="00852D1F"/>
    <w:rsid w:val="00853C96"/>
    <w:rsid w:val="00854E62"/>
    <w:rsid w:val="00857469"/>
    <w:rsid w:val="008603C3"/>
    <w:rsid w:val="00861277"/>
    <w:rsid w:val="00861450"/>
    <w:rsid w:val="00861D87"/>
    <w:rsid w:val="00862227"/>
    <w:rsid w:val="0086281C"/>
    <w:rsid w:val="0086322D"/>
    <w:rsid w:val="0086351D"/>
    <w:rsid w:val="00863857"/>
    <w:rsid w:val="00863973"/>
    <w:rsid w:val="00863A84"/>
    <w:rsid w:val="00864869"/>
    <w:rsid w:val="0086617D"/>
    <w:rsid w:val="008671A7"/>
    <w:rsid w:val="0086749D"/>
    <w:rsid w:val="008676B8"/>
    <w:rsid w:val="00867F82"/>
    <w:rsid w:val="008703C3"/>
    <w:rsid w:val="008703FC"/>
    <w:rsid w:val="008706C2"/>
    <w:rsid w:val="00870E8E"/>
    <w:rsid w:val="0087117C"/>
    <w:rsid w:val="008711C9"/>
    <w:rsid w:val="00872355"/>
    <w:rsid w:val="00872F08"/>
    <w:rsid w:val="008731A4"/>
    <w:rsid w:val="0087341F"/>
    <w:rsid w:val="0087379B"/>
    <w:rsid w:val="00873852"/>
    <w:rsid w:val="0087429C"/>
    <w:rsid w:val="00874CFB"/>
    <w:rsid w:val="008757BE"/>
    <w:rsid w:val="00876378"/>
    <w:rsid w:val="008773A8"/>
    <w:rsid w:val="00877547"/>
    <w:rsid w:val="0087783B"/>
    <w:rsid w:val="00880012"/>
    <w:rsid w:val="00880133"/>
    <w:rsid w:val="0088067E"/>
    <w:rsid w:val="00880B1A"/>
    <w:rsid w:val="00880D7E"/>
    <w:rsid w:val="00880FE6"/>
    <w:rsid w:val="00880FFC"/>
    <w:rsid w:val="008811F4"/>
    <w:rsid w:val="008818D8"/>
    <w:rsid w:val="008829F0"/>
    <w:rsid w:val="00882C76"/>
    <w:rsid w:val="008832B9"/>
    <w:rsid w:val="008833B9"/>
    <w:rsid w:val="00884336"/>
    <w:rsid w:val="00884570"/>
    <w:rsid w:val="00884702"/>
    <w:rsid w:val="00884C06"/>
    <w:rsid w:val="00884C36"/>
    <w:rsid w:val="0088514B"/>
    <w:rsid w:val="00885489"/>
    <w:rsid w:val="008857E0"/>
    <w:rsid w:val="008867F4"/>
    <w:rsid w:val="00886E9D"/>
    <w:rsid w:val="00887015"/>
    <w:rsid w:val="0088789A"/>
    <w:rsid w:val="008878AB"/>
    <w:rsid w:val="00887B53"/>
    <w:rsid w:val="00887BD7"/>
    <w:rsid w:val="008900BE"/>
    <w:rsid w:val="00890730"/>
    <w:rsid w:val="008907F1"/>
    <w:rsid w:val="008915B8"/>
    <w:rsid w:val="00891925"/>
    <w:rsid w:val="008928EB"/>
    <w:rsid w:val="00893B17"/>
    <w:rsid w:val="0089413B"/>
    <w:rsid w:val="00896153"/>
    <w:rsid w:val="008968CB"/>
    <w:rsid w:val="00896D81"/>
    <w:rsid w:val="008971F7"/>
    <w:rsid w:val="008979A4"/>
    <w:rsid w:val="00897BF6"/>
    <w:rsid w:val="00897EC4"/>
    <w:rsid w:val="008A0052"/>
    <w:rsid w:val="008A19EF"/>
    <w:rsid w:val="008A1B54"/>
    <w:rsid w:val="008A1E05"/>
    <w:rsid w:val="008A28F1"/>
    <w:rsid w:val="008A3337"/>
    <w:rsid w:val="008A3350"/>
    <w:rsid w:val="008A3BFE"/>
    <w:rsid w:val="008A3E18"/>
    <w:rsid w:val="008A4024"/>
    <w:rsid w:val="008A4249"/>
    <w:rsid w:val="008A4463"/>
    <w:rsid w:val="008A4D71"/>
    <w:rsid w:val="008A4E68"/>
    <w:rsid w:val="008A57D5"/>
    <w:rsid w:val="008A586C"/>
    <w:rsid w:val="008A648F"/>
    <w:rsid w:val="008A6552"/>
    <w:rsid w:val="008A66BD"/>
    <w:rsid w:val="008B028A"/>
    <w:rsid w:val="008B09C5"/>
    <w:rsid w:val="008B0C71"/>
    <w:rsid w:val="008B18AD"/>
    <w:rsid w:val="008B2374"/>
    <w:rsid w:val="008B2B2C"/>
    <w:rsid w:val="008B3D2C"/>
    <w:rsid w:val="008B4486"/>
    <w:rsid w:val="008B4EB9"/>
    <w:rsid w:val="008B4F12"/>
    <w:rsid w:val="008B5140"/>
    <w:rsid w:val="008B539C"/>
    <w:rsid w:val="008B5A2F"/>
    <w:rsid w:val="008B6C93"/>
    <w:rsid w:val="008B6D77"/>
    <w:rsid w:val="008B710B"/>
    <w:rsid w:val="008B731E"/>
    <w:rsid w:val="008B74B1"/>
    <w:rsid w:val="008B7832"/>
    <w:rsid w:val="008B7D16"/>
    <w:rsid w:val="008C0AD0"/>
    <w:rsid w:val="008C11B7"/>
    <w:rsid w:val="008C1FCC"/>
    <w:rsid w:val="008C2CFB"/>
    <w:rsid w:val="008C410F"/>
    <w:rsid w:val="008C42BE"/>
    <w:rsid w:val="008C4712"/>
    <w:rsid w:val="008C52E3"/>
    <w:rsid w:val="008C566C"/>
    <w:rsid w:val="008C6975"/>
    <w:rsid w:val="008C6BC9"/>
    <w:rsid w:val="008C7CC6"/>
    <w:rsid w:val="008C7FC3"/>
    <w:rsid w:val="008D071B"/>
    <w:rsid w:val="008D0C00"/>
    <w:rsid w:val="008D1067"/>
    <w:rsid w:val="008D15CD"/>
    <w:rsid w:val="008D15DD"/>
    <w:rsid w:val="008D1C86"/>
    <w:rsid w:val="008D1DAC"/>
    <w:rsid w:val="008D4903"/>
    <w:rsid w:val="008D4CAD"/>
    <w:rsid w:val="008D581C"/>
    <w:rsid w:val="008D5F0F"/>
    <w:rsid w:val="008D699E"/>
    <w:rsid w:val="008D6D2E"/>
    <w:rsid w:val="008D73B8"/>
    <w:rsid w:val="008D73D9"/>
    <w:rsid w:val="008D7564"/>
    <w:rsid w:val="008D76EE"/>
    <w:rsid w:val="008D7D01"/>
    <w:rsid w:val="008E0219"/>
    <w:rsid w:val="008E0E05"/>
    <w:rsid w:val="008E0EEF"/>
    <w:rsid w:val="008E1959"/>
    <w:rsid w:val="008E1CD4"/>
    <w:rsid w:val="008E1D5C"/>
    <w:rsid w:val="008E2A8F"/>
    <w:rsid w:val="008E3068"/>
    <w:rsid w:val="008E306F"/>
    <w:rsid w:val="008E3094"/>
    <w:rsid w:val="008E3796"/>
    <w:rsid w:val="008E3B11"/>
    <w:rsid w:val="008E4581"/>
    <w:rsid w:val="008E5BEE"/>
    <w:rsid w:val="008E5FBF"/>
    <w:rsid w:val="008E65B7"/>
    <w:rsid w:val="008E6E8D"/>
    <w:rsid w:val="008E7115"/>
    <w:rsid w:val="008E7E30"/>
    <w:rsid w:val="008E7E37"/>
    <w:rsid w:val="008F0D2B"/>
    <w:rsid w:val="008F0E47"/>
    <w:rsid w:val="008F1B25"/>
    <w:rsid w:val="008F21D1"/>
    <w:rsid w:val="008F2ADD"/>
    <w:rsid w:val="008F350F"/>
    <w:rsid w:val="008F35CB"/>
    <w:rsid w:val="008F473D"/>
    <w:rsid w:val="008F533F"/>
    <w:rsid w:val="008F61B2"/>
    <w:rsid w:val="008F6524"/>
    <w:rsid w:val="008F6EB4"/>
    <w:rsid w:val="0090058F"/>
    <w:rsid w:val="009007C7"/>
    <w:rsid w:val="0090095C"/>
    <w:rsid w:val="00901333"/>
    <w:rsid w:val="00901640"/>
    <w:rsid w:val="00901A25"/>
    <w:rsid w:val="0090285B"/>
    <w:rsid w:val="0090291D"/>
    <w:rsid w:val="009032C5"/>
    <w:rsid w:val="009037B8"/>
    <w:rsid w:val="00907610"/>
    <w:rsid w:val="00907DEF"/>
    <w:rsid w:val="00910172"/>
    <w:rsid w:val="00910C4B"/>
    <w:rsid w:val="0091142E"/>
    <w:rsid w:val="00911435"/>
    <w:rsid w:val="0091164D"/>
    <w:rsid w:val="00911801"/>
    <w:rsid w:val="009125E6"/>
    <w:rsid w:val="009134F5"/>
    <w:rsid w:val="00913666"/>
    <w:rsid w:val="00913722"/>
    <w:rsid w:val="00913886"/>
    <w:rsid w:val="0091474B"/>
    <w:rsid w:val="00914AA8"/>
    <w:rsid w:val="0091514C"/>
    <w:rsid w:val="0091516B"/>
    <w:rsid w:val="00915CE4"/>
    <w:rsid w:val="00916506"/>
    <w:rsid w:val="00917F5F"/>
    <w:rsid w:val="00920C97"/>
    <w:rsid w:val="009214AB"/>
    <w:rsid w:val="00921A11"/>
    <w:rsid w:val="00922AE6"/>
    <w:rsid w:val="00923D7A"/>
    <w:rsid w:val="00924CB6"/>
    <w:rsid w:val="00924E8E"/>
    <w:rsid w:val="00927983"/>
    <w:rsid w:val="009305A0"/>
    <w:rsid w:val="00930D3F"/>
    <w:rsid w:val="00931007"/>
    <w:rsid w:val="00931261"/>
    <w:rsid w:val="009313C4"/>
    <w:rsid w:val="00931F06"/>
    <w:rsid w:val="009324C7"/>
    <w:rsid w:val="00932999"/>
    <w:rsid w:val="0093490B"/>
    <w:rsid w:val="009349A6"/>
    <w:rsid w:val="0093518A"/>
    <w:rsid w:val="00935368"/>
    <w:rsid w:val="009361C1"/>
    <w:rsid w:val="009362D9"/>
    <w:rsid w:val="0093732E"/>
    <w:rsid w:val="0093783B"/>
    <w:rsid w:val="009400BF"/>
    <w:rsid w:val="0094047D"/>
    <w:rsid w:val="0094122B"/>
    <w:rsid w:val="00941643"/>
    <w:rsid w:val="00942396"/>
    <w:rsid w:val="0094267B"/>
    <w:rsid w:val="00944111"/>
    <w:rsid w:val="009441E2"/>
    <w:rsid w:val="0094458B"/>
    <w:rsid w:val="00944888"/>
    <w:rsid w:val="00944CB9"/>
    <w:rsid w:val="00944EBA"/>
    <w:rsid w:val="009452C4"/>
    <w:rsid w:val="009463AA"/>
    <w:rsid w:val="009469C2"/>
    <w:rsid w:val="009469EF"/>
    <w:rsid w:val="00946C03"/>
    <w:rsid w:val="0094771F"/>
    <w:rsid w:val="00947B6B"/>
    <w:rsid w:val="0095005A"/>
    <w:rsid w:val="00950212"/>
    <w:rsid w:val="00950A3C"/>
    <w:rsid w:val="009514E0"/>
    <w:rsid w:val="00952438"/>
    <w:rsid w:val="00952B71"/>
    <w:rsid w:val="009538ED"/>
    <w:rsid w:val="0095398B"/>
    <w:rsid w:val="009549A4"/>
    <w:rsid w:val="00954D24"/>
    <w:rsid w:val="009557B2"/>
    <w:rsid w:val="00956AA7"/>
    <w:rsid w:val="00957AD5"/>
    <w:rsid w:val="00960CF6"/>
    <w:rsid w:val="00960EDB"/>
    <w:rsid w:val="0096179F"/>
    <w:rsid w:val="0096357A"/>
    <w:rsid w:val="0096534D"/>
    <w:rsid w:val="00966F04"/>
    <w:rsid w:val="009677EB"/>
    <w:rsid w:val="00967D11"/>
    <w:rsid w:val="00967EEB"/>
    <w:rsid w:val="009705DC"/>
    <w:rsid w:val="0097085D"/>
    <w:rsid w:val="009725BD"/>
    <w:rsid w:val="00972B07"/>
    <w:rsid w:val="00972BBF"/>
    <w:rsid w:val="0097306F"/>
    <w:rsid w:val="009736E0"/>
    <w:rsid w:val="00973BA9"/>
    <w:rsid w:val="00973F45"/>
    <w:rsid w:val="009741D4"/>
    <w:rsid w:val="00974B08"/>
    <w:rsid w:val="00975054"/>
    <w:rsid w:val="00975BCE"/>
    <w:rsid w:val="00975C4F"/>
    <w:rsid w:val="00975FB4"/>
    <w:rsid w:val="009766ED"/>
    <w:rsid w:val="00976F35"/>
    <w:rsid w:val="00976F90"/>
    <w:rsid w:val="00980677"/>
    <w:rsid w:val="0098096A"/>
    <w:rsid w:val="00980ED5"/>
    <w:rsid w:val="00981560"/>
    <w:rsid w:val="00981958"/>
    <w:rsid w:val="0098249A"/>
    <w:rsid w:val="00982851"/>
    <w:rsid w:val="009832A4"/>
    <w:rsid w:val="00983B5D"/>
    <w:rsid w:val="00983F42"/>
    <w:rsid w:val="00984098"/>
    <w:rsid w:val="00984934"/>
    <w:rsid w:val="009859A7"/>
    <w:rsid w:val="0098649E"/>
    <w:rsid w:val="009864DD"/>
    <w:rsid w:val="00986864"/>
    <w:rsid w:val="00986A37"/>
    <w:rsid w:val="00990041"/>
    <w:rsid w:val="0099107D"/>
    <w:rsid w:val="00991F29"/>
    <w:rsid w:val="00991FBF"/>
    <w:rsid w:val="0099208A"/>
    <w:rsid w:val="0099317E"/>
    <w:rsid w:val="00993282"/>
    <w:rsid w:val="00993913"/>
    <w:rsid w:val="00993CAC"/>
    <w:rsid w:val="009940F7"/>
    <w:rsid w:val="009945E0"/>
    <w:rsid w:val="00994916"/>
    <w:rsid w:val="00995F65"/>
    <w:rsid w:val="009962EC"/>
    <w:rsid w:val="00996407"/>
    <w:rsid w:val="00996470"/>
    <w:rsid w:val="009965AB"/>
    <w:rsid w:val="0099712E"/>
    <w:rsid w:val="00997C17"/>
    <w:rsid w:val="009A043C"/>
    <w:rsid w:val="009A123D"/>
    <w:rsid w:val="009A14C6"/>
    <w:rsid w:val="009A1606"/>
    <w:rsid w:val="009A187F"/>
    <w:rsid w:val="009A1C61"/>
    <w:rsid w:val="009A232E"/>
    <w:rsid w:val="009A25CB"/>
    <w:rsid w:val="009A3506"/>
    <w:rsid w:val="009A3EBB"/>
    <w:rsid w:val="009A3F6B"/>
    <w:rsid w:val="009A44B2"/>
    <w:rsid w:val="009A518A"/>
    <w:rsid w:val="009A51FF"/>
    <w:rsid w:val="009A575D"/>
    <w:rsid w:val="009A62F9"/>
    <w:rsid w:val="009A6573"/>
    <w:rsid w:val="009A66F9"/>
    <w:rsid w:val="009A7281"/>
    <w:rsid w:val="009A776D"/>
    <w:rsid w:val="009A79D2"/>
    <w:rsid w:val="009B17AF"/>
    <w:rsid w:val="009B32C2"/>
    <w:rsid w:val="009B387C"/>
    <w:rsid w:val="009B3D7F"/>
    <w:rsid w:val="009B41EB"/>
    <w:rsid w:val="009B51B9"/>
    <w:rsid w:val="009C0918"/>
    <w:rsid w:val="009C166D"/>
    <w:rsid w:val="009C2157"/>
    <w:rsid w:val="009C3099"/>
    <w:rsid w:val="009C33C6"/>
    <w:rsid w:val="009C3F05"/>
    <w:rsid w:val="009C46CE"/>
    <w:rsid w:val="009C5552"/>
    <w:rsid w:val="009D047E"/>
    <w:rsid w:val="009D05DB"/>
    <w:rsid w:val="009D1F1A"/>
    <w:rsid w:val="009D288F"/>
    <w:rsid w:val="009D33DD"/>
    <w:rsid w:val="009D392E"/>
    <w:rsid w:val="009D3B37"/>
    <w:rsid w:val="009D3F9A"/>
    <w:rsid w:val="009D420E"/>
    <w:rsid w:val="009D5084"/>
    <w:rsid w:val="009D5FFB"/>
    <w:rsid w:val="009D7498"/>
    <w:rsid w:val="009E011F"/>
    <w:rsid w:val="009E07D9"/>
    <w:rsid w:val="009E0BF4"/>
    <w:rsid w:val="009E0E04"/>
    <w:rsid w:val="009E12B8"/>
    <w:rsid w:val="009E172A"/>
    <w:rsid w:val="009E1DE0"/>
    <w:rsid w:val="009E1E47"/>
    <w:rsid w:val="009E2398"/>
    <w:rsid w:val="009E2A11"/>
    <w:rsid w:val="009E3591"/>
    <w:rsid w:val="009E3ECC"/>
    <w:rsid w:val="009E49E2"/>
    <w:rsid w:val="009E4C26"/>
    <w:rsid w:val="009E4FB2"/>
    <w:rsid w:val="009E6563"/>
    <w:rsid w:val="009E710A"/>
    <w:rsid w:val="009F0565"/>
    <w:rsid w:val="009F07EA"/>
    <w:rsid w:val="009F0D3D"/>
    <w:rsid w:val="009F1ED2"/>
    <w:rsid w:val="009F2B6A"/>
    <w:rsid w:val="009F37CB"/>
    <w:rsid w:val="009F3F40"/>
    <w:rsid w:val="009F4999"/>
    <w:rsid w:val="009F5197"/>
    <w:rsid w:val="009F51D6"/>
    <w:rsid w:val="009F54BF"/>
    <w:rsid w:val="009F5597"/>
    <w:rsid w:val="009F5764"/>
    <w:rsid w:val="009F5800"/>
    <w:rsid w:val="009F7CEB"/>
    <w:rsid w:val="009F7DD4"/>
    <w:rsid w:val="00A004F2"/>
    <w:rsid w:val="00A00959"/>
    <w:rsid w:val="00A00D41"/>
    <w:rsid w:val="00A01378"/>
    <w:rsid w:val="00A02044"/>
    <w:rsid w:val="00A0303E"/>
    <w:rsid w:val="00A03B27"/>
    <w:rsid w:val="00A03ECE"/>
    <w:rsid w:val="00A048B7"/>
    <w:rsid w:val="00A05379"/>
    <w:rsid w:val="00A058BC"/>
    <w:rsid w:val="00A0691B"/>
    <w:rsid w:val="00A06938"/>
    <w:rsid w:val="00A073FA"/>
    <w:rsid w:val="00A07782"/>
    <w:rsid w:val="00A07FF5"/>
    <w:rsid w:val="00A10782"/>
    <w:rsid w:val="00A10A77"/>
    <w:rsid w:val="00A10C4F"/>
    <w:rsid w:val="00A1177E"/>
    <w:rsid w:val="00A134A4"/>
    <w:rsid w:val="00A13FDF"/>
    <w:rsid w:val="00A14085"/>
    <w:rsid w:val="00A14BCA"/>
    <w:rsid w:val="00A14D7F"/>
    <w:rsid w:val="00A14F57"/>
    <w:rsid w:val="00A15274"/>
    <w:rsid w:val="00A168BA"/>
    <w:rsid w:val="00A168D2"/>
    <w:rsid w:val="00A16B77"/>
    <w:rsid w:val="00A17B4B"/>
    <w:rsid w:val="00A2010F"/>
    <w:rsid w:val="00A21040"/>
    <w:rsid w:val="00A212E0"/>
    <w:rsid w:val="00A2176F"/>
    <w:rsid w:val="00A233CD"/>
    <w:rsid w:val="00A23BF8"/>
    <w:rsid w:val="00A23DFB"/>
    <w:rsid w:val="00A24828"/>
    <w:rsid w:val="00A25084"/>
    <w:rsid w:val="00A25629"/>
    <w:rsid w:val="00A25968"/>
    <w:rsid w:val="00A265F1"/>
    <w:rsid w:val="00A26FF0"/>
    <w:rsid w:val="00A27066"/>
    <w:rsid w:val="00A2723C"/>
    <w:rsid w:val="00A27433"/>
    <w:rsid w:val="00A27B04"/>
    <w:rsid w:val="00A30BC1"/>
    <w:rsid w:val="00A30C96"/>
    <w:rsid w:val="00A310CC"/>
    <w:rsid w:val="00A32035"/>
    <w:rsid w:val="00A32294"/>
    <w:rsid w:val="00A33160"/>
    <w:rsid w:val="00A33CAE"/>
    <w:rsid w:val="00A34380"/>
    <w:rsid w:val="00A35843"/>
    <w:rsid w:val="00A3688D"/>
    <w:rsid w:val="00A373A7"/>
    <w:rsid w:val="00A4071A"/>
    <w:rsid w:val="00A40C58"/>
    <w:rsid w:val="00A4163C"/>
    <w:rsid w:val="00A417F1"/>
    <w:rsid w:val="00A41844"/>
    <w:rsid w:val="00A41F21"/>
    <w:rsid w:val="00A42DA9"/>
    <w:rsid w:val="00A43644"/>
    <w:rsid w:val="00A44268"/>
    <w:rsid w:val="00A444AA"/>
    <w:rsid w:val="00A45613"/>
    <w:rsid w:val="00A45768"/>
    <w:rsid w:val="00A468C5"/>
    <w:rsid w:val="00A47564"/>
    <w:rsid w:val="00A47DA4"/>
    <w:rsid w:val="00A50808"/>
    <w:rsid w:val="00A52719"/>
    <w:rsid w:val="00A52CD6"/>
    <w:rsid w:val="00A53443"/>
    <w:rsid w:val="00A53E71"/>
    <w:rsid w:val="00A53F8F"/>
    <w:rsid w:val="00A547B9"/>
    <w:rsid w:val="00A5522C"/>
    <w:rsid w:val="00A5546B"/>
    <w:rsid w:val="00A558CA"/>
    <w:rsid w:val="00A56039"/>
    <w:rsid w:val="00A562F4"/>
    <w:rsid w:val="00A571B4"/>
    <w:rsid w:val="00A57A62"/>
    <w:rsid w:val="00A60277"/>
    <w:rsid w:val="00A60B22"/>
    <w:rsid w:val="00A6150E"/>
    <w:rsid w:val="00A62D9C"/>
    <w:rsid w:val="00A637B9"/>
    <w:rsid w:val="00A6417E"/>
    <w:rsid w:val="00A64830"/>
    <w:rsid w:val="00A659EF"/>
    <w:rsid w:val="00A65DD6"/>
    <w:rsid w:val="00A66439"/>
    <w:rsid w:val="00A66579"/>
    <w:rsid w:val="00A66CDD"/>
    <w:rsid w:val="00A675D3"/>
    <w:rsid w:val="00A678E1"/>
    <w:rsid w:val="00A67D80"/>
    <w:rsid w:val="00A71095"/>
    <w:rsid w:val="00A71F0F"/>
    <w:rsid w:val="00A73A41"/>
    <w:rsid w:val="00A74C67"/>
    <w:rsid w:val="00A7510A"/>
    <w:rsid w:val="00A75320"/>
    <w:rsid w:val="00A75ACD"/>
    <w:rsid w:val="00A76636"/>
    <w:rsid w:val="00A7774F"/>
    <w:rsid w:val="00A80449"/>
    <w:rsid w:val="00A80F9C"/>
    <w:rsid w:val="00A81067"/>
    <w:rsid w:val="00A814C1"/>
    <w:rsid w:val="00A81F0B"/>
    <w:rsid w:val="00A82270"/>
    <w:rsid w:val="00A82375"/>
    <w:rsid w:val="00A8242B"/>
    <w:rsid w:val="00A82461"/>
    <w:rsid w:val="00A82E16"/>
    <w:rsid w:val="00A830F3"/>
    <w:rsid w:val="00A83790"/>
    <w:rsid w:val="00A84147"/>
    <w:rsid w:val="00A8426E"/>
    <w:rsid w:val="00A84738"/>
    <w:rsid w:val="00A8497D"/>
    <w:rsid w:val="00A849F2"/>
    <w:rsid w:val="00A84CE1"/>
    <w:rsid w:val="00A84FCB"/>
    <w:rsid w:val="00A85032"/>
    <w:rsid w:val="00A85D9E"/>
    <w:rsid w:val="00A864F9"/>
    <w:rsid w:val="00A86714"/>
    <w:rsid w:val="00A86E76"/>
    <w:rsid w:val="00A87521"/>
    <w:rsid w:val="00A903D2"/>
    <w:rsid w:val="00A9076E"/>
    <w:rsid w:val="00A913DF"/>
    <w:rsid w:val="00A922F3"/>
    <w:rsid w:val="00A92599"/>
    <w:rsid w:val="00A9288A"/>
    <w:rsid w:val="00A92DEA"/>
    <w:rsid w:val="00A930DF"/>
    <w:rsid w:val="00A934AE"/>
    <w:rsid w:val="00A934CC"/>
    <w:rsid w:val="00A94CFA"/>
    <w:rsid w:val="00A95329"/>
    <w:rsid w:val="00A956A3"/>
    <w:rsid w:val="00A956A9"/>
    <w:rsid w:val="00A962A4"/>
    <w:rsid w:val="00A96388"/>
    <w:rsid w:val="00A96C78"/>
    <w:rsid w:val="00A97618"/>
    <w:rsid w:val="00A9771A"/>
    <w:rsid w:val="00AA01AF"/>
    <w:rsid w:val="00AA0539"/>
    <w:rsid w:val="00AA0F84"/>
    <w:rsid w:val="00AA127E"/>
    <w:rsid w:val="00AA17F2"/>
    <w:rsid w:val="00AA185A"/>
    <w:rsid w:val="00AA2301"/>
    <w:rsid w:val="00AA2C02"/>
    <w:rsid w:val="00AA3799"/>
    <w:rsid w:val="00AA37D3"/>
    <w:rsid w:val="00AA442D"/>
    <w:rsid w:val="00AA506B"/>
    <w:rsid w:val="00AA5A8E"/>
    <w:rsid w:val="00AA5CD9"/>
    <w:rsid w:val="00AA61A1"/>
    <w:rsid w:val="00AA704B"/>
    <w:rsid w:val="00AA746A"/>
    <w:rsid w:val="00AA78BB"/>
    <w:rsid w:val="00AA7D5F"/>
    <w:rsid w:val="00AB0274"/>
    <w:rsid w:val="00AB1242"/>
    <w:rsid w:val="00AB1893"/>
    <w:rsid w:val="00AB2AE3"/>
    <w:rsid w:val="00AB2BF8"/>
    <w:rsid w:val="00AB302A"/>
    <w:rsid w:val="00AB3AFC"/>
    <w:rsid w:val="00AB4FAF"/>
    <w:rsid w:val="00AB51E9"/>
    <w:rsid w:val="00AB52C2"/>
    <w:rsid w:val="00AB62DD"/>
    <w:rsid w:val="00AB6812"/>
    <w:rsid w:val="00AB6A08"/>
    <w:rsid w:val="00AB6B80"/>
    <w:rsid w:val="00AB6BA6"/>
    <w:rsid w:val="00AB72AB"/>
    <w:rsid w:val="00AB76CC"/>
    <w:rsid w:val="00AC00A1"/>
    <w:rsid w:val="00AC0A61"/>
    <w:rsid w:val="00AC0A89"/>
    <w:rsid w:val="00AC1311"/>
    <w:rsid w:val="00AC1576"/>
    <w:rsid w:val="00AC40CD"/>
    <w:rsid w:val="00AC4506"/>
    <w:rsid w:val="00AC4F1A"/>
    <w:rsid w:val="00AC592D"/>
    <w:rsid w:val="00AC6320"/>
    <w:rsid w:val="00AC6DA9"/>
    <w:rsid w:val="00AC77DA"/>
    <w:rsid w:val="00AC7BFD"/>
    <w:rsid w:val="00AC7C4E"/>
    <w:rsid w:val="00AD0AFA"/>
    <w:rsid w:val="00AD13A9"/>
    <w:rsid w:val="00AD1521"/>
    <w:rsid w:val="00AD1560"/>
    <w:rsid w:val="00AD2397"/>
    <w:rsid w:val="00AD3335"/>
    <w:rsid w:val="00AD3561"/>
    <w:rsid w:val="00AD3AEB"/>
    <w:rsid w:val="00AD48C4"/>
    <w:rsid w:val="00AD5885"/>
    <w:rsid w:val="00AD78AD"/>
    <w:rsid w:val="00AD7AB2"/>
    <w:rsid w:val="00AD7FDC"/>
    <w:rsid w:val="00AE04B0"/>
    <w:rsid w:val="00AE1AF8"/>
    <w:rsid w:val="00AE1B52"/>
    <w:rsid w:val="00AE1FFD"/>
    <w:rsid w:val="00AE20AD"/>
    <w:rsid w:val="00AE23DD"/>
    <w:rsid w:val="00AE2788"/>
    <w:rsid w:val="00AE2A8C"/>
    <w:rsid w:val="00AE2AF0"/>
    <w:rsid w:val="00AE31FA"/>
    <w:rsid w:val="00AE34B8"/>
    <w:rsid w:val="00AE35F7"/>
    <w:rsid w:val="00AE3C76"/>
    <w:rsid w:val="00AE4902"/>
    <w:rsid w:val="00AE4A05"/>
    <w:rsid w:val="00AE5E3B"/>
    <w:rsid w:val="00AE724F"/>
    <w:rsid w:val="00AF0FC2"/>
    <w:rsid w:val="00AF1047"/>
    <w:rsid w:val="00AF2511"/>
    <w:rsid w:val="00AF2606"/>
    <w:rsid w:val="00AF32EB"/>
    <w:rsid w:val="00AF4FEE"/>
    <w:rsid w:val="00AF50D2"/>
    <w:rsid w:val="00AF54D5"/>
    <w:rsid w:val="00AF6269"/>
    <w:rsid w:val="00AF659A"/>
    <w:rsid w:val="00AF6D62"/>
    <w:rsid w:val="00AF7196"/>
    <w:rsid w:val="00AF736E"/>
    <w:rsid w:val="00AF755C"/>
    <w:rsid w:val="00AF7616"/>
    <w:rsid w:val="00AF7733"/>
    <w:rsid w:val="00AF7839"/>
    <w:rsid w:val="00B0076E"/>
    <w:rsid w:val="00B00804"/>
    <w:rsid w:val="00B00889"/>
    <w:rsid w:val="00B00890"/>
    <w:rsid w:val="00B00F56"/>
    <w:rsid w:val="00B02403"/>
    <w:rsid w:val="00B024C2"/>
    <w:rsid w:val="00B02859"/>
    <w:rsid w:val="00B031FE"/>
    <w:rsid w:val="00B04690"/>
    <w:rsid w:val="00B04C62"/>
    <w:rsid w:val="00B060F2"/>
    <w:rsid w:val="00B07184"/>
    <w:rsid w:val="00B07B40"/>
    <w:rsid w:val="00B07D83"/>
    <w:rsid w:val="00B1007C"/>
    <w:rsid w:val="00B11577"/>
    <w:rsid w:val="00B11F01"/>
    <w:rsid w:val="00B1220F"/>
    <w:rsid w:val="00B133E5"/>
    <w:rsid w:val="00B13563"/>
    <w:rsid w:val="00B13661"/>
    <w:rsid w:val="00B139DE"/>
    <w:rsid w:val="00B1411E"/>
    <w:rsid w:val="00B14BD4"/>
    <w:rsid w:val="00B1614E"/>
    <w:rsid w:val="00B17385"/>
    <w:rsid w:val="00B1761A"/>
    <w:rsid w:val="00B202B9"/>
    <w:rsid w:val="00B204F8"/>
    <w:rsid w:val="00B208FE"/>
    <w:rsid w:val="00B2099A"/>
    <w:rsid w:val="00B20F28"/>
    <w:rsid w:val="00B21068"/>
    <w:rsid w:val="00B21186"/>
    <w:rsid w:val="00B214E1"/>
    <w:rsid w:val="00B21720"/>
    <w:rsid w:val="00B217F0"/>
    <w:rsid w:val="00B22869"/>
    <w:rsid w:val="00B22976"/>
    <w:rsid w:val="00B22CCC"/>
    <w:rsid w:val="00B23305"/>
    <w:rsid w:val="00B2330B"/>
    <w:rsid w:val="00B2398D"/>
    <w:rsid w:val="00B23D0C"/>
    <w:rsid w:val="00B24066"/>
    <w:rsid w:val="00B25907"/>
    <w:rsid w:val="00B25D7D"/>
    <w:rsid w:val="00B2605E"/>
    <w:rsid w:val="00B26166"/>
    <w:rsid w:val="00B26459"/>
    <w:rsid w:val="00B27260"/>
    <w:rsid w:val="00B27571"/>
    <w:rsid w:val="00B27AAD"/>
    <w:rsid w:val="00B27CB3"/>
    <w:rsid w:val="00B30129"/>
    <w:rsid w:val="00B30936"/>
    <w:rsid w:val="00B30F03"/>
    <w:rsid w:val="00B31750"/>
    <w:rsid w:val="00B31D7E"/>
    <w:rsid w:val="00B32F69"/>
    <w:rsid w:val="00B33CE9"/>
    <w:rsid w:val="00B34066"/>
    <w:rsid w:val="00B35AD3"/>
    <w:rsid w:val="00B3726F"/>
    <w:rsid w:val="00B4057E"/>
    <w:rsid w:val="00B415E5"/>
    <w:rsid w:val="00B41601"/>
    <w:rsid w:val="00B426B7"/>
    <w:rsid w:val="00B431D3"/>
    <w:rsid w:val="00B43A89"/>
    <w:rsid w:val="00B43E5E"/>
    <w:rsid w:val="00B44A34"/>
    <w:rsid w:val="00B4660A"/>
    <w:rsid w:val="00B468B1"/>
    <w:rsid w:val="00B46D12"/>
    <w:rsid w:val="00B47295"/>
    <w:rsid w:val="00B502D2"/>
    <w:rsid w:val="00B50D92"/>
    <w:rsid w:val="00B5161E"/>
    <w:rsid w:val="00B5373D"/>
    <w:rsid w:val="00B53D70"/>
    <w:rsid w:val="00B540DB"/>
    <w:rsid w:val="00B54D72"/>
    <w:rsid w:val="00B551BD"/>
    <w:rsid w:val="00B55D98"/>
    <w:rsid w:val="00B565FA"/>
    <w:rsid w:val="00B605A4"/>
    <w:rsid w:val="00B6091D"/>
    <w:rsid w:val="00B609EA"/>
    <w:rsid w:val="00B60B1E"/>
    <w:rsid w:val="00B614C3"/>
    <w:rsid w:val="00B627BC"/>
    <w:rsid w:val="00B62E3C"/>
    <w:rsid w:val="00B63D1E"/>
    <w:rsid w:val="00B64C05"/>
    <w:rsid w:val="00B66DD2"/>
    <w:rsid w:val="00B67858"/>
    <w:rsid w:val="00B70184"/>
    <w:rsid w:val="00B70187"/>
    <w:rsid w:val="00B702D7"/>
    <w:rsid w:val="00B70649"/>
    <w:rsid w:val="00B708ED"/>
    <w:rsid w:val="00B709A0"/>
    <w:rsid w:val="00B71628"/>
    <w:rsid w:val="00B71B72"/>
    <w:rsid w:val="00B71D7F"/>
    <w:rsid w:val="00B721A9"/>
    <w:rsid w:val="00B7260A"/>
    <w:rsid w:val="00B72951"/>
    <w:rsid w:val="00B73361"/>
    <w:rsid w:val="00B74076"/>
    <w:rsid w:val="00B7467D"/>
    <w:rsid w:val="00B74E16"/>
    <w:rsid w:val="00B75544"/>
    <w:rsid w:val="00B7655A"/>
    <w:rsid w:val="00B76769"/>
    <w:rsid w:val="00B773C2"/>
    <w:rsid w:val="00B7782B"/>
    <w:rsid w:val="00B77A9B"/>
    <w:rsid w:val="00B80215"/>
    <w:rsid w:val="00B808C9"/>
    <w:rsid w:val="00B81B1E"/>
    <w:rsid w:val="00B81F28"/>
    <w:rsid w:val="00B83AE6"/>
    <w:rsid w:val="00B83E9D"/>
    <w:rsid w:val="00B8434B"/>
    <w:rsid w:val="00B8459F"/>
    <w:rsid w:val="00B847BC"/>
    <w:rsid w:val="00B86D93"/>
    <w:rsid w:val="00B86E10"/>
    <w:rsid w:val="00B86F60"/>
    <w:rsid w:val="00B877B4"/>
    <w:rsid w:val="00B90914"/>
    <w:rsid w:val="00B90FDB"/>
    <w:rsid w:val="00B9162A"/>
    <w:rsid w:val="00B91DF9"/>
    <w:rsid w:val="00B929A6"/>
    <w:rsid w:val="00B933D8"/>
    <w:rsid w:val="00B93C3A"/>
    <w:rsid w:val="00B942EF"/>
    <w:rsid w:val="00B945BC"/>
    <w:rsid w:val="00B94A91"/>
    <w:rsid w:val="00B94C85"/>
    <w:rsid w:val="00B95315"/>
    <w:rsid w:val="00B95A3D"/>
    <w:rsid w:val="00B95B60"/>
    <w:rsid w:val="00B95BA9"/>
    <w:rsid w:val="00B96290"/>
    <w:rsid w:val="00B963E2"/>
    <w:rsid w:val="00B965D5"/>
    <w:rsid w:val="00B96894"/>
    <w:rsid w:val="00B968E1"/>
    <w:rsid w:val="00B96B21"/>
    <w:rsid w:val="00B97267"/>
    <w:rsid w:val="00B9760E"/>
    <w:rsid w:val="00B97D36"/>
    <w:rsid w:val="00BA00DC"/>
    <w:rsid w:val="00BA00F2"/>
    <w:rsid w:val="00BA14C5"/>
    <w:rsid w:val="00BA17CD"/>
    <w:rsid w:val="00BA2045"/>
    <w:rsid w:val="00BA2A05"/>
    <w:rsid w:val="00BA2EE1"/>
    <w:rsid w:val="00BA30A2"/>
    <w:rsid w:val="00BA5283"/>
    <w:rsid w:val="00BA7AAA"/>
    <w:rsid w:val="00BB0405"/>
    <w:rsid w:val="00BB0622"/>
    <w:rsid w:val="00BB09CF"/>
    <w:rsid w:val="00BB0C47"/>
    <w:rsid w:val="00BB15FF"/>
    <w:rsid w:val="00BB1774"/>
    <w:rsid w:val="00BB21E9"/>
    <w:rsid w:val="00BB241A"/>
    <w:rsid w:val="00BB2B32"/>
    <w:rsid w:val="00BB3480"/>
    <w:rsid w:val="00BB3B37"/>
    <w:rsid w:val="00BB41B7"/>
    <w:rsid w:val="00BB57F2"/>
    <w:rsid w:val="00BB5A7F"/>
    <w:rsid w:val="00BB5D66"/>
    <w:rsid w:val="00BB5ECA"/>
    <w:rsid w:val="00BB66F9"/>
    <w:rsid w:val="00BB73BB"/>
    <w:rsid w:val="00BB7AA9"/>
    <w:rsid w:val="00BB7CE2"/>
    <w:rsid w:val="00BC09FD"/>
    <w:rsid w:val="00BC0A40"/>
    <w:rsid w:val="00BC1495"/>
    <w:rsid w:val="00BC21BE"/>
    <w:rsid w:val="00BC21E7"/>
    <w:rsid w:val="00BC2713"/>
    <w:rsid w:val="00BC47E0"/>
    <w:rsid w:val="00BC5613"/>
    <w:rsid w:val="00BC5628"/>
    <w:rsid w:val="00BC5A4B"/>
    <w:rsid w:val="00BC5C59"/>
    <w:rsid w:val="00BC62D1"/>
    <w:rsid w:val="00BC6DD4"/>
    <w:rsid w:val="00BC7D13"/>
    <w:rsid w:val="00BD0825"/>
    <w:rsid w:val="00BD0F4E"/>
    <w:rsid w:val="00BD158C"/>
    <w:rsid w:val="00BD15B6"/>
    <w:rsid w:val="00BD25DB"/>
    <w:rsid w:val="00BD489A"/>
    <w:rsid w:val="00BD4E86"/>
    <w:rsid w:val="00BD5CF0"/>
    <w:rsid w:val="00BD5F7C"/>
    <w:rsid w:val="00BD6258"/>
    <w:rsid w:val="00BD6D24"/>
    <w:rsid w:val="00BE0E65"/>
    <w:rsid w:val="00BE0E6E"/>
    <w:rsid w:val="00BE1DF5"/>
    <w:rsid w:val="00BE262E"/>
    <w:rsid w:val="00BE2BD8"/>
    <w:rsid w:val="00BE2FC6"/>
    <w:rsid w:val="00BE33E6"/>
    <w:rsid w:val="00BE34CF"/>
    <w:rsid w:val="00BE3F2C"/>
    <w:rsid w:val="00BE4486"/>
    <w:rsid w:val="00BE456E"/>
    <w:rsid w:val="00BE4A3B"/>
    <w:rsid w:val="00BE4EF8"/>
    <w:rsid w:val="00BE51B8"/>
    <w:rsid w:val="00BE5709"/>
    <w:rsid w:val="00BE58F8"/>
    <w:rsid w:val="00BE6104"/>
    <w:rsid w:val="00BE6188"/>
    <w:rsid w:val="00BE7DF7"/>
    <w:rsid w:val="00BF0402"/>
    <w:rsid w:val="00BF049D"/>
    <w:rsid w:val="00BF129E"/>
    <w:rsid w:val="00BF1562"/>
    <w:rsid w:val="00BF1860"/>
    <w:rsid w:val="00BF195D"/>
    <w:rsid w:val="00BF1D19"/>
    <w:rsid w:val="00BF2011"/>
    <w:rsid w:val="00BF205E"/>
    <w:rsid w:val="00BF28FE"/>
    <w:rsid w:val="00BF29FC"/>
    <w:rsid w:val="00BF337D"/>
    <w:rsid w:val="00BF37E5"/>
    <w:rsid w:val="00BF3B9A"/>
    <w:rsid w:val="00BF3EE8"/>
    <w:rsid w:val="00BF3F8E"/>
    <w:rsid w:val="00BF422F"/>
    <w:rsid w:val="00BF4DC4"/>
    <w:rsid w:val="00BF565E"/>
    <w:rsid w:val="00BF5896"/>
    <w:rsid w:val="00BF596B"/>
    <w:rsid w:val="00BF5E0B"/>
    <w:rsid w:val="00BF5F1B"/>
    <w:rsid w:val="00BF6DE0"/>
    <w:rsid w:val="00BF6E49"/>
    <w:rsid w:val="00BF7345"/>
    <w:rsid w:val="00BF752D"/>
    <w:rsid w:val="00BF7E05"/>
    <w:rsid w:val="00C010B9"/>
    <w:rsid w:val="00C0141A"/>
    <w:rsid w:val="00C02AD1"/>
    <w:rsid w:val="00C037B0"/>
    <w:rsid w:val="00C058AC"/>
    <w:rsid w:val="00C05A0B"/>
    <w:rsid w:val="00C05E6D"/>
    <w:rsid w:val="00C05EFC"/>
    <w:rsid w:val="00C064FE"/>
    <w:rsid w:val="00C07409"/>
    <w:rsid w:val="00C07B6C"/>
    <w:rsid w:val="00C117EC"/>
    <w:rsid w:val="00C127B5"/>
    <w:rsid w:val="00C12938"/>
    <w:rsid w:val="00C1376B"/>
    <w:rsid w:val="00C13E40"/>
    <w:rsid w:val="00C14FA3"/>
    <w:rsid w:val="00C156AE"/>
    <w:rsid w:val="00C1598A"/>
    <w:rsid w:val="00C15DB0"/>
    <w:rsid w:val="00C1614A"/>
    <w:rsid w:val="00C162DB"/>
    <w:rsid w:val="00C17CDF"/>
    <w:rsid w:val="00C20704"/>
    <w:rsid w:val="00C214DB"/>
    <w:rsid w:val="00C21E7B"/>
    <w:rsid w:val="00C2232B"/>
    <w:rsid w:val="00C2235D"/>
    <w:rsid w:val="00C22822"/>
    <w:rsid w:val="00C236E8"/>
    <w:rsid w:val="00C23B7C"/>
    <w:rsid w:val="00C246AC"/>
    <w:rsid w:val="00C246E5"/>
    <w:rsid w:val="00C25962"/>
    <w:rsid w:val="00C26076"/>
    <w:rsid w:val="00C262D8"/>
    <w:rsid w:val="00C265A2"/>
    <w:rsid w:val="00C26CC5"/>
    <w:rsid w:val="00C27B50"/>
    <w:rsid w:val="00C27F7D"/>
    <w:rsid w:val="00C30244"/>
    <w:rsid w:val="00C31E3D"/>
    <w:rsid w:val="00C32375"/>
    <w:rsid w:val="00C3367C"/>
    <w:rsid w:val="00C34C9C"/>
    <w:rsid w:val="00C34CDE"/>
    <w:rsid w:val="00C357DC"/>
    <w:rsid w:val="00C35A8D"/>
    <w:rsid w:val="00C35DCD"/>
    <w:rsid w:val="00C36AB0"/>
    <w:rsid w:val="00C37E34"/>
    <w:rsid w:val="00C400C1"/>
    <w:rsid w:val="00C405FD"/>
    <w:rsid w:val="00C409FD"/>
    <w:rsid w:val="00C40C0F"/>
    <w:rsid w:val="00C40E71"/>
    <w:rsid w:val="00C41D85"/>
    <w:rsid w:val="00C41FC4"/>
    <w:rsid w:val="00C42344"/>
    <w:rsid w:val="00C424A2"/>
    <w:rsid w:val="00C427D3"/>
    <w:rsid w:val="00C42B81"/>
    <w:rsid w:val="00C43651"/>
    <w:rsid w:val="00C436FE"/>
    <w:rsid w:val="00C438E8"/>
    <w:rsid w:val="00C448E2"/>
    <w:rsid w:val="00C44EC1"/>
    <w:rsid w:val="00C45229"/>
    <w:rsid w:val="00C45D20"/>
    <w:rsid w:val="00C45E7C"/>
    <w:rsid w:val="00C46239"/>
    <w:rsid w:val="00C46EF2"/>
    <w:rsid w:val="00C47145"/>
    <w:rsid w:val="00C47511"/>
    <w:rsid w:val="00C479D2"/>
    <w:rsid w:val="00C50667"/>
    <w:rsid w:val="00C50CFE"/>
    <w:rsid w:val="00C511E5"/>
    <w:rsid w:val="00C51436"/>
    <w:rsid w:val="00C51BF9"/>
    <w:rsid w:val="00C522CA"/>
    <w:rsid w:val="00C52BA7"/>
    <w:rsid w:val="00C5343E"/>
    <w:rsid w:val="00C53B02"/>
    <w:rsid w:val="00C53BD8"/>
    <w:rsid w:val="00C5461C"/>
    <w:rsid w:val="00C5499C"/>
    <w:rsid w:val="00C54D50"/>
    <w:rsid w:val="00C554EA"/>
    <w:rsid w:val="00C556A3"/>
    <w:rsid w:val="00C5613A"/>
    <w:rsid w:val="00C56325"/>
    <w:rsid w:val="00C565B4"/>
    <w:rsid w:val="00C57432"/>
    <w:rsid w:val="00C57A35"/>
    <w:rsid w:val="00C61377"/>
    <w:rsid w:val="00C616EC"/>
    <w:rsid w:val="00C61D64"/>
    <w:rsid w:val="00C623E6"/>
    <w:rsid w:val="00C6286E"/>
    <w:rsid w:val="00C62C7E"/>
    <w:rsid w:val="00C630AB"/>
    <w:rsid w:val="00C63739"/>
    <w:rsid w:val="00C65BF2"/>
    <w:rsid w:val="00C65BFA"/>
    <w:rsid w:val="00C665EC"/>
    <w:rsid w:val="00C67645"/>
    <w:rsid w:val="00C676D4"/>
    <w:rsid w:val="00C701CF"/>
    <w:rsid w:val="00C7033C"/>
    <w:rsid w:val="00C70884"/>
    <w:rsid w:val="00C71275"/>
    <w:rsid w:val="00C736A1"/>
    <w:rsid w:val="00C73712"/>
    <w:rsid w:val="00C7462E"/>
    <w:rsid w:val="00C749F8"/>
    <w:rsid w:val="00C74A36"/>
    <w:rsid w:val="00C74BF4"/>
    <w:rsid w:val="00C74EAC"/>
    <w:rsid w:val="00C75DE8"/>
    <w:rsid w:val="00C75F44"/>
    <w:rsid w:val="00C7626A"/>
    <w:rsid w:val="00C76E19"/>
    <w:rsid w:val="00C7753D"/>
    <w:rsid w:val="00C77635"/>
    <w:rsid w:val="00C8075A"/>
    <w:rsid w:val="00C80894"/>
    <w:rsid w:val="00C81AEF"/>
    <w:rsid w:val="00C81B59"/>
    <w:rsid w:val="00C81CC1"/>
    <w:rsid w:val="00C81D2C"/>
    <w:rsid w:val="00C82383"/>
    <w:rsid w:val="00C83A2C"/>
    <w:rsid w:val="00C83D0D"/>
    <w:rsid w:val="00C842FF"/>
    <w:rsid w:val="00C843CE"/>
    <w:rsid w:val="00C85170"/>
    <w:rsid w:val="00C86218"/>
    <w:rsid w:val="00C8668F"/>
    <w:rsid w:val="00C86786"/>
    <w:rsid w:val="00C868AB"/>
    <w:rsid w:val="00C86C39"/>
    <w:rsid w:val="00C87023"/>
    <w:rsid w:val="00C870E2"/>
    <w:rsid w:val="00C87377"/>
    <w:rsid w:val="00C9012D"/>
    <w:rsid w:val="00C904F2"/>
    <w:rsid w:val="00C906E7"/>
    <w:rsid w:val="00C91118"/>
    <w:rsid w:val="00C9123E"/>
    <w:rsid w:val="00C917D6"/>
    <w:rsid w:val="00C91E73"/>
    <w:rsid w:val="00C92679"/>
    <w:rsid w:val="00C92779"/>
    <w:rsid w:val="00C92EA1"/>
    <w:rsid w:val="00C9309F"/>
    <w:rsid w:val="00C93D52"/>
    <w:rsid w:val="00C940CA"/>
    <w:rsid w:val="00C944ED"/>
    <w:rsid w:val="00C9530D"/>
    <w:rsid w:val="00C953F1"/>
    <w:rsid w:val="00C959C8"/>
    <w:rsid w:val="00C95A58"/>
    <w:rsid w:val="00C963F5"/>
    <w:rsid w:val="00C968B7"/>
    <w:rsid w:val="00C97774"/>
    <w:rsid w:val="00C97A3C"/>
    <w:rsid w:val="00CA1ABD"/>
    <w:rsid w:val="00CA2078"/>
    <w:rsid w:val="00CA280B"/>
    <w:rsid w:val="00CA2ABA"/>
    <w:rsid w:val="00CA2B7F"/>
    <w:rsid w:val="00CA2CFB"/>
    <w:rsid w:val="00CA2D34"/>
    <w:rsid w:val="00CA3701"/>
    <w:rsid w:val="00CA3E9F"/>
    <w:rsid w:val="00CA4203"/>
    <w:rsid w:val="00CA429E"/>
    <w:rsid w:val="00CA4337"/>
    <w:rsid w:val="00CA455D"/>
    <w:rsid w:val="00CA4FB9"/>
    <w:rsid w:val="00CA6359"/>
    <w:rsid w:val="00CA6422"/>
    <w:rsid w:val="00CA687B"/>
    <w:rsid w:val="00CA7051"/>
    <w:rsid w:val="00CA707F"/>
    <w:rsid w:val="00CA7661"/>
    <w:rsid w:val="00CA7E92"/>
    <w:rsid w:val="00CB0B2E"/>
    <w:rsid w:val="00CB0B45"/>
    <w:rsid w:val="00CB1644"/>
    <w:rsid w:val="00CB1693"/>
    <w:rsid w:val="00CB1B91"/>
    <w:rsid w:val="00CB224D"/>
    <w:rsid w:val="00CB24DA"/>
    <w:rsid w:val="00CB379E"/>
    <w:rsid w:val="00CB3C71"/>
    <w:rsid w:val="00CB6148"/>
    <w:rsid w:val="00CB6435"/>
    <w:rsid w:val="00CB6816"/>
    <w:rsid w:val="00CB7486"/>
    <w:rsid w:val="00CB76CF"/>
    <w:rsid w:val="00CB7B85"/>
    <w:rsid w:val="00CC007E"/>
    <w:rsid w:val="00CC0821"/>
    <w:rsid w:val="00CC0957"/>
    <w:rsid w:val="00CC0C6B"/>
    <w:rsid w:val="00CC1602"/>
    <w:rsid w:val="00CC279A"/>
    <w:rsid w:val="00CC2E62"/>
    <w:rsid w:val="00CC46AD"/>
    <w:rsid w:val="00CC49FB"/>
    <w:rsid w:val="00CC6334"/>
    <w:rsid w:val="00CC6840"/>
    <w:rsid w:val="00CC68E0"/>
    <w:rsid w:val="00CC6B3D"/>
    <w:rsid w:val="00CC7085"/>
    <w:rsid w:val="00CC74F5"/>
    <w:rsid w:val="00CC7A27"/>
    <w:rsid w:val="00CC7C88"/>
    <w:rsid w:val="00CD0AB7"/>
    <w:rsid w:val="00CD0B3C"/>
    <w:rsid w:val="00CD12A4"/>
    <w:rsid w:val="00CD13BE"/>
    <w:rsid w:val="00CD24C9"/>
    <w:rsid w:val="00CD380A"/>
    <w:rsid w:val="00CD3910"/>
    <w:rsid w:val="00CD4C7E"/>
    <w:rsid w:val="00CD5702"/>
    <w:rsid w:val="00CD5864"/>
    <w:rsid w:val="00CD6053"/>
    <w:rsid w:val="00CD7765"/>
    <w:rsid w:val="00CD7B9D"/>
    <w:rsid w:val="00CE0CA5"/>
    <w:rsid w:val="00CE10F7"/>
    <w:rsid w:val="00CE1524"/>
    <w:rsid w:val="00CE163D"/>
    <w:rsid w:val="00CE2638"/>
    <w:rsid w:val="00CE368D"/>
    <w:rsid w:val="00CE3858"/>
    <w:rsid w:val="00CE4076"/>
    <w:rsid w:val="00CE4276"/>
    <w:rsid w:val="00CE4876"/>
    <w:rsid w:val="00CE53E6"/>
    <w:rsid w:val="00CE548D"/>
    <w:rsid w:val="00CE7D06"/>
    <w:rsid w:val="00CE7F26"/>
    <w:rsid w:val="00CE7FD7"/>
    <w:rsid w:val="00CF04BB"/>
    <w:rsid w:val="00CF1421"/>
    <w:rsid w:val="00CF1BB7"/>
    <w:rsid w:val="00CF1C04"/>
    <w:rsid w:val="00CF2520"/>
    <w:rsid w:val="00CF274C"/>
    <w:rsid w:val="00CF36D5"/>
    <w:rsid w:val="00CF47C1"/>
    <w:rsid w:val="00CF48A4"/>
    <w:rsid w:val="00CF49C4"/>
    <w:rsid w:val="00CF4AC9"/>
    <w:rsid w:val="00CF50A2"/>
    <w:rsid w:val="00CF5966"/>
    <w:rsid w:val="00CF658D"/>
    <w:rsid w:val="00CF6F03"/>
    <w:rsid w:val="00CF7756"/>
    <w:rsid w:val="00CF79D4"/>
    <w:rsid w:val="00D00E40"/>
    <w:rsid w:val="00D01245"/>
    <w:rsid w:val="00D0167B"/>
    <w:rsid w:val="00D02D8A"/>
    <w:rsid w:val="00D03BE8"/>
    <w:rsid w:val="00D044BD"/>
    <w:rsid w:val="00D044EA"/>
    <w:rsid w:val="00D0489F"/>
    <w:rsid w:val="00D04E8B"/>
    <w:rsid w:val="00D05155"/>
    <w:rsid w:val="00D057D7"/>
    <w:rsid w:val="00D06A86"/>
    <w:rsid w:val="00D07547"/>
    <w:rsid w:val="00D07AA9"/>
    <w:rsid w:val="00D07BB9"/>
    <w:rsid w:val="00D100E7"/>
    <w:rsid w:val="00D111C4"/>
    <w:rsid w:val="00D11354"/>
    <w:rsid w:val="00D11DA4"/>
    <w:rsid w:val="00D1249C"/>
    <w:rsid w:val="00D12824"/>
    <w:rsid w:val="00D12B1C"/>
    <w:rsid w:val="00D13476"/>
    <w:rsid w:val="00D1593C"/>
    <w:rsid w:val="00D15A4B"/>
    <w:rsid w:val="00D1674A"/>
    <w:rsid w:val="00D16915"/>
    <w:rsid w:val="00D1764B"/>
    <w:rsid w:val="00D176A8"/>
    <w:rsid w:val="00D2088A"/>
    <w:rsid w:val="00D20B01"/>
    <w:rsid w:val="00D21864"/>
    <w:rsid w:val="00D22003"/>
    <w:rsid w:val="00D221DD"/>
    <w:rsid w:val="00D23024"/>
    <w:rsid w:val="00D230CF"/>
    <w:rsid w:val="00D23759"/>
    <w:rsid w:val="00D2377C"/>
    <w:rsid w:val="00D24B0C"/>
    <w:rsid w:val="00D25216"/>
    <w:rsid w:val="00D25436"/>
    <w:rsid w:val="00D2583C"/>
    <w:rsid w:val="00D259C8"/>
    <w:rsid w:val="00D26123"/>
    <w:rsid w:val="00D263FC"/>
    <w:rsid w:val="00D26B3B"/>
    <w:rsid w:val="00D27345"/>
    <w:rsid w:val="00D2737F"/>
    <w:rsid w:val="00D2773F"/>
    <w:rsid w:val="00D279C9"/>
    <w:rsid w:val="00D27D31"/>
    <w:rsid w:val="00D302E7"/>
    <w:rsid w:val="00D30A45"/>
    <w:rsid w:val="00D31204"/>
    <w:rsid w:val="00D321D3"/>
    <w:rsid w:val="00D357F8"/>
    <w:rsid w:val="00D35DCD"/>
    <w:rsid w:val="00D35E93"/>
    <w:rsid w:val="00D365AF"/>
    <w:rsid w:val="00D3766C"/>
    <w:rsid w:val="00D3794A"/>
    <w:rsid w:val="00D37C53"/>
    <w:rsid w:val="00D37FF2"/>
    <w:rsid w:val="00D402A7"/>
    <w:rsid w:val="00D40531"/>
    <w:rsid w:val="00D4172D"/>
    <w:rsid w:val="00D41E3B"/>
    <w:rsid w:val="00D43540"/>
    <w:rsid w:val="00D4368B"/>
    <w:rsid w:val="00D437DA"/>
    <w:rsid w:val="00D4429C"/>
    <w:rsid w:val="00D44A46"/>
    <w:rsid w:val="00D44DCC"/>
    <w:rsid w:val="00D45774"/>
    <w:rsid w:val="00D45A0C"/>
    <w:rsid w:val="00D4732D"/>
    <w:rsid w:val="00D47973"/>
    <w:rsid w:val="00D51F93"/>
    <w:rsid w:val="00D524FF"/>
    <w:rsid w:val="00D5253F"/>
    <w:rsid w:val="00D52618"/>
    <w:rsid w:val="00D5284B"/>
    <w:rsid w:val="00D53379"/>
    <w:rsid w:val="00D53B6A"/>
    <w:rsid w:val="00D54821"/>
    <w:rsid w:val="00D54FFD"/>
    <w:rsid w:val="00D558E8"/>
    <w:rsid w:val="00D56338"/>
    <w:rsid w:val="00D5714F"/>
    <w:rsid w:val="00D574F0"/>
    <w:rsid w:val="00D57A1D"/>
    <w:rsid w:val="00D608B0"/>
    <w:rsid w:val="00D62B64"/>
    <w:rsid w:val="00D63366"/>
    <w:rsid w:val="00D63450"/>
    <w:rsid w:val="00D63C56"/>
    <w:rsid w:val="00D652E1"/>
    <w:rsid w:val="00D65941"/>
    <w:rsid w:val="00D659EE"/>
    <w:rsid w:val="00D65AA7"/>
    <w:rsid w:val="00D65B22"/>
    <w:rsid w:val="00D66474"/>
    <w:rsid w:val="00D66C41"/>
    <w:rsid w:val="00D677F3"/>
    <w:rsid w:val="00D67E71"/>
    <w:rsid w:val="00D708E4"/>
    <w:rsid w:val="00D70CC5"/>
    <w:rsid w:val="00D71F37"/>
    <w:rsid w:val="00D71F4C"/>
    <w:rsid w:val="00D7294C"/>
    <w:rsid w:val="00D7313F"/>
    <w:rsid w:val="00D73AEA"/>
    <w:rsid w:val="00D73FCE"/>
    <w:rsid w:val="00D74031"/>
    <w:rsid w:val="00D7448C"/>
    <w:rsid w:val="00D74A99"/>
    <w:rsid w:val="00D75048"/>
    <w:rsid w:val="00D75B72"/>
    <w:rsid w:val="00D75DF9"/>
    <w:rsid w:val="00D761BF"/>
    <w:rsid w:val="00D764A0"/>
    <w:rsid w:val="00D7654D"/>
    <w:rsid w:val="00D76D55"/>
    <w:rsid w:val="00D77DE7"/>
    <w:rsid w:val="00D80249"/>
    <w:rsid w:val="00D80750"/>
    <w:rsid w:val="00D817F3"/>
    <w:rsid w:val="00D83340"/>
    <w:rsid w:val="00D833D3"/>
    <w:rsid w:val="00D83906"/>
    <w:rsid w:val="00D84153"/>
    <w:rsid w:val="00D84422"/>
    <w:rsid w:val="00D84743"/>
    <w:rsid w:val="00D84E08"/>
    <w:rsid w:val="00D84E51"/>
    <w:rsid w:val="00D85364"/>
    <w:rsid w:val="00D85611"/>
    <w:rsid w:val="00D867A1"/>
    <w:rsid w:val="00D86CB8"/>
    <w:rsid w:val="00D874AD"/>
    <w:rsid w:val="00D90031"/>
    <w:rsid w:val="00D902E2"/>
    <w:rsid w:val="00D90C12"/>
    <w:rsid w:val="00D90E6D"/>
    <w:rsid w:val="00D933D4"/>
    <w:rsid w:val="00D93CD1"/>
    <w:rsid w:val="00D93DCF"/>
    <w:rsid w:val="00D949ED"/>
    <w:rsid w:val="00D94A66"/>
    <w:rsid w:val="00D94B18"/>
    <w:rsid w:val="00D94E57"/>
    <w:rsid w:val="00D95166"/>
    <w:rsid w:val="00D95982"/>
    <w:rsid w:val="00D96353"/>
    <w:rsid w:val="00D9781C"/>
    <w:rsid w:val="00D97F09"/>
    <w:rsid w:val="00DA005B"/>
    <w:rsid w:val="00DA0CA3"/>
    <w:rsid w:val="00DA1217"/>
    <w:rsid w:val="00DA1B58"/>
    <w:rsid w:val="00DA3290"/>
    <w:rsid w:val="00DA351E"/>
    <w:rsid w:val="00DA3747"/>
    <w:rsid w:val="00DA4F04"/>
    <w:rsid w:val="00DA4F10"/>
    <w:rsid w:val="00DA589F"/>
    <w:rsid w:val="00DA67EE"/>
    <w:rsid w:val="00DA6D96"/>
    <w:rsid w:val="00DA6ED2"/>
    <w:rsid w:val="00DA71A6"/>
    <w:rsid w:val="00DA71B4"/>
    <w:rsid w:val="00DA7566"/>
    <w:rsid w:val="00DA7D56"/>
    <w:rsid w:val="00DB0883"/>
    <w:rsid w:val="00DB0890"/>
    <w:rsid w:val="00DB0958"/>
    <w:rsid w:val="00DB1039"/>
    <w:rsid w:val="00DB1069"/>
    <w:rsid w:val="00DB21CD"/>
    <w:rsid w:val="00DB27D2"/>
    <w:rsid w:val="00DB2E93"/>
    <w:rsid w:val="00DB3437"/>
    <w:rsid w:val="00DB40F0"/>
    <w:rsid w:val="00DB4214"/>
    <w:rsid w:val="00DB4990"/>
    <w:rsid w:val="00DB5127"/>
    <w:rsid w:val="00DB55EC"/>
    <w:rsid w:val="00DB56BD"/>
    <w:rsid w:val="00DB5D17"/>
    <w:rsid w:val="00DB6663"/>
    <w:rsid w:val="00DB6ACB"/>
    <w:rsid w:val="00DB6FFD"/>
    <w:rsid w:val="00DB79BF"/>
    <w:rsid w:val="00DC06F8"/>
    <w:rsid w:val="00DC118E"/>
    <w:rsid w:val="00DC30AA"/>
    <w:rsid w:val="00DC3A84"/>
    <w:rsid w:val="00DC3B45"/>
    <w:rsid w:val="00DC411D"/>
    <w:rsid w:val="00DC49C2"/>
    <w:rsid w:val="00DC5438"/>
    <w:rsid w:val="00DC5A66"/>
    <w:rsid w:val="00DC62D0"/>
    <w:rsid w:val="00DC679D"/>
    <w:rsid w:val="00DC682D"/>
    <w:rsid w:val="00DC6CF8"/>
    <w:rsid w:val="00DD0430"/>
    <w:rsid w:val="00DD11C1"/>
    <w:rsid w:val="00DD3958"/>
    <w:rsid w:val="00DD4493"/>
    <w:rsid w:val="00DD4860"/>
    <w:rsid w:val="00DD4ACD"/>
    <w:rsid w:val="00DD4E05"/>
    <w:rsid w:val="00DD4FE5"/>
    <w:rsid w:val="00DD51FD"/>
    <w:rsid w:val="00DD5FCC"/>
    <w:rsid w:val="00DD6D54"/>
    <w:rsid w:val="00DD731E"/>
    <w:rsid w:val="00DE02DB"/>
    <w:rsid w:val="00DE24CE"/>
    <w:rsid w:val="00DE2DAC"/>
    <w:rsid w:val="00DE3919"/>
    <w:rsid w:val="00DE4213"/>
    <w:rsid w:val="00DE425D"/>
    <w:rsid w:val="00DE42EC"/>
    <w:rsid w:val="00DE49B1"/>
    <w:rsid w:val="00DE4D1A"/>
    <w:rsid w:val="00DE56A9"/>
    <w:rsid w:val="00DE57C7"/>
    <w:rsid w:val="00DE5B87"/>
    <w:rsid w:val="00DE5CC6"/>
    <w:rsid w:val="00DE5FAD"/>
    <w:rsid w:val="00DE66E1"/>
    <w:rsid w:val="00DE6AC8"/>
    <w:rsid w:val="00DE6EA5"/>
    <w:rsid w:val="00DE71BD"/>
    <w:rsid w:val="00DE7A93"/>
    <w:rsid w:val="00DE7B7E"/>
    <w:rsid w:val="00DF275B"/>
    <w:rsid w:val="00DF2EDF"/>
    <w:rsid w:val="00DF33CF"/>
    <w:rsid w:val="00DF3B29"/>
    <w:rsid w:val="00DF40D5"/>
    <w:rsid w:val="00DF4810"/>
    <w:rsid w:val="00DF56EE"/>
    <w:rsid w:val="00DF57F0"/>
    <w:rsid w:val="00DF586E"/>
    <w:rsid w:val="00DF617E"/>
    <w:rsid w:val="00DF63C6"/>
    <w:rsid w:val="00DF6580"/>
    <w:rsid w:val="00DF6DA6"/>
    <w:rsid w:val="00DF750F"/>
    <w:rsid w:val="00DF7BA4"/>
    <w:rsid w:val="00DF7D4F"/>
    <w:rsid w:val="00E003D9"/>
    <w:rsid w:val="00E0041D"/>
    <w:rsid w:val="00E00858"/>
    <w:rsid w:val="00E01C9A"/>
    <w:rsid w:val="00E01DE5"/>
    <w:rsid w:val="00E021A3"/>
    <w:rsid w:val="00E0286F"/>
    <w:rsid w:val="00E02A81"/>
    <w:rsid w:val="00E03534"/>
    <w:rsid w:val="00E038DD"/>
    <w:rsid w:val="00E04169"/>
    <w:rsid w:val="00E046CF"/>
    <w:rsid w:val="00E047E7"/>
    <w:rsid w:val="00E05169"/>
    <w:rsid w:val="00E06BA2"/>
    <w:rsid w:val="00E07036"/>
    <w:rsid w:val="00E07538"/>
    <w:rsid w:val="00E100D3"/>
    <w:rsid w:val="00E1026D"/>
    <w:rsid w:val="00E1030E"/>
    <w:rsid w:val="00E1109E"/>
    <w:rsid w:val="00E1146D"/>
    <w:rsid w:val="00E11740"/>
    <w:rsid w:val="00E12B1A"/>
    <w:rsid w:val="00E1398E"/>
    <w:rsid w:val="00E13A6B"/>
    <w:rsid w:val="00E14604"/>
    <w:rsid w:val="00E1471F"/>
    <w:rsid w:val="00E152FA"/>
    <w:rsid w:val="00E15565"/>
    <w:rsid w:val="00E1638A"/>
    <w:rsid w:val="00E163BD"/>
    <w:rsid w:val="00E16E16"/>
    <w:rsid w:val="00E1792C"/>
    <w:rsid w:val="00E17B34"/>
    <w:rsid w:val="00E20ACD"/>
    <w:rsid w:val="00E20D29"/>
    <w:rsid w:val="00E20E7C"/>
    <w:rsid w:val="00E20FEA"/>
    <w:rsid w:val="00E22537"/>
    <w:rsid w:val="00E228A6"/>
    <w:rsid w:val="00E22B7D"/>
    <w:rsid w:val="00E22C1D"/>
    <w:rsid w:val="00E2395D"/>
    <w:rsid w:val="00E23C0B"/>
    <w:rsid w:val="00E23CA6"/>
    <w:rsid w:val="00E24A52"/>
    <w:rsid w:val="00E24F1E"/>
    <w:rsid w:val="00E2580F"/>
    <w:rsid w:val="00E25CDF"/>
    <w:rsid w:val="00E26550"/>
    <w:rsid w:val="00E2684F"/>
    <w:rsid w:val="00E27183"/>
    <w:rsid w:val="00E272DD"/>
    <w:rsid w:val="00E2730D"/>
    <w:rsid w:val="00E278C8"/>
    <w:rsid w:val="00E27B99"/>
    <w:rsid w:val="00E30538"/>
    <w:rsid w:val="00E30673"/>
    <w:rsid w:val="00E30A4B"/>
    <w:rsid w:val="00E30C3E"/>
    <w:rsid w:val="00E31156"/>
    <w:rsid w:val="00E3161F"/>
    <w:rsid w:val="00E31FF1"/>
    <w:rsid w:val="00E3370C"/>
    <w:rsid w:val="00E3386D"/>
    <w:rsid w:val="00E344A4"/>
    <w:rsid w:val="00E34BE9"/>
    <w:rsid w:val="00E36BCD"/>
    <w:rsid w:val="00E37059"/>
    <w:rsid w:val="00E371B9"/>
    <w:rsid w:val="00E376A5"/>
    <w:rsid w:val="00E37708"/>
    <w:rsid w:val="00E37CB6"/>
    <w:rsid w:val="00E37EAD"/>
    <w:rsid w:val="00E406B1"/>
    <w:rsid w:val="00E4190E"/>
    <w:rsid w:val="00E41E64"/>
    <w:rsid w:val="00E4204F"/>
    <w:rsid w:val="00E42EAB"/>
    <w:rsid w:val="00E439FC"/>
    <w:rsid w:val="00E43A79"/>
    <w:rsid w:val="00E43F3B"/>
    <w:rsid w:val="00E4510E"/>
    <w:rsid w:val="00E45B61"/>
    <w:rsid w:val="00E45BB4"/>
    <w:rsid w:val="00E45E63"/>
    <w:rsid w:val="00E4622C"/>
    <w:rsid w:val="00E46AAF"/>
    <w:rsid w:val="00E47C9C"/>
    <w:rsid w:val="00E50034"/>
    <w:rsid w:val="00E50166"/>
    <w:rsid w:val="00E50690"/>
    <w:rsid w:val="00E51A93"/>
    <w:rsid w:val="00E52064"/>
    <w:rsid w:val="00E5247B"/>
    <w:rsid w:val="00E5275B"/>
    <w:rsid w:val="00E52844"/>
    <w:rsid w:val="00E52BEC"/>
    <w:rsid w:val="00E53021"/>
    <w:rsid w:val="00E536B0"/>
    <w:rsid w:val="00E536E8"/>
    <w:rsid w:val="00E5497E"/>
    <w:rsid w:val="00E54AC7"/>
    <w:rsid w:val="00E554CC"/>
    <w:rsid w:val="00E56124"/>
    <w:rsid w:val="00E565D0"/>
    <w:rsid w:val="00E56866"/>
    <w:rsid w:val="00E5725B"/>
    <w:rsid w:val="00E57371"/>
    <w:rsid w:val="00E573F9"/>
    <w:rsid w:val="00E6159A"/>
    <w:rsid w:val="00E6189C"/>
    <w:rsid w:val="00E620A0"/>
    <w:rsid w:val="00E62504"/>
    <w:rsid w:val="00E62C0A"/>
    <w:rsid w:val="00E62E44"/>
    <w:rsid w:val="00E62EF4"/>
    <w:rsid w:val="00E631D8"/>
    <w:rsid w:val="00E63B48"/>
    <w:rsid w:val="00E64474"/>
    <w:rsid w:val="00E6448C"/>
    <w:rsid w:val="00E649D7"/>
    <w:rsid w:val="00E64B0F"/>
    <w:rsid w:val="00E64DA2"/>
    <w:rsid w:val="00E66025"/>
    <w:rsid w:val="00E6683F"/>
    <w:rsid w:val="00E67169"/>
    <w:rsid w:val="00E67732"/>
    <w:rsid w:val="00E67AC6"/>
    <w:rsid w:val="00E70064"/>
    <w:rsid w:val="00E71159"/>
    <w:rsid w:val="00E72A6D"/>
    <w:rsid w:val="00E72BA6"/>
    <w:rsid w:val="00E7309F"/>
    <w:rsid w:val="00E73307"/>
    <w:rsid w:val="00E73433"/>
    <w:rsid w:val="00E7381A"/>
    <w:rsid w:val="00E73FC9"/>
    <w:rsid w:val="00E7438B"/>
    <w:rsid w:val="00E74802"/>
    <w:rsid w:val="00E749BE"/>
    <w:rsid w:val="00E74F1C"/>
    <w:rsid w:val="00E75337"/>
    <w:rsid w:val="00E7537A"/>
    <w:rsid w:val="00E75773"/>
    <w:rsid w:val="00E75799"/>
    <w:rsid w:val="00E7604C"/>
    <w:rsid w:val="00E76309"/>
    <w:rsid w:val="00E7689F"/>
    <w:rsid w:val="00E769E9"/>
    <w:rsid w:val="00E77E49"/>
    <w:rsid w:val="00E802C8"/>
    <w:rsid w:val="00E808CB"/>
    <w:rsid w:val="00E81901"/>
    <w:rsid w:val="00E81C30"/>
    <w:rsid w:val="00E8212A"/>
    <w:rsid w:val="00E830C7"/>
    <w:rsid w:val="00E8486E"/>
    <w:rsid w:val="00E851BF"/>
    <w:rsid w:val="00E85616"/>
    <w:rsid w:val="00E857CE"/>
    <w:rsid w:val="00E86024"/>
    <w:rsid w:val="00E86471"/>
    <w:rsid w:val="00E8647C"/>
    <w:rsid w:val="00E8654C"/>
    <w:rsid w:val="00E865D1"/>
    <w:rsid w:val="00E866FE"/>
    <w:rsid w:val="00E87263"/>
    <w:rsid w:val="00E87914"/>
    <w:rsid w:val="00E87BC9"/>
    <w:rsid w:val="00E87D18"/>
    <w:rsid w:val="00E9003C"/>
    <w:rsid w:val="00E9039A"/>
    <w:rsid w:val="00E90B12"/>
    <w:rsid w:val="00E90DEC"/>
    <w:rsid w:val="00E90EE0"/>
    <w:rsid w:val="00E913BB"/>
    <w:rsid w:val="00E923F8"/>
    <w:rsid w:val="00E933D8"/>
    <w:rsid w:val="00E93B68"/>
    <w:rsid w:val="00E94AED"/>
    <w:rsid w:val="00E94D2F"/>
    <w:rsid w:val="00E95404"/>
    <w:rsid w:val="00E95840"/>
    <w:rsid w:val="00E95C90"/>
    <w:rsid w:val="00E95CB2"/>
    <w:rsid w:val="00E95D2A"/>
    <w:rsid w:val="00E95D33"/>
    <w:rsid w:val="00E95F02"/>
    <w:rsid w:val="00E9715A"/>
    <w:rsid w:val="00E971FA"/>
    <w:rsid w:val="00E97E16"/>
    <w:rsid w:val="00EA07CA"/>
    <w:rsid w:val="00EA0DB7"/>
    <w:rsid w:val="00EA0EA7"/>
    <w:rsid w:val="00EA1288"/>
    <w:rsid w:val="00EA24CD"/>
    <w:rsid w:val="00EA29AE"/>
    <w:rsid w:val="00EA2A97"/>
    <w:rsid w:val="00EA2FD7"/>
    <w:rsid w:val="00EA3929"/>
    <w:rsid w:val="00EA3D8C"/>
    <w:rsid w:val="00EA454D"/>
    <w:rsid w:val="00EA46DC"/>
    <w:rsid w:val="00EA48FE"/>
    <w:rsid w:val="00EA4BD7"/>
    <w:rsid w:val="00EA4E62"/>
    <w:rsid w:val="00EA63F8"/>
    <w:rsid w:val="00EA6DBC"/>
    <w:rsid w:val="00EA795C"/>
    <w:rsid w:val="00EB0B52"/>
    <w:rsid w:val="00EB0EE2"/>
    <w:rsid w:val="00EB11FD"/>
    <w:rsid w:val="00EB14AA"/>
    <w:rsid w:val="00EB1B3D"/>
    <w:rsid w:val="00EB280E"/>
    <w:rsid w:val="00EB28FB"/>
    <w:rsid w:val="00EB2C9F"/>
    <w:rsid w:val="00EB3160"/>
    <w:rsid w:val="00EB3403"/>
    <w:rsid w:val="00EB34F2"/>
    <w:rsid w:val="00EB4710"/>
    <w:rsid w:val="00EB4731"/>
    <w:rsid w:val="00EB4C14"/>
    <w:rsid w:val="00EB5A7E"/>
    <w:rsid w:val="00EB6005"/>
    <w:rsid w:val="00EB64DF"/>
    <w:rsid w:val="00EB6AED"/>
    <w:rsid w:val="00EB6D66"/>
    <w:rsid w:val="00EB727A"/>
    <w:rsid w:val="00EB7644"/>
    <w:rsid w:val="00EC12F2"/>
    <w:rsid w:val="00EC175D"/>
    <w:rsid w:val="00EC2248"/>
    <w:rsid w:val="00EC2ADE"/>
    <w:rsid w:val="00EC2C82"/>
    <w:rsid w:val="00EC2C91"/>
    <w:rsid w:val="00EC40B4"/>
    <w:rsid w:val="00EC4723"/>
    <w:rsid w:val="00EC4ABE"/>
    <w:rsid w:val="00EC6866"/>
    <w:rsid w:val="00EC71F8"/>
    <w:rsid w:val="00ED0168"/>
    <w:rsid w:val="00ED0C98"/>
    <w:rsid w:val="00ED0E8D"/>
    <w:rsid w:val="00ED1200"/>
    <w:rsid w:val="00ED15A9"/>
    <w:rsid w:val="00ED349D"/>
    <w:rsid w:val="00ED4596"/>
    <w:rsid w:val="00ED4A18"/>
    <w:rsid w:val="00ED4A1D"/>
    <w:rsid w:val="00ED4BE4"/>
    <w:rsid w:val="00ED4D21"/>
    <w:rsid w:val="00ED4E76"/>
    <w:rsid w:val="00ED4F86"/>
    <w:rsid w:val="00ED56E7"/>
    <w:rsid w:val="00ED6D67"/>
    <w:rsid w:val="00EE0308"/>
    <w:rsid w:val="00EE038A"/>
    <w:rsid w:val="00EE08B8"/>
    <w:rsid w:val="00EE0F86"/>
    <w:rsid w:val="00EE187A"/>
    <w:rsid w:val="00EE28E5"/>
    <w:rsid w:val="00EE3164"/>
    <w:rsid w:val="00EE3384"/>
    <w:rsid w:val="00EE3451"/>
    <w:rsid w:val="00EE3E1C"/>
    <w:rsid w:val="00EE4384"/>
    <w:rsid w:val="00EE48BD"/>
    <w:rsid w:val="00EE54CD"/>
    <w:rsid w:val="00EE5F2A"/>
    <w:rsid w:val="00EE600F"/>
    <w:rsid w:val="00EE6729"/>
    <w:rsid w:val="00EE6E26"/>
    <w:rsid w:val="00EE771E"/>
    <w:rsid w:val="00EE7C41"/>
    <w:rsid w:val="00EF0372"/>
    <w:rsid w:val="00EF04CD"/>
    <w:rsid w:val="00EF079E"/>
    <w:rsid w:val="00EF086D"/>
    <w:rsid w:val="00EF0F3B"/>
    <w:rsid w:val="00EF11BA"/>
    <w:rsid w:val="00EF133A"/>
    <w:rsid w:val="00EF3510"/>
    <w:rsid w:val="00EF42DD"/>
    <w:rsid w:val="00EF4A54"/>
    <w:rsid w:val="00EF57FE"/>
    <w:rsid w:val="00EF6224"/>
    <w:rsid w:val="00EF63F2"/>
    <w:rsid w:val="00EF7EA8"/>
    <w:rsid w:val="00F01672"/>
    <w:rsid w:val="00F03395"/>
    <w:rsid w:val="00F03754"/>
    <w:rsid w:val="00F039A3"/>
    <w:rsid w:val="00F03BC9"/>
    <w:rsid w:val="00F0402F"/>
    <w:rsid w:val="00F04306"/>
    <w:rsid w:val="00F055AE"/>
    <w:rsid w:val="00F059B7"/>
    <w:rsid w:val="00F060CD"/>
    <w:rsid w:val="00F061ED"/>
    <w:rsid w:val="00F06628"/>
    <w:rsid w:val="00F06B54"/>
    <w:rsid w:val="00F07591"/>
    <w:rsid w:val="00F07C5E"/>
    <w:rsid w:val="00F1087B"/>
    <w:rsid w:val="00F109B7"/>
    <w:rsid w:val="00F10AF7"/>
    <w:rsid w:val="00F11402"/>
    <w:rsid w:val="00F11984"/>
    <w:rsid w:val="00F13573"/>
    <w:rsid w:val="00F13652"/>
    <w:rsid w:val="00F14076"/>
    <w:rsid w:val="00F149D7"/>
    <w:rsid w:val="00F1573C"/>
    <w:rsid w:val="00F160A4"/>
    <w:rsid w:val="00F1646C"/>
    <w:rsid w:val="00F20398"/>
    <w:rsid w:val="00F213A0"/>
    <w:rsid w:val="00F214AA"/>
    <w:rsid w:val="00F21CFA"/>
    <w:rsid w:val="00F2230A"/>
    <w:rsid w:val="00F2246F"/>
    <w:rsid w:val="00F22A3B"/>
    <w:rsid w:val="00F22B2D"/>
    <w:rsid w:val="00F22FA0"/>
    <w:rsid w:val="00F23117"/>
    <w:rsid w:val="00F23146"/>
    <w:rsid w:val="00F245F1"/>
    <w:rsid w:val="00F24730"/>
    <w:rsid w:val="00F24B73"/>
    <w:rsid w:val="00F24BF3"/>
    <w:rsid w:val="00F24D81"/>
    <w:rsid w:val="00F259BA"/>
    <w:rsid w:val="00F262A7"/>
    <w:rsid w:val="00F271ED"/>
    <w:rsid w:val="00F27602"/>
    <w:rsid w:val="00F2786D"/>
    <w:rsid w:val="00F301E7"/>
    <w:rsid w:val="00F304AE"/>
    <w:rsid w:val="00F30C1B"/>
    <w:rsid w:val="00F30E4C"/>
    <w:rsid w:val="00F31102"/>
    <w:rsid w:val="00F31682"/>
    <w:rsid w:val="00F31D1B"/>
    <w:rsid w:val="00F3230C"/>
    <w:rsid w:val="00F32D10"/>
    <w:rsid w:val="00F34636"/>
    <w:rsid w:val="00F36F81"/>
    <w:rsid w:val="00F37AEF"/>
    <w:rsid w:val="00F400A5"/>
    <w:rsid w:val="00F4021C"/>
    <w:rsid w:val="00F411B5"/>
    <w:rsid w:val="00F4248E"/>
    <w:rsid w:val="00F42682"/>
    <w:rsid w:val="00F42B40"/>
    <w:rsid w:val="00F42C30"/>
    <w:rsid w:val="00F4386E"/>
    <w:rsid w:val="00F442A0"/>
    <w:rsid w:val="00F446B3"/>
    <w:rsid w:val="00F44D44"/>
    <w:rsid w:val="00F46AAE"/>
    <w:rsid w:val="00F46D9E"/>
    <w:rsid w:val="00F46F27"/>
    <w:rsid w:val="00F47512"/>
    <w:rsid w:val="00F478D3"/>
    <w:rsid w:val="00F50665"/>
    <w:rsid w:val="00F50BBD"/>
    <w:rsid w:val="00F50F4D"/>
    <w:rsid w:val="00F51B46"/>
    <w:rsid w:val="00F52280"/>
    <w:rsid w:val="00F526E8"/>
    <w:rsid w:val="00F539DB"/>
    <w:rsid w:val="00F53F73"/>
    <w:rsid w:val="00F544FF"/>
    <w:rsid w:val="00F547F6"/>
    <w:rsid w:val="00F559FA"/>
    <w:rsid w:val="00F56776"/>
    <w:rsid w:val="00F56804"/>
    <w:rsid w:val="00F56B72"/>
    <w:rsid w:val="00F570AC"/>
    <w:rsid w:val="00F572D5"/>
    <w:rsid w:val="00F5748E"/>
    <w:rsid w:val="00F57C24"/>
    <w:rsid w:val="00F601AD"/>
    <w:rsid w:val="00F6050D"/>
    <w:rsid w:val="00F60528"/>
    <w:rsid w:val="00F605E1"/>
    <w:rsid w:val="00F60782"/>
    <w:rsid w:val="00F61847"/>
    <w:rsid w:val="00F61D31"/>
    <w:rsid w:val="00F63E43"/>
    <w:rsid w:val="00F659F5"/>
    <w:rsid w:val="00F65DB7"/>
    <w:rsid w:val="00F67E49"/>
    <w:rsid w:val="00F723BC"/>
    <w:rsid w:val="00F72EFC"/>
    <w:rsid w:val="00F751B2"/>
    <w:rsid w:val="00F753A9"/>
    <w:rsid w:val="00F7568B"/>
    <w:rsid w:val="00F75968"/>
    <w:rsid w:val="00F75B93"/>
    <w:rsid w:val="00F75D71"/>
    <w:rsid w:val="00F75DAD"/>
    <w:rsid w:val="00F75FCC"/>
    <w:rsid w:val="00F76480"/>
    <w:rsid w:val="00F7678D"/>
    <w:rsid w:val="00F77367"/>
    <w:rsid w:val="00F77B75"/>
    <w:rsid w:val="00F80462"/>
    <w:rsid w:val="00F80CD1"/>
    <w:rsid w:val="00F812C8"/>
    <w:rsid w:val="00F813A4"/>
    <w:rsid w:val="00F81844"/>
    <w:rsid w:val="00F81D30"/>
    <w:rsid w:val="00F82F0A"/>
    <w:rsid w:val="00F84034"/>
    <w:rsid w:val="00F84091"/>
    <w:rsid w:val="00F85C72"/>
    <w:rsid w:val="00F85C89"/>
    <w:rsid w:val="00F8652A"/>
    <w:rsid w:val="00F86831"/>
    <w:rsid w:val="00F86BB1"/>
    <w:rsid w:val="00F86DF8"/>
    <w:rsid w:val="00F86E4B"/>
    <w:rsid w:val="00F86F81"/>
    <w:rsid w:val="00F86F8E"/>
    <w:rsid w:val="00F87729"/>
    <w:rsid w:val="00F87B36"/>
    <w:rsid w:val="00F90ED7"/>
    <w:rsid w:val="00F90FBA"/>
    <w:rsid w:val="00F9125B"/>
    <w:rsid w:val="00F91979"/>
    <w:rsid w:val="00F921B1"/>
    <w:rsid w:val="00F92677"/>
    <w:rsid w:val="00F92A8E"/>
    <w:rsid w:val="00F92F96"/>
    <w:rsid w:val="00F93520"/>
    <w:rsid w:val="00F936C6"/>
    <w:rsid w:val="00F93AEB"/>
    <w:rsid w:val="00F93B1E"/>
    <w:rsid w:val="00F95328"/>
    <w:rsid w:val="00F95573"/>
    <w:rsid w:val="00F95589"/>
    <w:rsid w:val="00F96B34"/>
    <w:rsid w:val="00F96DC1"/>
    <w:rsid w:val="00F97228"/>
    <w:rsid w:val="00F978C4"/>
    <w:rsid w:val="00FA10BB"/>
    <w:rsid w:val="00FA1A1D"/>
    <w:rsid w:val="00FA1A4D"/>
    <w:rsid w:val="00FA2E4E"/>
    <w:rsid w:val="00FA3A24"/>
    <w:rsid w:val="00FA43B7"/>
    <w:rsid w:val="00FA501B"/>
    <w:rsid w:val="00FA5165"/>
    <w:rsid w:val="00FA635A"/>
    <w:rsid w:val="00FA6397"/>
    <w:rsid w:val="00FA721A"/>
    <w:rsid w:val="00FA7563"/>
    <w:rsid w:val="00FA7DF9"/>
    <w:rsid w:val="00FB134F"/>
    <w:rsid w:val="00FB13AE"/>
    <w:rsid w:val="00FB1472"/>
    <w:rsid w:val="00FB17F7"/>
    <w:rsid w:val="00FB1F2D"/>
    <w:rsid w:val="00FB22C8"/>
    <w:rsid w:val="00FB25F6"/>
    <w:rsid w:val="00FB2F50"/>
    <w:rsid w:val="00FB3AAE"/>
    <w:rsid w:val="00FB3EC1"/>
    <w:rsid w:val="00FB40D6"/>
    <w:rsid w:val="00FB4900"/>
    <w:rsid w:val="00FB4F7E"/>
    <w:rsid w:val="00FB4F9C"/>
    <w:rsid w:val="00FB5DD1"/>
    <w:rsid w:val="00FB633F"/>
    <w:rsid w:val="00FB7850"/>
    <w:rsid w:val="00FC02F1"/>
    <w:rsid w:val="00FC0855"/>
    <w:rsid w:val="00FC10D3"/>
    <w:rsid w:val="00FC134B"/>
    <w:rsid w:val="00FC13A9"/>
    <w:rsid w:val="00FC1860"/>
    <w:rsid w:val="00FC1DAA"/>
    <w:rsid w:val="00FC21E3"/>
    <w:rsid w:val="00FC2466"/>
    <w:rsid w:val="00FC2750"/>
    <w:rsid w:val="00FC30F6"/>
    <w:rsid w:val="00FC33EB"/>
    <w:rsid w:val="00FC3F46"/>
    <w:rsid w:val="00FC4156"/>
    <w:rsid w:val="00FC43C0"/>
    <w:rsid w:val="00FC5054"/>
    <w:rsid w:val="00FC58E9"/>
    <w:rsid w:val="00FC6738"/>
    <w:rsid w:val="00FC74B3"/>
    <w:rsid w:val="00FD031D"/>
    <w:rsid w:val="00FD0B11"/>
    <w:rsid w:val="00FD0EBE"/>
    <w:rsid w:val="00FD0F86"/>
    <w:rsid w:val="00FD13AA"/>
    <w:rsid w:val="00FD1E61"/>
    <w:rsid w:val="00FD1F93"/>
    <w:rsid w:val="00FD2DD9"/>
    <w:rsid w:val="00FD317C"/>
    <w:rsid w:val="00FD38C9"/>
    <w:rsid w:val="00FD3C40"/>
    <w:rsid w:val="00FD3CFF"/>
    <w:rsid w:val="00FD5154"/>
    <w:rsid w:val="00FD54DE"/>
    <w:rsid w:val="00FD5D68"/>
    <w:rsid w:val="00FD5DC3"/>
    <w:rsid w:val="00FD6313"/>
    <w:rsid w:val="00FD6BFB"/>
    <w:rsid w:val="00FD7145"/>
    <w:rsid w:val="00FD7A04"/>
    <w:rsid w:val="00FD7D97"/>
    <w:rsid w:val="00FE0A86"/>
    <w:rsid w:val="00FE11CF"/>
    <w:rsid w:val="00FE187A"/>
    <w:rsid w:val="00FE2882"/>
    <w:rsid w:val="00FE290B"/>
    <w:rsid w:val="00FE2928"/>
    <w:rsid w:val="00FE2ABA"/>
    <w:rsid w:val="00FE3322"/>
    <w:rsid w:val="00FE3E98"/>
    <w:rsid w:val="00FE4234"/>
    <w:rsid w:val="00FE70E3"/>
    <w:rsid w:val="00FE721B"/>
    <w:rsid w:val="00FE79E1"/>
    <w:rsid w:val="00FE7DD0"/>
    <w:rsid w:val="00FE7FA6"/>
    <w:rsid w:val="00FF092D"/>
    <w:rsid w:val="00FF1CB3"/>
    <w:rsid w:val="00FF1FEB"/>
    <w:rsid w:val="00FF22DA"/>
    <w:rsid w:val="00FF24D3"/>
    <w:rsid w:val="00FF32BC"/>
    <w:rsid w:val="00FF3744"/>
    <w:rsid w:val="00FF3933"/>
    <w:rsid w:val="00FF409C"/>
    <w:rsid w:val="00FF435B"/>
    <w:rsid w:val="00FF4B31"/>
    <w:rsid w:val="00FF4F86"/>
    <w:rsid w:val="00FF51B1"/>
    <w:rsid w:val="00FF5724"/>
    <w:rsid w:val="00FF5D84"/>
    <w:rsid w:val="00FF5FAC"/>
    <w:rsid w:val="00FF60B5"/>
    <w:rsid w:val="00FF66CE"/>
    <w:rsid w:val="00FF6B1B"/>
    <w:rsid w:val="022F5C96"/>
    <w:rsid w:val="04606109"/>
    <w:rsid w:val="04C77A22"/>
    <w:rsid w:val="0A3D07B0"/>
    <w:rsid w:val="0B6D07DB"/>
    <w:rsid w:val="0E337F6E"/>
    <w:rsid w:val="0E3B7D90"/>
    <w:rsid w:val="110F4036"/>
    <w:rsid w:val="13A3460A"/>
    <w:rsid w:val="13B46B17"/>
    <w:rsid w:val="1E57073C"/>
    <w:rsid w:val="20007E52"/>
    <w:rsid w:val="214653FB"/>
    <w:rsid w:val="271C0FAF"/>
    <w:rsid w:val="27703D82"/>
    <w:rsid w:val="284C4723"/>
    <w:rsid w:val="28985BFA"/>
    <w:rsid w:val="29D87D7E"/>
    <w:rsid w:val="2A7D4CC2"/>
    <w:rsid w:val="2B9E04BE"/>
    <w:rsid w:val="309E3AB0"/>
    <w:rsid w:val="38371033"/>
    <w:rsid w:val="3A290E6D"/>
    <w:rsid w:val="3DBE035D"/>
    <w:rsid w:val="3E4D6BB4"/>
    <w:rsid w:val="40F2364C"/>
    <w:rsid w:val="411A2ABD"/>
    <w:rsid w:val="433E4546"/>
    <w:rsid w:val="45A36A03"/>
    <w:rsid w:val="46D942EF"/>
    <w:rsid w:val="4C1309D1"/>
    <w:rsid w:val="4DA90C21"/>
    <w:rsid w:val="522D2461"/>
    <w:rsid w:val="52513080"/>
    <w:rsid w:val="538F45CB"/>
    <w:rsid w:val="593D7244"/>
    <w:rsid w:val="5E100187"/>
    <w:rsid w:val="5E8B21AD"/>
    <w:rsid w:val="60A970E9"/>
    <w:rsid w:val="611D4866"/>
    <w:rsid w:val="62746B11"/>
    <w:rsid w:val="648765FB"/>
    <w:rsid w:val="69505750"/>
    <w:rsid w:val="6AD3486F"/>
    <w:rsid w:val="6DCA0E3C"/>
    <w:rsid w:val="795C6B98"/>
    <w:rsid w:val="7AD07D86"/>
    <w:rsid w:val="7C7E2753"/>
    <w:rsid w:val="7D555891"/>
    <w:rsid w:val="7DEA6EA1"/>
    <w:rsid w:val="7FEA7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Emphasis"/>
    <w:qFormat/>
    <w:uiPriority w:val="20"/>
    <w:rPr>
      <w:color w:val="CC0000"/>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apple-converted-space"/>
    <w:basedOn w:val="8"/>
    <w:qFormat/>
    <w:uiPriority w:val="0"/>
  </w:style>
  <w:style w:type="character" w:customStyle="1" w:styleId="13">
    <w:name w:val="批注框文本 Char"/>
    <w:link w:val="2"/>
    <w:qFormat/>
    <w:uiPriority w:val="0"/>
    <w:rPr>
      <w:kern w:val="2"/>
      <w:sz w:val="18"/>
      <w:szCs w:val="18"/>
    </w:rPr>
  </w:style>
  <w:style w:type="character" w:customStyle="1" w:styleId="14">
    <w:name w:val="正文 首行缩进 Char"/>
    <w:link w:val="15"/>
    <w:qFormat/>
    <w:uiPriority w:val="0"/>
    <w:rPr>
      <w:rFonts w:ascii="宋体" w:hAnsi="宋体"/>
      <w:color w:val="000000"/>
      <w:sz w:val="21"/>
      <w:szCs w:val="21"/>
    </w:rPr>
  </w:style>
  <w:style w:type="paragraph" w:customStyle="1" w:styleId="15">
    <w:name w:val="正文 首行缩进"/>
    <w:basedOn w:val="1"/>
    <w:link w:val="14"/>
    <w:qFormat/>
    <w:uiPriority w:val="0"/>
    <w:pPr>
      <w:overflowPunct w:val="0"/>
      <w:topLinePunct/>
      <w:adjustRightInd w:val="0"/>
      <w:spacing w:beforeLines="50"/>
      <w:ind w:firstLine="420" w:firstLineChars="200"/>
      <w:textAlignment w:val="baseline"/>
    </w:pPr>
    <w:rPr>
      <w:rFonts w:ascii="宋体" w:hAnsi="宋体"/>
      <w:color w:val="000000"/>
      <w:kern w:val="0"/>
      <w:szCs w:val="21"/>
    </w:rPr>
  </w:style>
  <w:style w:type="paragraph" w:customStyle="1" w:styleId="16">
    <w:name w:val="正文文本 (2)"/>
    <w:basedOn w:val="1"/>
    <w:link w:val="17"/>
    <w:qFormat/>
    <w:uiPriority w:val="0"/>
    <w:pPr>
      <w:shd w:val="clear" w:color="auto" w:fill="FFFFFF"/>
      <w:spacing w:line="360" w:lineRule="exact"/>
      <w:ind w:hanging="820"/>
      <w:jc w:val="distribute"/>
    </w:pPr>
    <w:rPr>
      <w:rFonts w:ascii="MingLiU" w:hAnsi="MingLiU" w:eastAsia="MingLiU" w:cs="MingLiU"/>
    </w:rPr>
  </w:style>
  <w:style w:type="character" w:customStyle="1" w:styleId="17">
    <w:name w:val="正文文本 (2)_"/>
    <w:basedOn w:val="8"/>
    <w:link w:val="16"/>
    <w:qFormat/>
    <w:uiPriority w:val="0"/>
    <w:rPr>
      <w:rFonts w:ascii="MingLiU" w:hAnsi="MingLiU" w:eastAsia="MingLiU" w:cs="MingLiU"/>
      <w:kern w:val="2"/>
      <w:sz w:val="21"/>
      <w:szCs w:val="24"/>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C07C6-15C1-44A6-817A-FB882C787F9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925</Words>
  <Characters>5279</Characters>
  <Lines>43</Lines>
  <Paragraphs>12</Paragraphs>
  <TotalTime>29</TotalTime>
  <ScaleCrop>false</ScaleCrop>
  <LinksUpToDate>false</LinksUpToDate>
  <CharactersWithSpaces>6192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2017-03-16T06:20:00Z</dcterms:created>
  <dc:creator>丁建军</dc:creator>
  <cp:lastModifiedBy>Administrator</cp:lastModifiedBy>
  <cp:lastPrinted>2018-05-03T01:22:00Z</cp:lastPrinted>
  <dcterms:modified xsi:type="dcterms:W3CDTF">2019-08-28T09:16:09Z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